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a"/>
        <w:tblW w:w="0" w:type="auto"/>
        <w:tblLook w:val="04A0" w:firstRow="1" w:lastRow="0" w:firstColumn="1" w:lastColumn="0" w:noHBand="0" w:noVBand="1"/>
      </w:tblPr>
      <w:tblGrid>
        <w:gridCol w:w="2614"/>
        <w:gridCol w:w="2614"/>
        <w:gridCol w:w="2614"/>
        <w:gridCol w:w="2614"/>
      </w:tblGrid>
      <w:tr w:rsidR="00515AAF" w14:paraId="49211F42" w14:textId="77777777" w:rsidTr="00A86A66">
        <w:trPr>
          <w:trHeight w:val="5084"/>
        </w:trPr>
        <w:tc>
          <w:tcPr>
            <w:tcW w:w="10456" w:type="dxa"/>
            <w:gridSpan w:val="4"/>
            <w:tcBorders>
              <w:top w:val="nil"/>
              <w:bottom w:val="nil"/>
            </w:tcBorders>
            <w:vAlign w:val="bottom"/>
          </w:tcPr>
          <w:bookmarkStart w:id="0" w:name="_GoBack" w:displacedByCustomXml="next"/>
          <w:bookmarkEnd w:id="0" w:displacedByCustomXml="next"/>
          <w:sdt>
            <w:sdtPr>
              <w:rPr>
                <w:lang w:val="en-US"/>
              </w:rPr>
              <w:alias w:val="Title"/>
              <w:tag w:val=""/>
              <w:id w:val="-2036110120"/>
              <w:placeholder>
                <w:docPart w:val="FDDD86A0585F4EF29E202649F7892B8B"/>
              </w:placeholder>
              <w:dataBinding w:prefixMappings="xmlns:ns0='http://purl.org/dc/elements/1.1/' xmlns:ns1='http://schemas.openxmlformats.org/package/2006/metadata/core-properties' " w:xpath="/ns1:coreProperties[1]/ns0:title[1]" w:storeItemID="{6C3C8BC8-F283-45AE-878A-BAB7291924A1}"/>
              <w:text/>
            </w:sdtPr>
            <w:sdtEndPr/>
            <w:sdtContent>
              <w:p w14:paraId="2B8FDD14" w14:textId="3859A18D" w:rsidR="00515AAF" w:rsidRPr="00611F49" w:rsidRDefault="00732DDC" w:rsidP="00A86A66">
                <w:pPr>
                  <w:pStyle w:val="Titlecover"/>
                  <w:ind w:left="426" w:right="827"/>
                </w:pPr>
                <w:r>
                  <w:rPr>
                    <w:lang w:val="en-US"/>
                  </w:rPr>
                  <w:t>Rules for the Henry Granjon Award</w:t>
                </w:r>
              </w:p>
            </w:sdtContent>
          </w:sdt>
        </w:tc>
      </w:tr>
      <w:tr w:rsidR="004B5117" w14:paraId="6340E316" w14:textId="77777777" w:rsidTr="00A86A66">
        <w:trPr>
          <w:trHeight w:val="5821"/>
        </w:trPr>
        <w:tc>
          <w:tcPr>
            <w:tcW w:w="10456" w:type="dxa"/>
            <w:gridSpan w:val="4"/>
            <w:tcBorders>
              <w:top w:val="nil"/>
            </w:tcBorders>
            <w:vAlign w:val="bottom"/>
          </w:tcPr>
          <w:p w14:paraId="4F5AA38B" w14:textId="67BACE81" w:rsidR="00A5228D" w:rsidRPr="008D2919" w:rsidRDefault="004B5117" w:rsidP="00A86A66">
            <w:pPr>
              <w:pStyle w:val="af4"/>
              <w:ind w:left="306"/>
            </w:pPr>
            <w:r w:rsidRPr="00EF1B4D">
              <w:rPr>
                <w:b/>
                <w:color w:val="414141" w:themeColor="accent3"/>
                <w:u w:val="single"/>
              </w:rPr>
              <w:t>Release notes</w:t>
            </w:r>
            <w:r w:rsidR="006A686D">
              <w:rPr>
                <w:b/>
                <w:color w:val="414141" w:themeColor="accent3"/>
                <w:u w:val="single"/>
              </w:rPr>
              <w:t xml:space="preserve">: </w:t>
            </w:r>
            <w:sdt>
              <w:sdtPr>
                <w:rPr>
                  <w:b/>
                  <w:color w:val="414141" w:themeColor="accent3"/>
                  <w:u w:val="single"/>
                </w:rPr>
                <w:alias w:val="Comments"/>
                <w:tag w:val=""/>
                <w:id w:val="-1803608754"/>
                <w:placeholder>
                  <w:docPart w:val="77B549C6F54B4518899FEEB828C65065"/>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DC4074" w:rsidRPr="007E6841">
                  <w:rPr>
                    <w:rStyle w:val="af6"/>
                  </w:rPr>
                  <w:t>[Comments]</w:t>
                </w:r>
              </w:sdtContent>
            </w:sdt>
          </w:p>
        </w:tc>
      </w:tr>
      <w:tr w:rsidR="004B5117" w14:paraId="0A02B2AE" w14:textId="77777777" w:rsidTr="004724FB">
        <w:tc>
          <w:tcPr>
            <w:tcW w:w="10456" w:type="dxa"/>
            <w:gridSpan w:val="4"/>
          </w:tcPr>
          <w:p w14:paraId="4B54A9CB" w14:textId="77777777" w:rsidR="004B5117" w:rsidRPr="007C6F08" w:rsidRDefault="004B5117" w:rsidP="004B5117">
            <w:pPr>
              <w:pStyle w:val="af4"/>
              <w:ind w:left="644"/>
              <w:jc w:val="center"/>
              <w:rPr>
                <w:rStyle w:val="ae"/>
                <w:b/>
              </w:rPr>
            </w:pPr>
            <w:r w:rsidRPr="007C6F08">
              <w:rPr>
                <w:rStyle w:val="ae"/>
                <w:b/>
              </w:rPr>
              <w:t>WORKFLOW AND RESPONSIBILITIES</w:t>
            </w:r>
          </w:p>
        </w:tc>
      </w:tr>
      <w:tr w:rsidR="004B5117" w14:paraId="2A3243C5" w14:textId="77777777" w:rsidTr="004724FB">
        <w:tc>
          <w:tcPr>
            <w:tcW w:w="2614" w:type="dxa"/>
          </w:tcPr>
          <w:p w14:paraId="248D8033" w14:textId="77777777" w:rsidR="004B5117" w:rsidRPr="00596619" w:rsidRDefault="004B5117" w:rsidP="004724FB">
            <w:pPr>
              <w:pStyle w:val="af4"/>
              <w:ind w:left="-113"/>
              <w:jc w:val="center"/>
              <w:rPr>
                <w:rStyle w:val="ae"/>
              </w:rPr>
            </w:pPr>
            <w:r w:rsidRPr="00596619">
              <w:rPr>
                <w:rStyle w:val="ae"/>
              </w:rPr>
              <w:t>PREPARATION</w:t>
            </w:r>
            <w:r>
              <w:rPr>
                <w:rStyle w:val="ae"/>
              </w:rPr>
              <w:t>/REVIEW</w:t>
            </w:r>
          </w:p>
        </w:tc>
        <w:tc>
          <w:tcPr>
            <w:tcW w:w="2614" w:type="dxa"/>
          </w:tcPr>
          <w:p w14:paraId="637BE6D6" w14:textId="77777777" w:rsidR="004B5117" w:rsidRPr="00596619" w:rsidRDefault="004B5117" w:rsidP="004724FB">
            <w:pPr>
              <w:pStyle w:val="af4"/>
              <w:ind w:left="-178"/>
              <w:jc w:val="center"/>
              <w:rPr>
                <w:rStyle w:val="ae"/>
              </w:rPr>
            </w:pPr>
            <w:r w:rsidRPr="00596619">
              <w:rPr>
                <w:rStyle w:val="ae"/>
              </w:rPr>
              <w:t>VERIFICATION</w:t>
            </w:r>
            <w:r>
              <w:rPr>
                <w:rStyle w:val="ae"/>
              </w:rPr>
              <w:t>/ISSUER</w:t>
            </w:r>
          </w:p>
        </w:tc>
        <w:tc>
          <w:tcPr>
            <w:tcW w:w="2614" w:type="dxa"/>
          </w:tcPr>
          <w:p w14:paraId="2353966E" w14:textId="77777777" w:rsidR="004B5117" w:rsidRPr="00596619" w:rsidRDefault="004B5117" w:rsidP="004724FB">
            <w:pPr>
              <w:pStyle w:val="af4"/>
              <w:ind w:left="0"/>
              <w:jc w:val="center"/>
              <w:rPr>
                <w:rStyle w:val="ae"/>
              </w:rPr>
            </w:pPr>
            <w:r w:rsidRPr="00596619">
              <w:rPr>
                <w:rStyle w:val="ae"/>
              </w:rPr>
              <w:t>APPROBATION</w:t>
            </w:r>
            <w:r>
              <w:rPr>
                <w:rStyle w:val="ae"/>
              </w:rPr>
              <w:t>/VALIDATION</w:t>
            </w:r>
          </w:p>
        </w:tc>
        <w:tc>
          <w:tcPr>
            <w:tcW w:w="2614" w:type="dxa"/>
          </w:tcPr>
          <w:p w14:paraId="58BEC902" w14:textId="77777777" w:rsidR="004B5117" w:rsidRPr="00596619" w:rsidRDefault="004B5117" w:rsidP="004724FB">
            <w:pPr>
              <w:pStyle w:val="af4"/>
              <w:ind w:left="-13"/>
              <w:jc w:val="center"/>
              <w:rPr>
                <w:rStyle w:val="ae"/>
              </w:rPr>
            </w:pPr>
            <w:r>
              <w:rPr>
                <w:rStyle w:val="ae"/>
              </w:rPr>
              <w:t>TARGET USER GROUP(S)</w:t>
            </w:r>
          </w:p>
        </w:tc>
      </w:tr>
      <w:tr w:rsidR="004B5117" w14:paraId="0C6410E6" w14:textId="77777777" w:rsidTr="004724FB">
        <w:trPr>
          <w:trHeight w:val="767"/>
        </w:trPr>
        <w:tc>
          <w:tcPr>
            <w:tcW w:w="2614" w:type="dxa"/>
          </w:tcPr>
          <w:sdt>
            <w:sdtPr>
              <w:rPr>
                <w:rStyle w:val="ae"/>
              </w:rPr>
              <w:alias w:val="DocumentDrafting"/>
              <w:tag w:val="DocumentDrafting"/>
              <w:id w:val="665601631"/>
              <w:lock w:val="contentLocked"/>
              <w:placeholder>
                <w:docPart w:val="ADBE4C7E269F4ABFBC8ADAC91B34034D"/>
              </w:placeholder>
              <w:dataBinding w:prefixMappings="xmlns:ns0='http://schemas.microsoft.com/office/2006/metadata/properties' xmlns:ns1='http://www.w3.org/2001/XMLSchema-instance' xmlns:ns2='http://schemas.microsoft.com/office/infopath/2007/PartnerControls' xmlns:ns3='e4cceaa2-4f8b-4894-90db-f9e46e0160ab' xmlns:ns4='http://schemas.microsoft.com/sharepoint/v3/fields' " w:xpath="/ns0:properties[1]/documentManagement[1]/ns3:DocumentDrafting[1]/ns3:UserInfo[1]/ns3:DisplayName[1]" w:storeItemID="{FC6CB22D-F8A5-4970-A1AD-6256F0C1D13C}"/>
              <w:text w:multiLine="1"/>
            </w:sdtPr>
            <w:sdtEndPr>
              <w:rPr>
                <w:rStyle w:val="ae"/>
              </w:rPr>
            </w:sdtEndPr>
            <w:sdtContent>
              <w:p w14:paraId="655EA193" w14:textId="2E22B678" w:rsidR="004B5117" w:rsidRPr="00596619" w:rsidRDefault="00732DDC" w:rsidP="004724FB">
                <w:pPr>
                  <w:pStyle w:val="af4"/>
                  <w:ind w:left="29"/>
                  <w:jc w:val="center"/>
                  <w:rPr>
                    <w:rStyle w:val="ae"/>
                  </w:rPr>
                </w:pPr>
                <w:r>
                  <w:rPr>
                    <w:rStyle w:val="ae"/>
                  </w:rPr>
                  <w:t>IIW General Secretariat</w:t>
                </w:r>
              </w:p>
            </w:sdtContent>
          </w:sdt>
        </w:tc>
        <w:sdt>
          <w:sdtPr>
            <w:rPr>
              <w:rStyle w:val="ae"/>
            </w:rPr>
            <w:alias w:val="DocumentVerification"/>
            <w:tag w:val="md1707a9e1c34defa12e37197bd272d0"/>
            <w:id w:val="-14236237"/>
            <w:lock w:val="contentLocked"/>
            <w:placeholder>
              <w:docPart w:val="4B0722F093744C3D8858ECDAB2ECB128"/>
            </w:placeholder>
            <w:dataBinding w:prefixMappings="xmlns:ns0='http://schemas.microsoft.com/office/2006/metadata/properties' xmlns:ns1='http://www.w3.org/2001/XMLSchema-instance' xmlns:ns2='http://schemas.microsoft.com/office/infopath/2007/PartnerControls' xmlns:ns3='e4cceaa2-4f8b-4894-90db-f9e46e0160ab' xmlns:ns4='http://schemas.microsoft.com/sharepoint/v3/fields' " w:xpath="/ns0:properties[1]/documentManagement[1]/ns3:md1707a9e1c34defa12e37197bd272d0[1]/ns2:Terms[1]" w:storeItemID="{FC6CB22D-F8A5-4970-A1AD-6256F0C1D13C}"/>
            <w:text w:multiLine="1"/>
          </w:sdtPr>
          <w:sdtEndPr>
            <w:rPr>
              <w:rStyle w:val="ae"/>
            </w:rPr>
          </w:sdtEndPr>
          <w:sdtContent>
            <w:tc>
              <w:tcPr>
                <w:tcW w:w="2614" w:type="dxa"/>
              </w:tcPr>
              <w:p w14:paraId="7A696967" w14:textId="676273F4" w:rsidR="004B5117" w:rsidRPr="00596619" w:rsidRDefault="00732DDC" w:rsidP="004724FB">
                <w:pPr>
                  <w:pStyle w:val="af4"/>
                  <w:ind w:left="105"/>
                  <w:rPr>
                    <w:rStyle w:val="ae"/>
                  </w:rPr>
                </w:pPr>
                <w:r>
                  <w:rPr>
                    <w:rStyle w:val="ae"/>
                  </w:rPr>
                  <w:t>CEO</w:t>
                </w:r>
              </w:p>
            </w:tc>
          </w:sdtContent>
        </w:sdt>
        <w:sdt>
          <w:sdtPr>
            <w:rPr>
              <w:rStyle w:val="ae"/>
            </w:rPr>
            <w:alias w:val="DocumentApproval"/>
            <w:tag w:val="afc8bbf21d9b4c33bbc3f9fdd18f67e8"/>
            <w:id w:val="-1081594417"/>
            <w:lock w:val="contentLocked"/>
            <w:placeholder>
              <w:docPart w:val="3C96FA67F7A0443BA3EFC38283B76272"/>
            </w:placeholder>
            <w:showingPlcHdr/>
            <w:dataBinding w:prefixMappings="xmlns:ns0='http://schemas.microsoft.com/office/2006/metadata/properties' xmlns:ns1='http://www.w3.org/2001/XMLSchema-instance' xmlns:ns2='http://schemas.microsoft.com/office/infopath/2007/PartnerControls' xmlns:ns3='e4cceaa2-4f8b-4894-90db-f9e46e0160ab' xmlns:ns4='http://schemas.microsoft.com/sharepoint/v3/fields' " w:xpath="/ns0:properties[1]/documentManagement[1]/ns3:afc8bbf21d9b4c33bbc3f9fdd18f67e8[1]/ns2:Terms[1]" w:storeItemID="{FC6CB22D-F8A5-4970-A1AD-6256F0C1D13C}"/>
            <w:text w:multiLine="1"/>
          </w:sdtPr>
          <w:sdtEndPr>
            <w:rPr>
              <w:rStyle w:val="ae"/>
            </w:rPr>
          </w:sdtEndPr>
          <w:sdtContent>
            <w:tc>
              <w:tcPr>
                <w:tcW w:w="2614" w:type="dxa"/>
              </w:tcPr>
              <w:p w14:paraId="38FD8EED" w14:textId="7CFAB2E4" w:rsidR="004B5117" w:rsidRPr="00596619" w:rsidRDefault="009D7734" w:rsidP="004724FB">
                <w:pPr>
                  <w:pStyle w:val="af4"/>
                  <w:ind w:left="40"/>
                  <w:rPr>
                    <w:rStyle w:val="ae"/>
                  </w:rPr>
                </w:pPr>
                <w:r w:rsidRPr="00DC18EF">
                  <w:rPr>
                    <w:rStyle w:val="af6"/>
                  </w:rPr>
                  <w:t>[DocumentApproval]</w:t>
                </w:r>
              </w:p>
            </w:tc>
          </w:sdtContent>
        </w:sdt>
        <w:sdt>
          <w:sdtPr>
            <w:rPr>
              <w:rStyle w:val="ae"/>
            </w:rPr>
            <w:alias w:val="TargetUsers"/>
            <w:tag w:val="cb4c1ba9dff94dfaa6610afdbd9bf43d"/>
            <w:id w:val="-1477066215"/>
            <w:lock w:val="contentLocked"/>
            <w:placeholder>
              <w:docPart w:val="7E0BD6647DB34C129CD3B01D966C4A4D"/>
            </w:placeholder>
            <w:dataBinding w:prefixMappings="xmlns:ns0='http://schemas.microsoft.com/office/2006/metadata/properties' xmlns:ns1='http://www.w3.org/2001/XMLSchema-instance' xmlns:ns2='http://schemas.microsoft.com/office/infopath/2007/PartnerControls' xmlns:ns3='e4cceaa2-4f8b-4894-90db-f9e46e0160ab' xmlns:ns4='http://schemas.microsoft.com/sharepoint/v3/fields' " w:xpath="/ns0:properties[1]/documentManagement[1]/ns3:cb4c1ba9dff94dfaa6610afdbd9bf43d[1]/ns2:Terms[1]" w:storeItemID="{FC6CB22D-F8A5-4970-A1AD-6256F0C1D13C}"/>
            <w:text w:multiLine="1"/>
          </w:sdtPr>
          <w:sdtEndPr>
            <w:rPr>
              <w:rStyle w:val="ae"/>
            </w:rPr>
          </w:sdtEndPr>
          <w:sdtContent>
            <w:tc>
              <w:tcPr>
                <w:tcW w:w="2614" w:type="dxa"/>
              </w:tcPr>
              <w:p w14:paraId="7260F356" w14:textId="7C46E1A4" w:rsidR="004B5117" w:rsidRPr="00596619" w:rsidRDefault="00732DDC" w:rsidP="004724FB">
                <w:pPr>
                  <w:pStyle w:val="af4"/>
                  <w:ind w:left="129" w:firstLine="13"/>
                  <w:rPr>
                    <w:rStyle w:val="ae"/>
                  </w:rPr>
                </w:pPr>
                <w:r>
                  <w:rPr>
                    <w:rStyle w:val="ae"/>
                  </w:rPr>
                  <w:t>IIW Member Society Representative</w:t>
                </w:r>
              </w:p>
            </w:tc>
          </w:sdtContent>
        </w:sdt>
      </w:tr>
      <w:tr w:rsidR="004B5117" w:rsidRPr="007C6F08" w14:paraId="0518BD69" w14:textId="77777777" w:rsidTr="004724FB">
        <w:trPr>
          <w:trHeight w:val="193"/>
        </w:trPr>
        <w:tc>
          <w:tcPr>
            <w:tcW w:w="10456" w:type="dxa"/>
            <w:gridSpan w:val="4"/>
          </w:tcPr>
          <w:p w14:paraId="75E8F555" w14:textId="77777777" w:rsidR="004B5117" w:rsidRPr="007C6F08" w:rsidRDefault="004B5117" w:rsidP="004724FB">
            <w:pPr>
              <w:pStyle w:val="af4"/>
              <w:jc w:val="center"/>
              <w:rPr>
                <w:rStyle w:val="ae"/>
                <w:b/>
              </w:rPr>
            </w:pPr>
            <w:r w:rsidRPr="007C6F08">
              <w:rPr>
                <w:rStyle w:val="ae"/>
                <w:b/>
              </w:rPr>
              <w:t>DEPENDENCIES</w:t>
            </w:r>
          </w:p>
        </w:tc>
      </w:tr>
      <w:tr w:rsidR="004B5117" w14:paraId="49CD8EE5" w14:textId="77777777" w:rsidTr="00714580">
        <w:trPr>
          <w:trHeight w:val="641"/>
        </w:trPr>
        <w:tc>
          <w:tcPr>
            <w:tcW w:w="5228" w:type="dxa"/>
            <w:gridSpan w:val="2"/>
          </w:tcPr>
          <w:p w14:paraId="21271E9E" w14:textId="77777777" w:rsidR="004B5117" w:rsidRDefault="004B5117" w:rsidP="004724FB">
            <w:pPr>
              <w:pStyle w:val="af4"/>
              <w:rPr>
                <w:rStyle w:val="ae"/>
              </w:rPr>
            </w:pPr>
            <w:r>
              <w:rPr>
                <w:rStyle w:val="ae"/>
              </w:rPr>
              <w:t xml:space="preserve">DOCUMENT(S) TO REFER: </w:t>
            </w:r>
          </w:p>
          <w:sdt>
            <w:sdtPr>
              <w:rPr>
                <w:rStyle w:val="ae"/>
              </w:rPr>
              <w:alias w:val="Documents in reference"/>
              <w:tag w:val="Documents_x0020_in_x0020_reference"/>
              <w:id w:val="-1381938413"/>
              <w:placeholder>
                <w:docPart w:val="E5AA0508023D4DCA85611067CDE179C2"/>
              </w:placeholder>
              <w:showingPlcHdr/>
              <w:dataBinding w:prefixMappings="xmlns:ns0='http://schemas.microsoft.com/office/2006/metadata/properties' xmlns:ns1='http://www.w3.org/2001/XMLSchema-instance' xmlns:ns2='http://schemas.microsoft.com/office/infopath/2007/PartnerControls' xmlns:ns3='e4cceaa2-4f8b-4894-90db-f9e46e0160ab' xmlns:ns4='http://schemas.microsoft.com/sharepoint/v3/fields' " w:xpath="/ns0:properties[1]/documentManagement[1]/ns3:Documents_x0020_in_x0020_reference[1]" w:storeItemID="{FC6CB22D-F8A5-4970-A1AD-6256F0C1D13C}"/>
              <w:text/>
            </w:sdtPr>
            <w:sdtEndPr>
              <w:rPr>
                <w:rStyle w:val="ae"/>
              </w:rPr>
            </w:sdtEndPr>
            <w:sdtContent>
              <w:p w14:paraId="74CE5316" w14:textId="7FED75E2" w:rsidR="004B5117" w:rsidRDefault="009D7734" w:rsidP="004724FB">
                <w:pPr>
                  <w:pStyle w:val="af4"/>
                  <w:rPr>
                    <w:rStyle w:val="ae"/>
                  </w:rPr>
                </w:pPr>
                <w:r w:rsidRPr="009961FA">
                  <w:rPr>
                    <w:rStyle w:val="af6"/>
                  </w:rPr>
                  <w:t>[Documents in reference]</w:t>
                </w:r>
              </w:p>
            </w:sdtContent>
          </w:sdt>
        </w:tc>
        <w:tc>
          <w:tcPr>
            <w:tcW w:w="5228" w:type="dxa"/>
            <w:gridSpan w:val="2"/>
          </w:tcPr>
          <w:p w14:paraId="2A565BF8" w14:textId="77777777" w:rsidR="004B5117" w:rsidRDefault="004B5117" w:rsidP="004724FB">
            <w:pPr>
              <w:pStyle w:val="af4"/>
              <w:rPr>
                <w:rStyle w:val="ae"/>
              </w:rPr>
            </w:pPr>
            <w:r>
              <w:rPr>
                <w:rStyle w:val="ae"/>
              </w:rPr>
              <w:t xml:space="preserve">APPENDED DOCUMENT(S): </w:t>
            </w:r>
          </w:p>
          <w:sdt>
            <w:sdtPr>
              <w:rPr>
                <w:rStyle w:val="ae"/>
              </w:rPr>
              <w:alias w:val="Appended Documents"/>
              <w:tag w:val="Appended_x0020_Documents"/>
              <w:id w:val="2098977533"/>
              <w:placeholder>
                <w:docPart w:val="F5EEFA7FFA574D4588966A2502A49985"/>
              </w:placeholder>
              <w:showingPlcHdr/>
              <w:dataBinding w:prefixMappings="xmlns:ns0='http://schemas.microsoft.com/office/2006/metadata/properties' xmlns:ns1='http://www.w3.org/2001/XMLSchema-instance' xmlns:ns2='http://schemas.microsoft.com/office/infopath/2007/PartnerControls' xmlns:ns3='e4cceaa2-4f8b-4894-90db-f9e46e0160ab' xmlns:ns4='http://schemas.microsoft.com/sharepoint/v3/fields' " w:xpath="/ns0:properties[1]/documentManagement[1]/ns3:Appended_x0020_Documents[1]" w:storeItemID="{FC6CB22D-F8A5-4970-A1AD-6256F0C1D13C}"/>
              <w:text/>
            </w:sdtPr>
            <w:sdtEndPr>
              <w:rPr>
                <w:rStyle w:val="ae"/>
              </w:rPr>
            </w:sdtEndPr>
            <w:sdtContent>
              <w:p w14:paraId="4E12FF00" w14:textId="3A54146C" w:rsidR="004B5117" w:rsidRDefault="009D7734" w:rsidP="004724FB">
                <w:pPr>
                  <w:pStyle w:val="af4"/>
                  <w:rPr>
                    <w:rStyle w:val="ae"/>
                  </w:rPr>
                </w:pPr>
                <w:r w:rsidRPr="009961FA">
                  <w:rPr>
                    <w:rStyle w:val="af6"/>
                  </w:rPr>
                  <w:t>[Appended Documents]</w:t>
                </w:r>
              </w:p>
            </w:sdtContent>
          </w:sdt>
        </w:tc>
      </w:tr>
    </w:tbl>
    <w:p w14:paraId="6DEFD69B" w14:textId="4CA2A4F8" w:rsidR="00574D88" w:rsidRPr="004B5117" w:rsidRDefault="004B5117" w:rsidP="000E493C">
      <w:pPr>
        <w:pStyle w:val="af4"/>
        <w:tabs>
          <w:tab w:val="clear" w:pos="9026"/>
        </w:tabs>
        <w:spacing w:before="60"/>
        <w:ind w:left="425" w:right="119"/>
        <w:rPr>
          <w:color w:val="949597" w:themeColor="accent5"/>
          <w:sz w:val="18"/>
        </w:rPr>
      </w:pPr>
      <w:r>
        <w:rPr>
          <w:color w:val="949597" w:themeColor="accent5"/>
          <w:sz w:val="18"/>
        </w:rPr>
        <w:t xml:space="preserve">Version number: </w:t>
      </w:r>
      <w:r w:rsidR="003C2A6C">
        <w:rPr>
          <w:noProof/>
          <w:color w:val="949597" w:themeColor="accent5"/>
          <w:sz w:val="18"/>
        </w:rPr>
        <w:fldChar w:fldCharType="begin"/>
      </w:r>
      <w:r w:rsidR="003C2A6C">
        <w:rPr>
          <w:noProof/>
          <w:color w:val="949597" w:themeColor="accent5"/>
          <w:sz w:val="18"/>
        </w:rPr>
        <w:instrText xml:space="preserve"> REVNUM  \* Arabic  \* MERGEFORMAT </w:instrText>
      </w:r>
      <w:r w:rsidR="003C2A6C">
        <w:rPr>
          <w:noProof/>
          <w:color w:val="949597" w:themeColor="accent5"/>
          <w:sz w:val="18"/>
        </w:rPr>
        <w:fldChar w:fldCharType="separate"/>
      </w:r>
      <w:r w:rsidR="008D2919">
        <w:rPr>
          <w:noProof/>
          <w:color w:val="949597" w:themeColor="accent5"/>
          <w:sz w:val="18"/>
        </w:rPr>
        <w:t>1</w:t>
      </w:r>
      <w:r w:rsidR="003C2A6C">
        <w:rPr>
          <w:noProof/>
          <w:color w:val="949597" w:themeColor="accent5"/>
          <w:sz w:val="18"/>
        </w:rPr>
        <w:fldChar w:fldCharType="end"/>
      </w:r>
      <w:r>
        <w:rPr>
          <w:color w:val="949597" w:themeColor="accent5"/>
          <w:sz w:val="18"/>
        </w:rPr>
        <w:tab/>
      </w:r>
      <w:r w:rsidRPr="00BF09DD">
        <w:rPr>
          <w:color w:val="949597" w:themeColor="accent5"/>
          <w:sz w:val="18"/>
        </w:rPr>
        <w:t xml:space="preserve">Time stamp: </w:t>
      </w:r>
      <w:r w:rsidR="00451B4B" w:rsidRPr="00BF09DD">
        <w:rPr>
          <w:color w:val="949597" w:themeColor="accent5"/>
          <w:sz w:val="18"/>
        </w:rPr>
        <w:fldChar w:fldCharType="begin"/>
      </w:r>
      <w:r w:rsidRPr="00BF09DD">
        <w:rPr>
          <w:color w:val="949597" w:themeColor="accent5"/>
          <w:sz w:val="18"/>
        </w:rPr>
        <w:instrText xml:space="preserve"> TIME  \@ "dd/MM/yyyy HH:mm"  \* MERGEFORMAT </w:instrText>
      </w:r>
      <w:r w:rsidR="00451B4B" w:rsidRPr="00BF09DD">
        <w:rPr>
          <w:color w:val="949597" w:themeColor="accent5"/>
          <w:sz w:val="18"/>
        </w:rPr>
        <w:fldChar w:fldCharType="separate"/>
      </w:r>
      <w:r w:rsidR="00751C0C">
        <w:rPr>
          <w:noProof/>
          <w:color w:val="949597" w:themeColor="accent5"/>
          <w:sz w:val="18"/>
        </w:rPr>
        <w:t>13/09/2019 10:17</w:t>
      </w:r>
      <w:r w:rsidR="00451B4B" w:rsidRPr="00BF09DD">
        <w:rPr>
          <w:color w:val="949597" w:themeColor="accent5"/>
          <w:sz w:val="18"/>
        </w:rPr>
        <w:fldChar w:fldCharType="end"/>
      </w:r>
      <w:r>
        <w:rPr>
          <w:color w:val="949597" w:themeColor="accent5"/>
          <w:sz w:val="18"/>
        </w:rPr>
        <w:tab/>
      </w:r>
      <w:r>
        <w:rPr>
          <w:color w:val="949597" w:themeColor="accent5"/>
          <w:sz w:val="18"/>
        </w:rPr>
        <w:tab/>
      </w:r>
      <w:r>
        <w:rPr>
          <w:color w:val="949597" w:themeColor="accent5"/>
          <w:sz w:val="18"/>
        </w:rPr>
        <w:tab/>
        <w:t xml:space="preserve">Modified by: </w:t>
      </w:r>
      <w:r w:rsidR="003C2A6C">
        <w:rPr>
          <w:noProof/>
          <w:color w:val="949597" w:themeColor="accent5"/>
          <w:sz w:val="18"/>
        </w:rPr>
        <w:fldChar w:fldCharType="begin"/>
      </w:r>
      <w:r w:rsidR="003C2A6C">
        <w:rPr>
          <w:noProof/>
          <w:color w:val="949597" w:themeColor="accent5"/>
          <w:sz w:val="18"/>
        </w:rPr>
        <w:instrText xml:space="preserve"> USERNAME   \* MERGEFORMAT </w:instrText>
      </w:r>
      <w:r w:rsidR="003C2A6C">
        <w:rPr>
          <w:noProof/>
          <w:color w:val="949597" w:themeColor="accent5"/>
          <w:sz w:val="18"/>
        </w:rPr>
        <w:fldChar w:fldCharType="separate"/>
      </w:r>
      <w:r w:rsidR="008D2919">
        <w:rPr>
          <w:noProof/>
          <w:color w:val="949597" w:themeColor="accent5"/>
          <w:sz w:val="18"/>
        </w:rPr>
        <w:t>BRUN NADEGE</w:t>
      </w:r>
      <w:r w:rsidR="003C2A6C">
        <w:rPr>
          <w:noProof/>
          <w:color w:val="949597" w:themeColor="accent5"/>
          <w:sz w:val="18"/>
        </w:rPr>
        <w:fldChar w:fldCharType="end"/>
      </w:r>
      <w:r w:rsidR="00451B4B">
        <w:rPr>
          <w:color w:val="949597" w:themeColor="accent5"/>
          <w:sz w:val="18"/>
        </w:rPr>
        <w:fldChar w:fldCharType="begin"/>
      </w:r>
      <w:r>
        <w:rPr>
          <w:color w:val="949597" w:themeColor="accent5"/>
          <w:sz w:val="18"/>
        </w:rPr>
        <w:instrText xml:space="preserve"> LASTSAVEDBY  \* Caps  \* MERGEFORMAT </w:instrText>
      </w:r>
      <w:r w:rsidR="00451B4B">
        <w:rPr>
          <w:color w:val="949597" w:themeColor="accent5"/>
          <w:sz w:val="18"/>
        </w:rPr>
        <w:fldChar w:fldCharType="end"/>
      </w:r>
      <w:r w:rsidR="00451B4B">
        <w:rPr>
          <w:color w:val="949597" w:themeColor="accent5"/>
          <w:sz w:val="18"/>
        </w:rPr>
        <w:fldChar w:fldCharType="begin"/>
      </w:r>
      <w:r>
        <w:rPr>
          <w:color w:val="949597" w:themeColor="accent5"/>
          <w:sz w:val="18"/>
        </w:rPr>
        <w:instrText xml:space="preserve"> LASTSAVEDBY   \* MERGEFORMAT </w:instrText>
      </w:r>
      <w:r w:rsidR="00451B4B">
        <w:rPr>
          <w:color w:val="949597" w:themeColor="accent5"/>
          <w:sz w:val="18"/>
        </w:rPr>
        <w:fldChar w:fldCharType="end"/>
      </w:r>
      <w:r w:rsidR="007248F7">
        <w:br w:type="page"/>
      </w:r>
    </w:p>
    <w:p w14:paraId="2508FC56" w14:textId="77777777" w:rsidR="008D2919" w:rsidRDefault="00CD5E00" w:rsidP="008D2919">
      <w:pPr>
        <w:pStyle w:val="1"/>
        <w:ind w:left="709" w:hanging="425"/>
      </w:pPr>
      <w:r>
        <w:lastRenderedPageBreak/>
        <w:t>Introduction</w:t>
      </w:r>
    </w:p>
    <w:p w14:paraId="64C524D0" w14:textId="0910E279" w:rsidR="00CD5E00" w:rsidRPr="00CD5E00" w:rsidRDefault="00CD5E00" w:rsidP="00CD5E00">
      <w:r w:rsidRPr="00CD5E00">
        <w:t xml:space="preserve">The purpose of this document is to provide advice and information and to outline the rules governing the procedures to be followed for the </w:t>
      </w:r>
      <w:r w:rsidR="00A5228D">
        <w:t>Henr</w:t>
      </w:r>
      <w:r w:rsidR="00732DDC">
        <w:t>y</w:t>
      </w:r>
      <w:r w:rsidR="00A5228D">
        <w:t xml:space="preserve"> Granjon</w:t>
      </w:r>
      <w:r w:rsidR="005C150A">
        <w:t xml:space="preserve"> Award.</w:t>
      </w:r>
    </w:p>
    <w:p w14:paraId="7A223AE4" w14:textId="3CE79D0A" w:rsidR="008D2919" w:rsidRDefault="00CD5E00" w:rsidP="008D2919">
      <w:pPr>
        <w:pStyle w:val="1"/>
        <w:ind w:left="709" w:hanging="425"/>
      </w:pPr>
      <w:r>
        <w:t xml:space="preserve">The </w:t>
      </w:r>
      <w:r w:rsidR="00A5228D">
        <w:t>Henr</w:t>
      </w:r>
      <w:r w:rsidR="00732DDC">
        <w:t>y</w:t>
      </w:r>
      <w:r w:rsidR="00A5228D">
        <w:t xml:space="preserve"> Granjon</w:t>
      </w:r>
      <w:r w:rsidR="005C150A">
        <w:t xml:space="preserve"> Award</w:t>
      </w:r>
    </w:p>
    <w:p w14:paraId="211895C6" w14:textId="14D8DACE" w:rsidR="00D851CA" w:rsidRDefault="3B237C9A" w:rsidP="00CD5E00">
      <w:pPr>
        <w:pStyle w:val="2"/>
      </w:pPr>
      <w:r>
        <w:t>Background information</w:t>
      </w:r>
    </w:p>
    <w:p w14:paraId="03BB25EC" w14:textId="713D597B" w:rsidR="004C5A80" w:rsidRDefault="3B237C9A" w:rsidP="3B237C9A">
      <w:pPr>
        <w:rPr>
          <w:rFonts w:eastAsiaTheme="majorEastAsia" w:cstheme="minorHAnsi"/>
          <w:bCs/>
          <w:iCs/>
          <w:color w:val="000000" w:themeColor="accent6"/>
        </w:rPr>
      </w:pPr>
      <w:r w:rsidRPr="3B237C9A">
        <w:rPr>
          <w:rFonts w:ascii="Segoe UI Semilight" w:eastAsia="Segoe UI Semilight" w:hAnsi="Segoe UI Semilight" w:cs="Segoe UI Semilight"/>
        </w:rPr>
        <w:t xml:space="preserve">A metallurgist by training and a pupil of Prof. Portevin, Henry Granjon, had attended the London Conference in 1947 as a young man. In 1951, on the creation of Commission XIV Welding Instruction he became its first Vice-Chairman, a position for which he was highly qualified by his functions as Director of Studies at the ESSA Graduate School of Welding Engineering in Paris, where he constantly conveyed his passion for welding metallurgy to all his students. </w:t>
      </w:r>
      <w:r w:rsidR="001D10EC" w:rsidRPr="001D10EC">
        <w:rPr>
          <w:rFonts w:ascii="Segoe UI Semilight" w:eastAsia="Segoe UI Semilight" w:hAnsi="Segoe UI Semilight" w:cs="Segoe UI Semilight"/>
        </w:rPr>
        <w:t xml:space="preserve">He also served on Commission IX Behaviour of Metals subjected to Welding and, in 1967, became its Chairman. He served as the IIW Scientific and Technical Secretary </w:t>
      </w:r>
      <w:r w:rsidR="004C6879">
        <w:rPr>
          <w:rFonts w:ascii="Segoe UI Semilight" w:eastAsia="Segoe UI Semilight" w:hAnsi="Segoe UI Semilight" w:cs="Segoe UI Semilight"/>
        </w:rPr>
        <w:t xml:space="preserve">(SST) </w:t>
      </w:r>
      <w:r w:rsidR="001D10EC" w:rsidRPr="001D10EC">
        <w:rPr>
          <w:rFonts w:ascii="Segoe UI Semilight" w:eastAsia="Segoe UI Semilight" w:hAnsi="Segoe UI Semilight" w:cs="Segoe UI Semilight"/>
        </w:rPr>
        <w:t>from 1974 up to his retirement in 1986</w:t>
      </w:r>
      <w:r w:rsidR="001E3F53">
        <w:rPr>
          <w:rFonts w:eastAsiaTheme="majorEastAsia" w:cstheme="minorHAnsi"/>
          <w:bCs/>
          <w:iCs/>
          <w:color w:val="000000" w:themeColor="accent6"/>
        </w:rPr>
        <w:t>.</w:t>
      </w:r>
    </w:p>
    <w:p w14:paraId="5AD9BD60" w14:textId="7E59F082" w:rsidR="00D76B14" w:rsidRPr="004C5A80" w:rsidRDefault="00147680" w:rsidP="3B237C9A">
      <w:pPr>
        <w:rPr>
          <w:rFonts w:eastAsiaTheme="majorEastAsia" w:cstheme="minorHAnsi"/>
          <w:bCs/>
          <w:iCs/>
          <w:color w:val="000000" w:themeColor="accent6"/>
        </w:rPr>
      </w:pPr>
      <w:r>
        <w:rPr>
          <w:rFonts w:eastAsiaTheme="majorEastAsia" w:cstheme="minorHAnsi"/>
          <w:bCs/>
          <w:iCs/>
          <w:color w:val="000000" w:themeColor="accent6"/>
        </w:rPr>
        <w:t xml:space="preserve">At the Bratislava Assembly in </w:t>
      </w:r>
      <w:r w:rsidR="00A53983">
        <w:rPr>
          <w:rFonts w:eastAsiaTheme="majorEastAsia" w:cstheme="minorHAnsi"/>
          <w:bCs/>
          <w:iCs/>
          <w:color w:val="000000" w:themeColor="accent6"/>
        </w:rPr>
        <w:t xml:space="preserve">1979 </w:t>
      </w:r>
      <w:r>
        <w:rPr>
          <w:rFonts w:eastAsiaTheme="majorEastAsia" w:cstheme="minorHAnsi"/>
          <w:bCs/>
          <w:iCs/>
          <w:color w:val="000000" w:themeColor="accent6"/>
        </w:rPr>
        <w:t xml:space="preserve">he was awarded the Edström Medal </w:t>
      </w:r>
      <w:r w:rsidR="00D711A8">
        <w:rPr>
          <w:rFonts w:eastAsiaTheme="majorEastAsia" w:cstheme="minorHAnsi"/>
          <w:bCs/>
          <w:iCs/>
          <w:color w:val="000000" w:themeColor="accent6"/>
        </w:rPr>
        <w:t>n</w:t>
      </w:r>
      <w:r w:rsidR="00B747E5">
        <w:rPr>
          <w:rFonts w:eastAsiaTheme="majorEastAsia" w:cstheme="minorHAnsi"/>
          <w:bCs/>
          <w:iCs/>
          <w:color w:val="000000" w:themeColor="accent6"/>
        </w:rPr>
        <w:t xml:space="preserve">ot only in recognition </w:t>
      </w:r>
      <w:r>
        <w:rPr>
          <w:rFonts w:eastAsiaTheme="majorEastAsia" w:cstheme="minorHAnsi"/>
          <w:bCs/>
          <w:iCs/>
          <w:color w:val="000000" w:themeColor="accent6"/>
        </w:rPr>
        <w:t xml:space="preserve">for </w:t>
      </w:r>
      <w:r w:rsidR="00B747E5">
        <w:rPr>
          <w:rFonts w:eastAsiaTheme="majorEastAsia" w:cstheme="minorHAnsi"/>
          <w:bCs/>
          <w:iCs/>
          <w:color w:val="000000" w:themeColor="accent6"/>
        </w:rPr>
        <w:t xml:space="preserve">his work as </w:t>
      </w:r>
      <w:r w:rsidR="001E3F53" w:rsidRPr="001D10EC">
        <w:rPr>
          <w:rFonts w:ascii="Segoe UI Semilight" w:eastAsia="Segoe UI Semilight" w:hAnsi="Segoe UI Semilight" w:cs="Segoe UI Semilight"/>
        </w:rPr>
        <w:t>Scientific and Technical Secretary</w:t>
      </w:r>
      <w:r w:rsidR="00586DBD">
        <w:rPr>
          <w:rFonts w:eastAsiaTheme="majorEastAsia" w:cstheme="minorHAnsi"/>
          <w:bCs/>
          <w:iCs/>
          <w:color w:val="000000" w:themeColor="accent6"/>
        </w:rPr>
        <w:t xml:space="preserve"> </w:t>
      </w:r>
      <w:r w:rsidR="004C5A80">
        <w:rPr>
          <w:rFonts w:eastAsiaTheme="majorEastAsia" w:cstheme="minorHAnsi"/>
          <w:bCs/>
          <w:iCs/>
          <w:color w:val="000000" w:themeColor="accent6"/>
        </w:rPr>
        <w:t xml:space="preserve">since 1974 </w:t>
      </w:r>
      <w:r w:rsidR="00586DBD">
        <w:rPr>
          <w:rFonts w:eastAsiaTheme="majorEastAsia" w:cstheme="minorHAnsi"/>
          <w:bCs/>
          <w:iCs/>
          <w:color w:val="000000" w:themeColor="accent6"/>
        </w:rPr>
        <w:t>but also f</w:t>
      </w:r>
      <w:r w:rsidR="004C5A80">
        <w:rPr>
          <w:rFonts w:eastAsiaTheme="majorEastAsia" w:cstheme="minorHAnsi"/>
          <w:bCs/>
          <w:iCs/>
          <w:color w:val="000000" w:themeColor="accent6"/>
        </w:rPr>
        <w:t>o</w:t>
      </w:r>
      <w:r w:rsidR="00586DBD">
        <w:rPr>
          <w:rFonts w:eastAsiaTheme="majorEastAsia" w:cstheme="minorHAnsi"/>
          <w:bCs/>
          <w:iCs/>
          <w:color w:val="000000" w:themeColor="accent6"/>
        </w:rPr>
        <w:t>r the substantial contribution which he made from 1948 to 1974.</w:t>
      </w:r>
      <w:r w:rsidR="00405DAC">
        <w:rPr>
          <w:rFonts w:eastAsiaTheme="majorEastAsia" w:cstheme="minorHAnsi"/>
          <w:bCs/>
          <w:iCs/>
          <w:color w:val="000000" w:themeColor="accent6"/>
        </w:rPr>
        <w:t xml:space="preserve"> </w:t>
      </w:r>
    </w:p>
    <w:p w14:paraId="0E3A3C49" w14:textId="077D3392" w:rsidR="00CD5E00" w:rsidRPr="00CD5E00" w:rsidRDefault="00CD5E00" w:rsidP="00414CB7">
      <w:pPr>
        <w:pStyle w:val="2"/>
      </w:pPr>
      <w:r>
        <w:t>Description</w:t>
      </w:r>
    </w:p>
    <w:p w14:paraId="17029331" w14:textId="3BD06663" w:rsidR="003C2F89" w:rsidRDefault="005C150A" w:rsidP="007D2B14">
      <w:r w:rsidRPr="005C150A">
        <w:t xml:space="preserve">The </w:t>
      </w:r>
      <w:r w:rsidR="00A5228D">
        <w:t>Henr</w:t>
      </w:r>
      <w:r w:rsidR="00941BC1">
        <w:t>y</w:t>
      </w:r>
      <w:r w:rsidR="00A5228D">
        <w:t xml:space="preserve"> Granjon</w:t>
      </w:r>
      <w:r w:rsidRPr="005C150A">
        <w:t xml:space="preserve"> Award</w:t>
      </w:r>
      <w:r w:rsidR="00A5228D">
        <w:t xml:space="preserve"> sponsored by the French</w:t>
      </w:r>
      <w:r w:rsidR="00177B28">
        <w:t xml:space="preserve"> Delegation</w:t>
      </w:r>
      <w:r w:rsidRPr="005C150A">
        <w:t xml:space="preserve"> </w:t>
      </w:r>
      <w:r w:rsidR="00A5228D" w:rsidRPr="00A5228D">
        <w:t>is an annual international competition among authors of papers devoted to research into welding technology or a related subject. The purpose of this Competition is to stimulate interest in welding and allied processes among young people</w:t>
      </w:r>
    </w:p>
    <w:p w14:paraId="5DD70486" w14:textId="77777777" w:rsidR="009407CF" w:rsidRDefault="009407CF" w:rsidP="00BB097C">
      <w:pPr>
        <w:pStyle w:val="1"/>
        <w:ind w:hanging="6"/>
      </w:pPr>
      <w:r>
        <w:t>Eligibility</w:t>
      </w:r>
    </w:p>
    <w:p w14:paraId="49433DB9" w14:textId="77777777" w:rsidR="00F02EE2" w:rsidRDefault="00036B51" w:rsidP="003A5326">
      <w:pPr>
        <w:spacing w:after="0"/>
        <w:ind w:left="425"/>
      </w:pPr>
      <w:r>
        <w:t xml:space="preserve">To be eligible for the Competition, </w:t>
      </w:r>
    </w:p>
    <w:p w14:paraId="3D553701" w14:textId="3E25348C" w:rsidR="000A28FE" w:rsidRDefault="00D679A8" w:rsidP="00F02EE2">
      <w:pPr>
        <w:pStyle w:val="af2"/>
        <w:numPr>
          <w:ilvl w:val="0"/>
          <w:numId w:val="43"/>
        </w:numPr>
        <w:spacing w:after="0"/>
      </w:pPr>
      <w:r>
        <w:t>P</w:t>
      </w:r>
      <w:r w:rsidR="00C408ED">
        <w:t xml:space="preserve">apers </w:t>
      </w:r>
      <w:r w:rsidR="0078292D">
        <w:t xml:space="preserve">submitted </w:t>
      </w:r>
      <w:r w:rsidR="000A28FE">
        <w:t>must</w:t>
      </w:r>
      <w:r w:rsidR="00666878">
        <w:t>:</w:t>
      </w:r>
    </w:p>
    <w:p w14:paraId="61EB362B" w14:textId="18BDCBC9" w:rsidR="00666878" w:rsidRDefault="00A0710A" w:rsidP="00265181">
      <w:pPr>
        <w:pStyle w:val="af2"/>
        <w:numPr>
          <w:ilvl w:val="1"/>
          <w:numId w:val="43"/>
        </w:numPr>
        <w:ind w:left="1502" w:hanging="357"/>
      </w:pPr>
      <w:r>
        <w:t xml:space="preserve">be </w:t>
      </w:r>
      <w:r w:rsidR="00036B51">
        <w:t xml:space="preserve">original scientific papers (theses, research reports, state-of-the-art surveys, etc.) </w:t>
      </w:r>
    </w:p>
    <w:p w14:paraId="1745ED76" w14:textId="26FBF236" w:rsidR="00666878" w:rsidRDefault="00036B51" w:rsidP="00265181">
      <w:pPr>
        <w:pStyle w:val="af2"/>
        <w:numPr>
          <w:ilvl w:val="1"/>
          <w:numId w:val="43"/>
        </w:numPr>
        <w:ind w:left="1502" w:hanging="357"/>
      </w:pPr>
      <w:r w:rsidRPr="000A4080">
        <w:rPr>
          <w:b/>
        </w:rPr>
        <w:t>not</w:t>
      </w:r>
      <w:r w:rsidRPr="00C15AC8">
        <w:t xml:space="preserve"> have been previously published</w:t>
      </w:r>
      <w:r>
        <w:t xml:space="preserve">, and </w:t>
      </w:r>
    </w:p>
    <w:p w14:paraId="3A5D0217" w14:textId="2EBF0F38" w:rsidR="00036B51" w:rsidRDefault="00036B51" w:rsidP="00265181">
      <w:pPr>
        <w:pStyle w:val="af2"/>
        <w:numPr>
          <w:ilvl w:val="1"/>
          <w:numId w:val="43"/>
        </w:numPr>
        <w:ind w:left="1502" w:hanging="357"/>
      </w:pPr>
      <w:r>
        <w:t xml:space="preserve">be </w:t>
      </w:r>
      <w:r w:rsidRPr="00C15AC8">
        <w:t>based on recent work</w:t>
      </w:r>
      <w:r>
        <w:t xml:space="preserve"> carried out at a University or an equivalent educational institution, or in industry.</w:t>
      </w:r>
    </w:p>
    <w:p w14:paraId="176F5890" w14:textId="59FCED7C" w:rsidR="008C71B3" w:rsidRDefault="008C71B3" w:rsidP="008C71B3">
      <w:pPr>
        <w:pStyle w:val="af2"/>
        <w:numPr>
          <w:ilvl w:val="0"/>
          <w:numId w:val="43"/>
        </w:numPr>
        <w:spacing w:after="0"/>
      </w:pPr>
      <w:r>
        <w:t>This work must form part of</w:t>
      </w:r>
      <w:r w:rsidR="00DA146A" w:rsidRPr="00DA146A">
        <w:t xml:space="preserve"> </w:t>
      </w:r>
      <w:r w:rsidR="00DA146A">
        <w:t>either</w:t>
      </w:r>
      <w:r>
        <w:t>:</w:t>
      </w:r>
    </w:p>
    <w:p w14:paraId="3D849582" w14:textId="3A357624" w:rsidR="00036B51" w:rsidRDefault="00036B51" w:rsidP="00265181">
      <w:pPr>
        <w:pStyle w:val="af2"/>
        <w:numPr>
          <w:ilvl w:val="0"/>
          <w:numId w:val="44"/>
        </w:numPr>
        <w:ind w:left="1502" w:hanging="357"/>
      </w:pPr>
      <w:r>
        <w:t xml:space="preserve">a </w:t>
      </w:r>
      <w:r w:rsidR="000A6724">
        <w:t>master’s</w:t>
      </w:r>
      <w:r>
        <w:t xml:space="preserve"> or </w:t>
      </w:r>
      <w:r w:rsidR="000A6724">
        <w:t xml:space="preserve">doctoral degree </w:t>
      </w:r>
      <w:r>
        <w:t>project, or</w:t>
      </w:r>
    </w:p>
    <w:p w14:paraId="2BFF70C5" w14:textId="20893A4E" w:rsidR="001628D4" w:rsidRDefault="00036B51" w:rsidP="003A5326">
      <w:pPr>
        <w:pStyle w:val="af2"/>
        <w:numPr>
          <w:ilvl w:val="0"/>
          <w:numId w:val="44"/>
        </w:numPr>
      </w:pPr>
      <w:r>
        <w:t>an industrial project at an equivalent technical level.</w:t>
      </w:r>
    </w:p>
    <w:p w14:paraId="2C4391F8" w14:textId="0507ED2D" w:rsidR="00A17629" w:rsidRDefault="000B31A0" w:rsidP="00CF2F5E">
      <w:pPr>
        <w:spacing w:after="0"/>
        <w:ind w:left="425"/>
      </w:pPr>
      <w:r w:rsidRPr="000B31A0">
        <w:t>The work must fall within one of four main categories of technology related to joining, surfacing or cutting:</w:t>
      </w:r>
    </w:p>
    <w:p w14:paraId="2116A374" w14:textId="77777777" w:rsidR="00FB0532" w:rsidRDefault="00BB097C" w:rsidP="002B0421">
      <w:pPr>
        <w:pStyle w:val="af2"/>
        <w:numPr>
          <w:ilvl w:val="0"/>
          <w:numId w:val="45"/>
        </w:numPr>
        <w:spacing w:after="0"/>
        <w:rPr>
          <w:rFonts w:eastAsia="Times New Roman"/>
          <w:lang w:bidi="en-US"/>
        </w:rPr>
      </w:pPr>
      <w:r w:rsidRPr="002B0421">
        <w:rPr>
          <w:rFonts w:eastAsia="Times New Roman"/>
          <w:b/>
          <w:lang w:bidi="en-US"/>
        </w:rPr>
        <w:t>Category A: Joining and Fabrication Technology.</w:t>
      </w:r>
      <w:r w:rsidRPr="00B167C6">
        <w:rPr>
          <w:rFonts w:eastAsia="Times New Roman"/>
          <w:lang w:bidi="en-US"/>
        </w:rPr>
        <w:t xml:space="preserve"> </w:t>
      </w:r>
    </w:p>
    <w:p w14:paraId="13D7C882" w14:textId="70CA6F24" w:rsidR="00BB097C" w:rsidRPr="00FB0532" w:rsidRDefault="00BB097C" w:rsidP="00917EEA">
      <w:pPr>
        <w:spacing w:after="0"/>
        <w:ind w:left="1145"/>
        <w:rPr>
          <w:rFonts w:eastAsia="Times New Roman"/>
          <w:lang w:bidi="en-US"/>
        </w:rPr>
      </w:pPr>
      <w:r w:rsidRPr="00FB0532">
        <w:rPr>
          <w:rFonts w:eastAsia="Times New Roman"/>
          <w:lang w:bidi="en-US"/>
        </w:rPr>
        <w:t>This category covers more specifically:</w:t>
      </w:r>
    </w:p>
    <w:p w14:paraId="5833ED8E" w14:textId="77777777" w:rsidR="00BB097C" w:rsidRPr="00BA7B7A" w:rsidRDefault="00BB097C" w:rsidP="002B0421">
      <w:pPr>
        <w:pStyle w:val="af2"/>
        <w:numPr>
          <w:ilvl w:val="0"/>
          <w:numId w:val="46"/>
        </w:numPr>
        <w:rPr>
          <w:rFonts w:eastAsia="Times New Roman"/>
          <w:lang w:bidi="en-US"/>
        </w:rPr>
      </w:pPr>
      <w:r w:rsidRPr="00BA7B7A">
        <w:rPr>
          <w:rFonts w:eastAsia="Times New Roman"/>
          <w:lang w:bidi="en-US"/>
        </w:rPr>
        <w:t>Flame welding processes</w:t>
      </w:r>
    </w:p>
    <w:p w14:paraId="5B2D419E" w14:textId="77777777" w:rsidR="00BB097C" w:rsidRPr="00BA7B7A" w:rsidRDefault="00BB097C" w:rsidP="002B0421">
      <w:pPr>
        <w:pStyle w:val="af2"/>
        <w:numPr>
          <w:ilvl w:val="0"/>
          <w:numId w:val="46"/>
        </w:numPr>
        <w:rPr>
          <w:rFonts w:eastAsia="Times New Roman"/>
          <w:lang w:bidi="en-US"/>
        </w:rPr>
      </w:pPr>
      <w:r w:rsidRPr="00BA7B7A">
        <w:rPr>
          <w:rFonts w:eastAsia="Times New Roman"/>
          <w:lang w:bidi="en-US"/>
        </w:rPr>
        <w:t>Arc welding processes</w:t>
      </w:r>
    </w:p>
    <w:p w14:paraId="723B2CDA" w14:textId="77777777" w:rsidR="00BB097C" w:rsidRPr="00BA7B7A" w:rsidRDefault="00BB097C" w:rsidP="002B0421">
      <w:pPr>
        <w:pStyle w:val="af2"/>
        <w:numPr>
          <w:ilvl w:val="0"/>
          <w:numId w:val="46"/>
        </w:numPr>
        <w:rPr>
          <w:rFonts w:eastAsia="Times New Roman"/>
          <w:lang w:bidi="en-US"/>
        </w:rPr>
      </w:pPr>
      <w:r w:rsidRPr="00BA7B7A">
        <w:rPr>
          <w:rFonts w:eastAsia="Times New Roman"/>
          <w:lang w:bidi="en-US"/>
        </w:rPr>
        <w:t>Physics of the heat source (e.g. arc, laser)</w:t>
      </w:r>
    </w:p>
    <w:p w14:paraId="63349AF5" w14:textId="77777777" w:rsidR="00BB097C" w:rsidRPr="00BA7B7A" w:rsidRDefault="00BB097C" w:rsidP="002B0421">
      <w:pPr>
        <w:pStyle w:val="af2"/>
        <w:numPr>
          <w:ilvl w:val="0"/>
          <w:numId w:val="46"/>
        </w:numPr>
        <w:rPr>
          <w:rFonts w:eastAsia="Times New Roman"/>
          <w:lang w:bidi="en-US"/>
        </w:rPr>
      </w:pPr>
      <w:r w:rsidRPr="00BA7B7A">
        <w:rPr>
          <w:rFonts w:eastAsia="Times New Roman"/>
          <w:lang w:bidi="en-US"/>
        </w:rPr>
        <w:t>Prediction of heat source behaviour and weld zone shape</w:t>
      </w:r>
    </w:p>
    <w:p w14:paraId="74299B44" w14:textId="77777777" w:rsidR="00BB097C" w:rsidRPr="00BA7B7A" w:rsidRDefault="00BB097C" w:rsidP="002B0421">
      <w:pPr>
        <w:pStyle w:val="af2"/>
        <w:numPr>
          <w:ilvl w:val="0"/>
          <w:numId w:val="46"/>
        </w:numPr>
        <w:rPr>
          <w:rFonts w:eastAsia="Times New Roman"/>
          <w:lang w:bidi="en-US"/>
        </w:rPr>
      </w:pPr>
      <w:r w:rsidRPr="00BA7B7A">
        <w:rPr>
          <w:rFonts w:eastAsia="Times New Roman"/>
          <w:lang w:bidi="en-US"/>
        </w:rPr>
        <w:t>Power sources for arc welding</w:t>
      </w:r>
    </w:p>
    <w:p w14:paraId="7B367FFA" w14:textId="3A5DC403" w:rsidR="00BB097C" w:rsidRPr="007D2B14" w:rsidRDefault="00BB097C" w:rsidP="002B0421">
      <w:pPr>
        <w:pStyle w:val="af2"/>
        <w:numPr>
          <w:ilvl w:val="0"/>
          <w:numId w:val="46"/>
        </w:numPr>
        <w:rPr>
          <w:rFonts w:eastAsia="Times New Roman"/>
          <w:lang w:bidi="en-US"/>
        </w:rPr>
      </w:pPr>
      <w:r w:rsidRPr="007D2B14">
        <w:rPr>
          <w:rFonts w:eastAsia="Times New Roman"/>
          <w:lang w:bidi="en-US"/>
        </w:rPr>
        <w:t xml:space="preserve">Thermal cutting </w:t>
      </w:r>
      <w:r w:rsidR="00FB0532">
        <w:rPr>
          <w:rFonts w:eastAsia="Times New Roman"/>
          <w:lang w:bidi="en-US"/>
        </w:rPr>
        <w:t>and</w:t>
      </w:r>
      <w:r w:rsidR="00FB0532" w:rsidRPr="007D2B14">
        <w:rPr>
          <w:rFonts w:eastAsia="Times New Roman"/>
          <w:lang w:bidi="en-US"/>
        </w:rPr>
        <w:t xml:space="preserve"> </w:t>
      </w:r>
      <w:r w:rsidRPr="007D2B14">
        <w:rPr>
          <w:rFonts w:eastAsia="Times New Roman"/>
          <w:lang w:bidi="en-US"/>
        </w:rPr>
        <w:t>Surfacing</w:t>
      </w:r>
    </w:p>
    <w:p w14:paraId="74D898D2" w14:textId="77777777" w:rsidR="00BB097C" w:rsidRPr="00BA7B7A" w:rsidRDefault="00BB097C" w:rsidP="002B0421">
      <w:pPr>
        <w:pStyle w:val="af2"/>
        <w:numPr>
          <w:ilvl w:val="0"/>
          <w:numId w:val="46"/>
        </w:numPr>
        <w:rPr>
          <w:rFonts w:eastAsia="Times New Roman"/>
          <w:lang w:bidi="en-US"/>
        </w:rPr>
      </w:pPr>
      <w:r w:rsidRPr="00BA7B7A">
        <w:rPr>
          <w:rFonts w:eastAsia="Times New Roman"/>
          <w:lang w:bidi="en-US"/>
        </w:rPr>
        <w:t>Welding robots</w:t>
      </w:r>
    </w:p>
    <w:p w14:paraId="346BABFF" w14:textId="77777777" w:rsidR="00BB097C" w:rsidRPr="00BA7B7A" w:rsidRDefault="00BB097C" w:rsidP="002B0421">
      <w:pPr>
        <w:pStyle w:val="af2"/>
        <w:numPr>
          <w:ilvl w:val="0"/>
          <w:numId w:val="46"/>
        </w:numPr>
        <w:rPr>
          <w:rFonts w:eastAsia="Times New Roman"/>
          <w:lang w:bidi="en-US"/>
        </w:rPr>
      </w:pPr>
      <w:r w:rsidRPr="00BA7B7A">
        <w:rPr>
          <w:rFonts w:eastAsia="Times New Roman"/>
          <w:lang w:bidi="en-US"/>
        </w:rPr>
        <w:t>Brazing and soldering</w:t>
      </w:r>
    </w:p>
    <w:p w14:paraId="21B22B48" w14:textId="77777777" w:rsidR="00BB097C" w:rsidRPr="00BA7B7A" w:rsidRDefault="00BB097C" w:rsidP="002B0421">
      <w:pPr>
        <w:pStyle w:val="af2"/>
        <w:numPr>
          <w:ilvl w:val="0"/>
          <w:numId w:val="46"/>
        </w:numPr>
        <w:rPr>
          <w:rFonts w:eastAsia="Times New Roman"/>
          <w:lang w:bidi="en-US"/>
        </w:rPr>
      </w:pPr>
      <w:r w:rsidRPr="00BA7B7A">
        <w:rPr>
          <w:rFonts w:eastAsia="Times New Roman"/>
          <w:lang w:bidi="en-US"/>
        </w:rPr>
        <w:t>Joining processes for plastics and ceramics</w:t>
      </w:r>
    </w:p>
    <w:p w14:paraId="4B33343C" w14:textId="77777777" w:rsidR="00BB097C" w:rsidRPr="00C459D2" w:rsidRDefault="00BB097C" w:rsidP="002B0421">
      <w:pPr>
        <w:pStyle w:val="af2"/>
        <w:numPr>
          <w:ilvl w:val="0"/>
          <w:numId w:val="46"/>
        </w:numPr>
        <w:rPr>
          <w:lang w:bidi="en-US"/>
        </w:rPr>
      </w:pPr>
      <w:r w:rsidRPr="00B131B3">
        <w:rPr>
          <w:rFonts w:eastAsia="Times New Roman"/>
          <w:lang w:bidi="en-US"/>
        </w:rPr>
        <w:t>Organization of welding plants.</w:t>
      </w:r>
    </w:p>
    <w:p w14:paraId="0667BBCA" w14:textId="42DFC965" w:rsidR="00BB097C" w:rsidRPr="001C3D5B" w:rsidRDefault="00BB097C" w:rsidP="002B0421">
      <w:pPr>
        <w:pStyle w:val="af2"/>
        <w:numPr>
          <w:ilvl w:val="0"/>
          <w:numId w:val="47"/>
        </w:numPr>
        <w:spacing w:after="0"/>
        <w:rPr>
          <w:rFonts w:eastAsia="Times New Roman"/>
          <w:lang w:bidi="en-US"/>
        </w:rPr>
      </w:pPr>
      <w:r w:rsidRPr="002B0421">
        <w:rPr>
          <w:rFonts w:eastAsia="Times New Roman"/>
          <w:b/>
          <w:lang w:bidi="en-US"/>
        </w:rPr>
        <w:lastRenderedPageBreak/>
        <w:t xml:space="preserve">Category B: Materials Behaviour and Weldability. </w:t>
      </w:r>
      <w:r w:rsidR="004E4707">
        <w:rPr>
          <w:rFonts w:eastAsia="Times New Roman"/>
          <w:b/>
          <w:lang w:bidi="en-US"/>
        </w:rPr>
        <w:br/>
      </w:r>
      <w:r w:rsidRPr="001C3D5B">
        <w:rPr>
          <w:rFonts w:eastAsia="Times New Roman"/>
          <w:lang w:bidi="en-US"/>
        </w:rPr>
        <w:t>This category covers more specifically:</w:t>
      </w:r>
    </w:p>
    <w:p w14:paraId="549BEDA1" w14:textId="77777777" w:rsidR="00BB097C" w:rsidRPr="00BA7B7A" w:rsidRDefault="00BB097C" w:rsidP="002B0421">
      <w:pPr>
        <w:pStyle w:val="af2"/>
        <w:numPr>
          <w:ilvl w:val="0"/>
          <w:numId w:val="48"/>
        </w:numPr>
        <w:rPr>
          <w:rFonts w:eastAsia="Times New Roman"/>
          <w:lang w:bidi="en-US"/>
        </w:rPr>
      </w:pPr>
      <w:r w:rsidRPr="00BA7B7A">
        <w:rPr>
          <w:rFonts w:eastAsia="Times New Roman"/>
          <w:lang w:bidi="en-US"/>
        </w:rPr>
        <w:t>Test methods for assessing weldability</w:t>
      </w:r>
    </w:p>
    <w:p w14:paraId="7CF80AA2" w14:textId="77777777" w:rsidR="00BB097C" w:rsidRPr="00BA7B7A" w:rsidRDefault="00BB097C" w:rsidP="002B0421">
      <w:pPr>
        <w:pStyle w:val="af2"/>
        <w:numPr>
          <w:ilvl w:val="0"/>
          <w:numId w:val="48"/>
        </w:numPr>
        <w:rPr>
          <w:rFonts w:eastAsia="Times New Roman"/>
          <w:lang w:bidi="en-US"/>
        </w:rPr>
      </w:pPr>
      <w:r w:rsidRPr="00BA7B7A">
        <w:rPr>
          <w:rFonts w:eastAsia="Times New Roman"/>
          <w:lang w:bidi="en-US"/>
        </w:rPr>
        <w:t>Characteristics of microstructure/macrostructure</w:t>
      </w:r>
    </w:p>
    <w:p w14:paraId="52BCDE30" w14:textId="77777777" w:rsidR="00BB097C" w:rsidRPr="00BA7B7A" w:rsidRDefault="00BB097C" w:rsidP="002B0421">
      <w:pPr>
        <w:pStyle w:val="af2"/>
        <w:numPr>
          <w:ilvl w:val="0"/>
          <w:numId w:val="48"/>
        </w:numPr>
        <w:rPr>
          <w:rFonts w:eastAsia="Times New Roman"/>
          <w:lang w:bidi="en-US"/>
        </w:rPr>
      </w:pPr>
      <w:r w:rsidRPr="00BA7B7A">
        <w:rPr>
          <w:rFonts w:eastAsia="Times New Roman"/>
          <w:lang w:bidi="en-US"/>
        </w:rPr>
        <w:t>Choice of material according to service condition (e.g. wear, corrosion, creep)</w:t>
      </w:r>
    </w:p>
    <w:p w14:paraId="32A4C2A9" w14:textId="77777777" w:rsidR="00BB097C" w:rsidRPr="00BA7B7A" w:rsidRDefault="00BB097C" w:rsidP="00CF2F5E">
      <w:pPr>
        <w:pStyle w:val="af2"/>
        <w:numPr>
          <w:ilvl w:val="0"/>
          <w:numId w:val="48"/>
        </w:numPr>
        <w:ind w:left="1797" w:hanging="357"/>
        <w:rPr>
          <w:rFonts w:eastAsia="Times New Roman"/>
          <w:lang w:bidi="en-US"/>
        </w:rPr>
      </w:pPr>
      <w:r w:rsidRPr="00BA7B7A">
        <w:rPr>
          <w:rFonts w:eastAsia="Times New Roman"/>
          <w:lang w:bidi="en-US"/>
        </w:rPr>
        <w:t>Structure-property relationships</w:t>
      </w:r>
    </w:p>
    <w:p w14:paraId="75CCA475" w14:textId="77777777" w:rsidR="00BB097C" w:rsidRPr="00BA7B7A" w:rsidRDefault="00BB097C" w:rsidP="002B0421">
      <w:pPr>
        <w:pStyle w:val="af2"/>
        <w:numPr>
          <w:ilvl w:val="0"/>
          <w:numId w:val="48"/>
        </w:numPr>
        <w:rPr>
          <w:rFonts w:eastAsia="Times New Roman"/>
          <w:lang w:bidi="en-US"/>
        </w:rPr>
      </w:pPr>
      <w:r w:rsidRPr="00BA7B7A">
        <w:rPr>
          <w:rFonts w:eastAsia="Times New Roman"/>
          <w:lang w:bidi="en-US"/>
        </w:rPr>
        <w:t>Prediction/modelling of metallographic structures (weld metal and HAZ)</w:t>
      </w:r>
    </w:p>
    <w:p w14:paraId="46CE1F41" w14:textId="35712798" w:rsidR="00BB097C" w:rsidRPr="00BA7B7A" w:rsidRDefault="6D73E600" w:rsidP="6D73E600">
      <w:pPr>
        <w:pStyle w:val="af2"/>
        <w:numPr>
          <w:ilvl w:val="0"/>
          <w:numId w:val="48"/>
        </w:numPr>
        <w:ind w:left="1797" w:hanging="357"/>
        <w:contextualSpacing w:val="0"/>
        <w:rPr>
          <w:rFonts w:eastAsia="Times New Roman"/>
          <w:lang w:bidi="en-US"/>
        </w:rPr>
      </w:pPr>
      <w:r w:rsidRPr="6D73E600">
        <w:rPr>
          <w:rFonts w:eastAsia="Times New Roman"/>
          <w:lang w:bidi="en-US"/>
        </w:rPr>
        <w:t>Cracking in the weld zone area and other defects.</w:t>
      </w:r>
    </w:p>
    <w:p w14:paraId="6C91D91A" w14:textId="2FF06203" w:rsidR="00BB097C" w:rsidRPr="00610FE6" w:rsidRDefault="00BB097C" w:rsidP="002B0421">
      <w:pPr>
        <w:pStyle w:val="af2"/>
        <w:numPr>
          <w:ilvl w:val="0"/>
          <w:numId w:val="49"/>
        </w:numPr>
        <w:spacing w:after="0"/>
        <w:rPr>
          <w:rFonts w:eastAsia="Times New Roman"/>
          <w:lang w:bidi="en-US"/>
        </w:rPr>
      </w:pPr>
      <w:r w:rsidRPr="002B0421">
        <w:rPr>
          <w:rFonts w:eastAsia="Times New Roman"/>
          <w:b/>
          <w:lang w:bidi="en-US"/>
        </w:rPr>
        <w:t>Category C: Design and Structural Integrity.</w:t>
      </w:r>
      <w:r w:rsidR="004E4707">
        <w:rPr>
          <w:rFonts w:eastAsia="Times New Roman"/>
          <w:b/>
          <w:lang w:bidi="en-US"/>
        </w:rPr>
        <w:br/>
      </w:r>
      <w:r w:rsidRPr="00610FE6">
        <w:rPr>
          <w:rFonts w:eastAsia="Times New Roman"/>
          <w:lang w:bidi="en-US"/>
        </w:rPr>
        <w:t>This category covers more specifically:</w:t>
      </w:r>
    </w:p>
    <w:p w14:paraId="3242A824" w14:textId="77777777" w:rsidR="00BB097C" w:rsidRPr="00BA7B7A" w:rsidRDefault="00BB097C" w:rsidP="002B0421">
      <w:pPr>
        <w:pStyle w:val="af2"/>
        <w:numPr>
          <w:ilvl w:val="0"/>
          <w:numId w:val="50"/>
        </w:numPr>
        <w:rPr>
          <w:rFonts w:eastAsia="Times New Roman"/>
          <w:lang w:bidi="en-US"/>
        </w:rPr>
      </w:pPr>
      <w:r w:rsidRPr="00BA7B7A">
        <w:rPr>
          <w:rFonts w:eastAsia="Times New Roman"/>
          <w:lang w:bidi="en-US"/>
        </w:rPr>
        <w:t>Joint design</w:t>
      </w:r>
    </w:p>
    <w:p w14:paraId="423943EC" w14:textId="77777777" w:rsidR="00BB097C" w:rsidRPr="00BA7B7A" w:rsidRDefault="00BB097C" w:rsidP="002B0421">
      <w:pPr>
        <w:pStyle w:val="af2"/>
        <w:numPr>
          <w:ilvl w:val="0"/>
          <w:numId w:val="50"/>
        </w:numPr>
        <w:rPr>
          <w:rFonts w:eastAsia="Times New Roman"/>
          <w:lang w:bidi="en-US"/>
        </w:rPr>
      </w:pPr>
      <w:r w:rsidRPr="00BA7B7A">
        <w:rPr>
          <w:rFonts w:eastAsia="Times New Roman"/>
          <w:lang w:bidi="en-US"/>
        </w:rPr>
        <w:t>Behaviour of welded structures under different mechanical loadings (static, fatigue, creep)</w:t>
      </w:r>
    </w:p>
    <w:p w14:paraId="29EF7C38" w14:textId="77777777" w:rsidR="00BB097C" w:rsidRPr="00BA7B7A" w:rsidRDefault="00BB097C" w:rsidP="002B0421">
      <w:pPr>
        <w:pStyle w:val="af2"/>
        <w:numPr>
          <w:ilvl w:val="0"/>
          <w:numId w:val="50"/>
        </w:numPr>
        <w:rPr>
          <w:rFonts w:eastAsia="Times New Roman"/>
          <w:lang w:bidi="en-US"/>
        </w:rPr>
      </w:pPr>
      <w:r w:rsidRPr="00BA7B7A">
        <w:rPr>
          <w:rFonts w:eastAsia="Times New Roman"/>
          <w:lang w:bidi="en-US"/>
        </w:rPr>
        <w:t>Calculation methods for the design of welded structures</w:t>
      </w:r>
    </w:p>
    <w:p w14:paraId="637D2EC2" w14:textId="77777777" w:rsidR="00BB097C" w:rsidRPr="00BA7B7A" w:rsidRDefault="00BB097C" w:rsidP="002B0421">
      <w:pPr>
        <w:pStyle w:val="af2"/>
        <w:numPr>
          <w:ilvl w:val="0"/>
          <w:numId w:val="50"/>
        </w:numPr>
        <w:rPr>
          <w:rFonts w:eastAsia="Times New Roman"/>
          <w:lang w:bidi="en-US"/>
        </w:rPr>
      </w:pPr>
      <w:r w:rsidRPr="00BA7B7A">
        <w:rPr>
          <w:rFonts w:eastAsia="Times New Roman"/>
          <w:lang w:bidi="en-US"/>
        </w:rPr>
        <w:t>Modelling of mechanical in-service behaviour of welded joints and welded structures</w:t>
      </w:r>
    </w:p>
    <w:p w14:paraId="5477AE14" w14:textId="77777777" w:rsidR="00BB097C" w:rsidRPr="00BA7B7A" w:rsidRDefault="00BB097C" w:rsidP="002B0421">
      <w:pPr>
        <w:pStyle w:val="af2"/>
        <w:numPr>
          <w:ilvl w:val="0"/>
          <w:numId w:val="50"/>
        </w:numPr>
        <w:rPr>
          <w:rFonts w:eastAsia="Times New Roman"/>
          <w:lang w:bidi="en-US"/>
        </w:rPr>
      </w:pPr>
      <w:r w:rsidRPr="00BA7B7A">
        <w:rPr>
          <w:rFonts w:eastAsia="Times New Roman"/>
          <w:lang w:bidi="en-US"/>
        </w:rPr>
        <w:t>Modelling of residual stresses and distortion</w:t>
      </w:r>
    </w:p>
    <w:p w14:paraId="0E5E1ACC" w14:textId="77777777" w:rsidR="00BB097C" w:rsidRPr="00BA7B7A" w:rsidRDefault="00BB097C" w:rsidP="002B0421">
      <w:pPr>
        <w:pStyle w:val="af2"/>
        <w:numPr>
          <w:ilvl w:val="0"/>
          <w:numId w:val="50"/>
        </w:numPr>
        <w:rPr>
          <w:rFonts w:eastAsia="Times New Roman"/>
          <w:lang w:bidi="en-US"/>
        </w:rPr>
      </w:pPr>
      <w:r w:rsidRPr="00BA7B7A">
        <w:rPr>
          <w:rFonts w:eastAsia="Times New Roman"/>
          <w:lang w:bidi="en-US"/>
        </w:rPr>
        <w:t>Application of fracture mechanics to welded joints and welded structures</w:t>
      </w:r>
    </w:p>
    <w:p w14:paraId="4B36BC4E" w14:textId="77777777" w:rsidR="00BB097C" w:rsidRPr="00BA7B7A" w:rsidRDefault="00BB097C" w:rsidP="002B0421">
      <w:pPr>
        <w:pStyle w:val="af2"/>
        <w:numPr>
          <w:ilvl w:val="0"/>
          <w:numId w:val="50"/>
        </w:numPr>
        <w:rPr>
          <w:rFonts w:eastAsia="Times New Roman"/>
          <w:lang w:bidi="en-US"/>
        </w:rPr>
      </w:pPr>
      <w:r w:rsidRPr="00BA7B7A">
        <w:rPr>
          <w:rFonts w:eastAsia="Times New Roman"/>
          <w:lang w:bidi="en-US"/>
        </w:rPr>
        <w:t>Non-destructive testing of welds</w:t>
      </w:r>
    </w:p>
    <w:p w14:paraId="0DE2DF05" w14:textId="77777777" w:rsidR="00BB097C" w:rsidRPr="00BA7B7A" w:rsidRDefault="00BB097C" w:rsidP="002B0421">
      <w:pPr>
        <w:pStyle w:val="af2"/>
        <w:numPr>
          <w:ilvl w:val="0"/>
          <w:numId w:val="50"/>
        </w:numPr>
        <w:rPr>
          <w:rFonts w:eastAsia="Times New Roman"/>
          <w:lang w:bidi="en-US"/>
        </w:rPr>
      </w:pPr>
      <w:r w:rsidRPr="00BA7B7A">
        <w:rPr>
          <w:rFonts w:eastAsia="Times New Roman"/>
          <w:lang w:bidi="en-US"/>
        </w:rPr>
        <w:t>Quality assurance</w:t>
      </w:r>
    </w:p>
    <w:p w14:paraId="53927EC2" w14:textId="77777777" w:rsidR="00BB097C" w:rsidRPr="00BA7B7A" w:rsidRDefault="00BB097C" w:rsidP="00CF2F5E">
      <w:pPr>
        <w:pStyle w:val="af2"/>
        <w:numPr>
          <w:ilvl w:val="0"/>
          <w:numId w:val="50"/>
        </w:numPr>
        <w:ind w:left="1797" w:hanging="357"/>
        <w:contextualSpacing w:val="0"/>
        <w:rPr>
          <w:rFonts w:eastAsia="Times New Roman"/>
          <w:lang w:bidi="en-US"/>
        </w:rPr>
      </w:pPr>
      <w:r w:rsidRPr="00BA7B7A">
        <w:rPr>
          <w:rFonts w:eastAsia="Times New Roman"/>
          <w:lang w:bidi="en-US"/>
        </w:rPr>
        <w:t>Fitness for purpose.</w:t>
      </w:r>
    </w:p>
    <w:p w14:paraId="3615BE4E" w14:textId="220DB6AF" w:rsidR="00BB097C" w:rsidRPr="00F068B1" w:rsidRDefault="00BB097C" w:rsidP="002B0421">
      <w:pPr>
        <w:pStyle w:val="af2"/>
        <w:numPr>
          <w:ilvl w:val="0"/>
          <w:numId w:val="51"/>
        </w:numPr>
        <w:spacing w:after="0"/>
        <w:rPr>
          <w:rFonts w:eastAsia="Times New Roman"/>
          <w:lang w:bidi="en-US"/>
        </w:rPr>
      </w:pPr>
      <w:r w:rsidRPr="00F068B1">
        <w:rPr>
          <w:rFonts w:eastAsia="Times New Roman"/>
          <w:b/>
          <w:lang w:bidi="en-US"/>
        </w:rPr>
        <w:t xml:space="preserve">Category D: Human Related Subjects. </w:t>
      </w:r>
      <w:r w:rsidR="004E4707">
        <w:rPr>
          <w:rFonts w:eastAsia="Times New Roman"/>
          <w:b/>
          <w:lang w:bidi="en-US"/>
        </w:rPr>
        <w:br/>
      </w:r>
      <w:r w:rsidRPr="00F068B1">
        <w:rPr>
          <w:rFonts w:eastAsia="Times New Roman"/>
          <w:lang w:bidi="en-US"/>
        </w:rPr>
        <w:t>This category covers more specifically:</w:t>
      </w:r>
    </w:p>
    <w:p w14:paraId="7B328A67" w14:textId="77777777" w:rsidR="00BB097C" w:rsidRPr="00BA7B7A" w:rsidRDefault="00BB097C" w:rsidP="002B0421">
      <w:pPr>
        <w:pStyle w:val="af2"/>
        <w:numPr>
          <w:ilvl w:val="0"/>
          <w:numId w:val="52"/>
        </w:numPr>
        <w:rPr>
          <w:rFonts w:eastAsia="Times New Roman"/>
          <w:lang w:bidi="en-US"/>
        </w:rPr>
      </w:pPr>
      <w:r w:rsidRPr="00BA7B7A">
        <w:rPr>
          <w:rFonts w:eastAsia="Times New Roman"/>
          <w:lang w:bidi="en-US"/>
        </w:rPr>
        <w:t>Qualification and certification of personnel</w:t>
      </w:r>
    </w:p>
    <w:p w14:paraId="5CF489FA" w14:textId="77777777" w:rsidR="00BB097C" w:rsidRPr="00BA7B7A" w:rsidRDefault="00BB097C" w:rsidP="002B0421">
      <w:pPr>
        <w:pStyle w:val="af2"/>
        <w:numPr>
          <w:ilvl w:val="0"/>
          <w:numId w:val="52"/>
        </w:numPr>
        <w:rPr>
          <w:rFonts w:eastAsia="Times New Roman"/>
          <w:lang w:bidi="en-US"/>
        </w:rPr>
      </w:pPr>
      <w:r w:rsidRPr="00BA7B7A">
        <w:rPr>
          <w:rFonts w:eastAsia="Times New Roman"/>
          <w:lang w:bidi="en-US"/>
        </w:rPr>
        <w:t>Health and safety</w:t>
      </w:r>
    </w:p>
    <w:p w14:paraId="2C5E1FB4" w14:textId="77777777" w:rsidR="00BB097C" w:rsidRPr="00BA7B7A" w:rsidRDefault="00BB097C" w:rsidP="002B0421">
      <w:pPr>
        <w:pStyle w:val="af2"/>
        <w:numPr>
          <w:ilvl w:val="0"/>
          <w:numId w:val="52"/>
        </w:numPr>
        <w:rPr>
          <w:rFonts w:eastAsia="Times New Roman"/>
          <w:lang w:bidi="en-US"/>
        </w:rPr>
      </w:pPr>
      <w:r w:rsidRPr="00BA7B7A">
        <w:rPr>
          <w:rFonts w:eastAsia="Times New Roman"/>
          <w:lang w:bidi="en-US"/>
        </w:rPr>
        <w:t>Terminology</w:t>
      </w:r>
    </w:p>
    <w:p w14:paraId="31F2F4BD" w14:textId="77777777" w:rsidR="00BB097C" w:rsidRDefault="00BB097C" w:rsidP="002B0421">
      <w:pPr>
        <w:pStyle w:val="af2"/>
        <w:numPr>
          <w:ilvl w:val="0"/>
          <w:numId w:val="52"/>
        </w:numPr>
        <w:rPr>
          <w:rFonts w:eastAsia="Times New Roman"/>
          <w:lang w:bidi="en-US"/>
        </w:rPr>
      </w:pPr>
      <w:r w:rsidRPr="00BA7B7A">
        <w:rPr>
          <w:rFonts w:eastAsia="Times New Roman"/>
          <w:lang w:bidi="en-US"/>
        </w:rPr>
        <w:t>Exchange of information</w:t>
      </w:r>
    </w:p>
    <w:p w14:paraId="50A3C0EA" w14:textId="77777777" w:rsidR="00BB097C" w:rsidRPr="007D2B14" w:rsidRDefault="00BB097C" w:rsidP="002B0421">
      <w:pPr>
        <w:pStyle w:val="af2"/>
        <w:numPr>
          <w:ilvl w:val="0"/>
          <w:numId w:val="52"/>
        </w:numPr>
        <w:rPr>
          <w:rFonts w:eastAsia="Times New Roman"/>
          <w:lang w:bidi="en-US"/>
        </w:rPr>
      </w:pPr>
      <w:r w:rsidRPr="007D2B14">
        <w:rPr>
          <w:rFonts w:eastAsia="Times New Roman"/>
          <w:lang w:bidi="en-US"/>
        </w:rPr>
        <w:t>Economics.</w:t>
      </w:r>
    </w:p>
    <w:p w14:paraId="0D022DE1" w14:textId="755E3680" w:rsidR="00C70B99" w:rsidRDefault="009407CF" w:rsidP="009407CF">
      <w:r w:rsidRPr="00A5228D">
        <w:t xml:space="preserve">Only papers submitted by the appropriate authorities within each National Delegation to the IIW are eligible for the Competition. To this end, </w:t>
      </w:r>
      <w:r w:rsidR="000F2C80">
        <w:t>each</w:t>
      </w:r>
      <w:r w:rsidR="000F2C80" w:rsidRPr="00A5228D">
        <w:t xml:space="preserve"> </w:t>
      </w:r>
      <w:r w:rsidRPr="00A5228D">
        <w:t xml:space="preserve">National Delegation may </w:t>
      </w:r>
      <w:r w:rsidR="00143731" w:rsidRPr="00A5228D">
        <w:t>organi</w:t>
      </w:r>
      <w:r w:rsidR="00143731">
        <w:t>s</w:t>
      </w:r>
      <w:r w:rsidR="00143731" w:rsidRPr="00A5228D">
        <w:t xml:space="preserve">e </w:t>
      </w:r>
      <w:r w:rsidRPr="00A5228D">
        <w:t xml:space="preserve">an initial competition for papers meeting the requirements defined above. </w:t>
      </w:r>
    </w:p>
    <w:p w14:paraId="26BA7A91" w14:textId="7FCCF84A" w:rsidR="00C70B99" w:rsidRDefault="009407CF" w:rsidP="009407CF">
      <w:r w:rsidRPr="00A5228D">
        <w:t xml:space="preserve">National Delegations shall establish their own rules for the </w:t>
      </w:r>
      <w:r w:rsidR="00143731" w:rsidRPr="00A5228D">
        <w:t>organi</w:t>
      </w:r>
      <w:r w:rsidR="00143731">
        <w:t>s</w:t>
      </w:r>
      <w:r w:rsidR="00143731" w:rsidRPr="00A5228D">
        <w:t xml:space="preserve">ation </w:t>
      </w:r>
      <w:r w:rsidRPr="00A5228D">
        <w:t xml:space="preserve">of the initial competition and the selection of the winners. </w:t>
      </w:r>
    </w:p>
    <w:p w14:paraId="3A9A5695" w14:textId="382F0B30" w:rsidR="00CF2F5E" w:rsidRDefault="009407CF" w:rsidP="009407CF">
      <w:pPr>
        <w:rPr>
          <w:rFonts w:eastAsia="Times New Roman"/>
          <w:lang w:bidi="en-US"/>
        </w:rPr>
      </w:pPr>
      <w:r w:rsidRPr="00A5228D">
        <w:t>National Delegations may submit up to four papers per year for the Competition, but no</w:t>
      </w:r>
      <w:r w:rsidR="007A7320">
        <w:t>t</w:t>
      </w:r>
      <w:r w:rsidRPr="00A5228D">
        <w:t xml:space="preserve"> more than one paper in each of the four ca</w:t>
      </w:r>
      <w:r>
        <w:t xml:space="preserve">tegories defined </w:t>
      </w:r>
      <w:r w:rsidR="00EC7BDE" w:rsidRPr="00A5228D">
        <w:t>above</w:t>
      </w:r>
      <w:r w:rsidRPr="00F23751">
        <w:t>.</w:t>
      </w:r>
      <w:r w:rsidRPr="00621B18">
        <w:rPr>
          <w:rFonts w:eastAsia="Times New Roman"/>
          <w:lang w:bidi="en-US"/>
        </w:rPr>
        <w:t xml:space="preserve"> </w:t>
      </w:r>
    </w:p>
    <w:p w14:paraId="65C4AA6D" w14:textId="1A03D7C3" w:rsidR="000E4E1B" w:rsidRDefault="009407CF" w:rsidP="00CF2F5E">
      <w:pPr>
        <w:rPr>
          <w:rFonts w:eastAsia="Times New Roman"/>
          <w:lang w:bidi="en-US"/>
        </w:rPr>
      </w:pPr>
      <w:r w:rsidRPr="00186E2E">
        <w:rPr>
          <w:rFonts w:eastAsia="Times New Roman"/>
          <w:lang w:bidi="en-US"/>
        </w:rPr>
        <w:t>The choice of category remains the responsibility of the author and his/her National Delegation</w:t>
      </w:r>
      <w:r w:rsidR="008E7BED">
        <w:rPr>
          <w:rFonts w:eastAsia="Times New Roman"/>
          <w:lang w:bidi="en-US"/>
        </w:rPr>
        <w:t>.</w:t>
      </w:r>
      <w:r w:rsidR="007D2B14" w:rsidRPr="00186E2E">
        <w:rPr>
          <w:rFonts w:eastAsia="Times New Roman"/>
          <w:lang w:bidi="en-US"/>
        </w:rPr>
        <w:t xml:space="preserve"> </w:t>
      </w:r>
    </w:p>
    <w:p w14:paraId="3B03C0AF" w14:textId="77777777" w:rsidR="007D2B14" w:rsidRPr="007D2B14" w:rsidRDefault="007D2B14" w:rsidP="00CF2F5E">
      <w:pPr>
        <w:rPr>
          <w:rFonts w:eastAsia="Times New Roman"/>
          <w:lang w:bidi="en-US"/>
        </w:rPr>
      </w:pPr>
    </w:p>
    <w:p w14:paraId="64D3D505" w14:textId="77777777" w:rsidR="00CD5E00" w:rsidRDefault="00CD5E00" w:rsidP="009A683D">
      <w:pPr>
        <w:pStyle w:val="1"/>
        <w:ind w:left="709" w:hanging="425"/>
      </w:pPr>
      <w:r>
        <w:t>The Award</w:t>
      </w:r>
    </w:p>
    <w:p w14:paraId="13130048" w14:textId="0129DF06" w:rsidR="00F27A69" w:rsidRDefault="00AF3754" w:rsidP="00887866">
      <w:r>
        <w:t>Each winner</w:t>
      </w:r>
      <w:r w:rsidR="00F27A69">
        <w:t xml:space="preserve"> </w:t>
      </w:r>
      <w:r w:rsidR="00A5228D" w:rsidRPr="00887866">
        <w:t>of The Henry Granjon Prize Competition receive</w:t>
      </w:r>
      <w:r w:rsidR="00F27A69">
        <w:t>s</w:t>
      </w:r>
      <w:r w:rsidR="00A5228D" w:rsidRPr="00887866">
        <w:t xml:space="preserve"> a plaque from the French Delegation</w:t>
      </w:r>
      <w:r w:rsidR="00F27A69">
        <w:t>.</w:t>
      </w:r>
    </w:p>
    <w:p w14:paraId="21514973" w14:textId="0242D68A" w:rsidR="00C62084" w:rsidRDefault="00F27A69" w:rsidP="00887866">
      <w:r>
        <w:t>The award is</w:t>
      </w:r>
      <w:r w:rsidR="00A5228D" w:rsidRPr="00887866">
        <w:t xml:space="preserve"> pres</w:t>
      </w:r>
      <w:r w:rsidR="00A5228D" w:rsidRPr="00A5228D">
        <w:t xml:space="preserve">ented at the Opening Ceremony of the IIW Annual Assembly. </w:t>
      </w:r>
    </w:p>
    <w:p w14:paraId="2DA01F4C" w14:textId="4AE494B4" w:rsidR="00313F21" w:rsidRDefault="00A5228D" w:rsidP="00887866">
      <w:r w:rsidRPr="00A5228D">
        <w:t xml:space="preserve">The </w:t>
      </w:r>
      <w:r w:rsidR="00235A8E">
        <w:t>w</w:t>
      </w:r>
      <w:r w:rsidR="00235A8E" w:rsidRPr="00A5228D">
        <w:t xml:space="preserve">inners </w:t>
      </w:r>
      <w:r w:rsidR="00C62084">
        <w:t>are</w:t>
      </w:r>
      <w:r w:rsidRPr="00A5228D">
        <w:t xml:space="preserve"> invited to attend this Annual Assembly, for which their registration fees </w:t>
      </w:r>
      <w:r w:rsidR="007C5402">
        <w:t>are</w:t>
      </w:r>
      <w:r w:rsidR="007C5402" w:rsidRPr="00A5228D">
        <w:t xml:space="preserve"> </w:t>
      </w:r>
      <w:r w:rsidRPr="00A5228D">
        <w:t>waived</w:t>
      </w:r>
      <w:r w:rsidR="005C150A">
        <w:t>.</w:t>
      </w:r>
    </w:p>
    <w:p w14:paraId="72DD7176" w14:textId="77777777" w:rsidR="00A5228D" w:rsidRPr="00186E2E" w:rsidRDefault="00A5228D" w:rsidP="00AC1A0A">
      <w:pPr>
        <w:pStyle w:val="2"/>
        <w:rPr>
          <w:rFonts w:eastAsia="Times New Roman"/>
          <w:lang w:bidi="en-US"/>
        </w:rPr>
      </w:pPr>
      <w:r w:rsidRPr="00186E2E">
        <w:rPr>
          <w:rFonts w:eastAsia="Times New Roman"/>
          <w:lang w:bidi="en-US"/>
        </w:rPr>
        <w:lastRenderedPageBreak/>
        <w:t>Publication of Award-winning Papers</w:t>
      </w:r>
    </w:p>
    <w:p w14:paraId="155DC957" w14:textId="2DE525B6" w:rsidR="00665ECD" w:rsidRDefault="00A5228D" w:rsidP="00887866">
      <w:pPr>
        <w:rPr>
          <w:rFonts w:eastAsia="Times New Roman"/>
          <w:lang w:bidi="en-US"/>
        </w:rPr>
      </w:pPr>
      <w:r w:rsidRPr="00186E2E">
        <w:rPr>
          <w:rFonts w:eastAsia="Times New Roman"/>
          <w:lang w:bidi="en-US"/>
        </w:rPr>
        <w:t xml:space="preserve">The </w:t>
      </w:r>
      <w:r w:rsidR="00235A8E">
        <w:rPr>
          <w:rFonts w:eastAsia="Times New Roman"/>
          <w:lang w:bidi="en-US"/>
        </w:rPr>
        <w:t>w</w:t>
      </w:r>
      <w:r w:rsidR="00235A8E" w:rsidRPr="00186E2E">
        <w:rPr>
          <w:rFonts w:eastAsia="Times New Roman"/>
          <w:lang w:bidi="en-US"/>
        </w:rPr>
        <w:t xml:space="preserve">inners </w:t>
      </w:r>
      <w:r w:rsidRPr="00186E2E">
        <w:rPr>
          <w:rFonts w:eastAsia="Times New Roman"/>
          <w:lang w:bidi="en-US"/>
        </w:rPr>
        <w:t xml:space="preserve">of The Henry Granjon Prize </w:t>
      </w:r>
      <w:r w:rsidR="007C5402">
        <w:rPr>
          <w:rFonts w:eastAsia="Times New Roman"/>
          <w:lang w:bidi="en-US"/>
        </w:rPr>
        <w:t xml:space="preserve">are </w:t>
      </w:r>
      <w:r w:rsidRPr="00186E2E">
        <w:rPr>
          <w:rFonts w:eastAsia="Times New Roman"/>
          <w:lang w:bidi="en-US"/>
        </w:rPr>
        <w:t xml:space="preserve">invited to submit their manuscripts to the Editorial Manager for peer-review. The </w:t>
      </w:r>
      <w:r w:rsidR="002E5CF9">
        <w:rPr>
          <w:rFonts w:eastAsia="Times New Roman"/>
          <w:lang w:bidi="en-US"/>
        </w:rPr>
        <w:t>w</w:t>
      </w:r>
      <w:r w:rsidR="002E5CF9" w:rsidRPr="00186E2E">
        <w:rPr>
          <w:rFonts w:eastAsia="Times New Roman"/>
          <w:lang w:bidi="en-US"/>
        </w:rPr>
        <w:t xml:space="preserve">inner </w:t>
      </w:r>
      <w:r w:rsidRPr="00186E2E">
        <w:rPr>
          <w:rFonts w:eastAsia="Times New Roman"/>
          <w:lang w:bidi="en-US"/>
        </w:rPr>
        <w:t>must be the first author of his/her manuscript.</w:t>
      </w:r>
      <w:r w:rsidR="003C2A6C">
        <w:rPr>
          <w:rFonts w:eastAsia="Times New Roman"/>
          <w:lang w:bidi="en-US"/>
        </w:rPr>
        <w:t xml:space="preserve"> </w:t>
      </w:r>
    </w:p>
    <w:p w14:paraId="40C18E54" w14:textId="278A9B23" w:rsidR="00665ECD" w:rsidRDefault="00A5228D" w:rsidP="00887866">
      <w:pPr>
        <w:rPr>
          <w:rFonts w:eastAsia="Times New Roman"/>
          <w:lang w:bidi="en-US"/>
        </w:rPr>
      </w:pPr>
      <w:r w:rsidRPr="009374FA">
        <w:rPr>
          <w:rFonts w:eastAsia="Times New Roman"/>
          <w:lang w:bidi="en-US"/>
        </w:rPr>
        <w:t xml:space="preserve">In order to be published in </w:t>
      </w:r>
      <w:r w:rsidRPr="009374FA">
        <w:rPr>
          <w:rFonts w:eastAsia="Times New Roman"/>
          <w:i/>
          <w:lang w:bidi="en-US"/>
        </w:rPr>
        <w:t>Welding in the World</w:t>
      </w:r>
      <w:r w:rsidRPr="009374FA">
        <w:rPr>
          <w:rFonts w:eastAsia="Times New Roman"/>
          <w:lang w:bidi="en-US"/>
        </w:rPr>
        <w:t xml:space="preserve">, the paper (i.e. the complete final manuscript) must be drafted </w:t>
      </w:r>
      <w:r w:rsidRPr="00D679A8">
        <w:rPr>
          <w:rFonts w:eastAsia="Times New Roman"/>
          <w:lang w:bidi="en-US"/>
        </w:rPr>
        <w:t xml:space="preserve">according to the requirements </w:t>
      </w:r>
      <w:r w:rsidR="00685822" w:rsidRPr="00D679A8">
        <w:rPr>
          <w:rFonts w:eastAsia="Times New Roman"/>
          <w:lang w:bidi="en-US"/>
        </w:rPr>
        <w:t>of RD-691</w:t>
      </w:r>
      <w:r w:rsidR="00685822">
        <w:rPr>
          <w:rFonts w:eastAsia="Times New Roman"/>
          <w:lang w:bidi="en-US"/>
        </w:rPr>
        <w:t xml:space="preserve"> </w:t>
      </w:r>
      <w:r w:rsidRPr="009374FA">
        <w:rPr>
          <w:rFonts w:eastAsia="Times New Roman"/>
          <w:lang w:bidi="en-US"/>
        </w:rPr>
        <w:t>and successfully pass the peer review process.</w:t>
      </w:r>
    </w:p>
    <w:p w14:paraId="500AAD09" w14:textId="4A01C3CE" w:rsidR="00A5228D" w:rsidRDefault="00A5228D" w:rsidP="00887866">
      <w:pPr>
        <w:rPr>
          <w:rFonts w:eastAsia="Times New Roman"/>
          <w:sz w:val="20"/>
          <w:szCs w:val="20"/>
          <w:lang w:bidi="en-US"/>
        </w:rPr>
      </w:pPr>
      <w:r w:rsidRPr="009374FA">
        <w:rPr>
          <w:rFonts w:eastAsia="Times New Roman"/>
          <w:lang w:bidi="en-US"/>
        </w:rPr>
        <w:t>Any paper deemed un-publishable will be returned to its author.</w:t>
      </w:r>
    </w:p>
    <w:p w14:paraId="449D03B7" w14:textId="77777777" w:rsidR="00A5228D" w:rsidRPr="00186E2E" w:rsidRDefault="00A5228D" w:rsidP="00A5228D">
      <w:pPr>
        <w:pStyle w:val="2"/>
        <w:rPr>
          <w:rFonts w:eastAsia="Times New Roman"/>
          <w:lang w:bidi="en-US"/>
        </w:rPr>
      </w:pPr>
      <w:r w:rsidRPr="00186E2E">
        <w:rPr>
          <w:rFonts w:eastAsia="Times New Roman"/>
          <w:lang w:bidi="en-US"/>
        </w:rPr>
        <w:t>Additional Privileges</w:t>
      </w:r>
    </w:p>
    <w:p w14:paraId="4F8C0DF0" w14:textId="77777777" w:rsidR="007A6DC1" w:rsidRPr="007A6DC1" w:rsidRDefault="00A5228D" w:rsidP="006546E0">
      <w:pPr>
        <w:pStyle w:val="af2"/>
        <w:numPr>
          <w:ilvl w:val="0"/>
          <w:numId w:val="53"/>
        </w:numPr>
        <w:ind w:left="1077" w:hanging="357"/>
        <w:contextualSpacing w:val="0"/>
        <w:rPr>
          <w:rFonts w:eastAsia="Times New Roman"/>
          <w:lang w:bidi="en-US"/>
        </w:rPr>
      </w:pPr>
      <w:r w:rsidRPr="007A6DC1">
        <w:rPr>
          <w:rFonts w:eastAsia="Times New Roman"/>
          <w:lang w:bidi="en-US"/>
        </w:rPr>
        <w:t>National Delegations are encouraged to assist the Winners of the Henry Granjon Prize to attend the IIW Annual Assembly by providing financial support or other travel assistance.</w:t>
      </w:r>
      <w:r w:rsidR="003C2A6C" w:rsidRPr="007A6DC1">
        <w:rPr>
          <w:rFonts w:eastAsia="Times New Roman"/>
          <w:lang w:bidi="en-US"/>
        </w:rPr>
        <w:t xml:space="preserve"> </w:t>
      </w:r>
    </w:p>
    <w:p w14:paraId="7D29671A" w14:textId="253724D0" w:rsidR="00A5228D" w:rsidRPr="007A6DC1" w:rsidRDefault="00A5228D" w:rsidP="006546E0">
      <w:pPr>
        <w:pStyle w:val="af2"/>
        <w:numPr>
          <w:ilvl w:val="0"/>
          <w:numId w:val="53"/>
        </w:numPr>
        <w:rPr>
          <w:rFonts w:eastAsia="Times New Roman"/>
          <w:lang w:val="en-US" w:bidi="en-US"/>
        </w:rPr>
      </w:pPr>
      <w:r w:rsidRPr="007A6DC1">
        <w:rPr>
          <w:rFonts w:eastAsia="Times New Roman"/>
          <w:lang w:val="en-US" w:bidi="en-US"/>
        </w:rPr>
        <w:t xml:space="preserve">National Delegations are encouraged to lend assistance by offering the </w:t>
      </w:r>
      <w:r w:rsidRPr="007A6DC1">
        <w:rPr>
          <w:rFonts w:eastAsia="Times New Roman"/>
          <w:lang w:bidi="en-US"/>
        </w:rPr>
        <w:t xml:space="preserve">Winners </w:t>
      </w:r>
      <w:r w:rsidRPr="007A6DC1">
        <w:rPr>
          <w:rFonts w:eastAsia="Times New Roman"/>
          <w:lang w:val="en-US" w:bidi="en-US"/>
        </w:rPr>
        <w:t>of The Henry Granjon Prize the opportunity to visit institutions and laboratories affiliated to the IIW.</w:t>
      </w:r>
    </w:p>
    <w:p w14:paraId="38654170" w14:textId="6DA903EE" w:rsidR="00A5228D" w:rsidRDefault="2BFB4BE4" w:rsidP="2BFB4BE4">
      <w:pPr>
        <w:pStyle w:val="2"/>
        <w:rPr>
          <w:rFonts w:eastAsia="Times New Roman"/>
          <w:lang w:bidi="en-US"/>
        </w:rPr>
      </w:pPr>
      <w:r w:rsidRPr="2BFB4BE4">
        <w:rPr>
          <w:rFonts w:eastAsia="Times New Roman"/>
          <w:lang w:bidi="en-US"/>
        </w:rPr>
        <w:t>Presentation at the IIW Annual Assembly</w:t>
      </w:r>
    </w:p>
    <w:p w14:paraId="26B61010" w14:textId="77777777" w:rsidR="0081474A" w:rsidRDefault="00A5228D" w:rsidP="00A5228D">
      <w:pPr>
        <w:rPr>
          <w:rFonts w:eastAsia="Times New Roman"/>
          <w:lang w:bidi="en-US"/>
        </w:rPr>
      </w:pPr>
      <w:r w:rsidRPr="00A5228D">
        <w:rPr>
          <w:rFonts w:eastAsia="Times New Roman"/>
          <w:lang w:bidi="en-US"/>
        </w:rPr>
        <w:t xml:space="preserve">The General Secretariat is responsible to obtain a clear position of the winner whether he/she will present his/her paper and to forward it to the concerned Chair. </w:t>
      </w:r>
    </w:p>
    <w:p w14:paraId="1F8C3C3B" w14:textId="2D68C0B8" w:rsidR="00A5228D" w:rsidRDefault="00A5228D" w:rsidP="00A5228D">
      <w:pPr>
        <w:rPr>
          <w:rFonts w:eastAsia="Times New Roman"/>
          <w:lang w:bidi="en-US"/>
        </w:rPr>
      </w:pPr>
      <w:r w:rsidRPr="00A5228D">
        <w:rPr>
          <w:rFonts w:eastAsia="Times New Roman"/>
          <w:lang w:bidi="en-US"/>
        </w:rPr>
        <w:t>A feedback is expected from the Chair(s) during the Chair-TMB meeting organised at the concerned Annual Assembly.</w:t>
      </w:r>
    </w:p>
    <w:p w14:paraId="798F5D10" w14:textId="77777777" w:rsidR="00B45150" w:rsidRPr="00F23751" w:rsidRDefault="00B45150" w:rsidP="00B45150">
      <w:pPr>
        <w:pStyle w:val="1"/>
        <w:ind w:left="709" w:hanging="425"/>
      </w:pPr>
      <w:r>
        <w:t>Application Requirements</w:t>
      </w:r>
    </w:p>
    <w:p w14:paraId="0BF22488" w14:textId="77777777" w:rsidR="00B45150" w:rsidRDefault="00B45150" w:rsidP="00B45150">
      <w:r>
        <w:t>Application files for the Henry Granjon Award must contain the following elements:</w:t>
      </w:r>
    </w:p>
    <w:p w14:paraId="63701DF1" w14:textId="77777777" w:rsidR="00B45150" w:rsidRDefault="18D7210F" w:rsidP="00B45150">
      <w:pPr>
        <w:pStyle w:val="af2"/>
        <w:numPr>
          <w:ilvl w:val="0"/>
          <w:numId w:val="33"/>
        </w:numPr>
      </w:pPr>
      <w:r w:rsidRPr="18D7210F">
        <w:rPr>
          <w:rFonts w:eastAsia="Times New Roman"/>
          <w:lang w:bidi="en-US"/>
        </w:rPr>
        <w:t>A publication-ready manuscript of the work in English</w:t>
      </w:r>
      <w:r w:rsidRPr="18D7210F">
        <w:rPr>
          <w:rFonts w:eastAsia="Times New Roman"/>
          <w:b/>
          <w:bCs/>
          <w:lang w:bidi="en-US"/>
        </w:rPr>
        <w:t xml:space="preserve"> </w:t>
      </w:r>
      <w:r w:rsidRPr="18D7210F">
        <w:rPr>
          <w:rFonts w:eastAsia="Times New Roman"/>
          <w:lang w:bidi="en-US"/>
        </w:rPr>
        <w:t>(3,000 - 5,000 words)</w:t>
      </w:r>
      <w:r>
        <w:t xml:space="preserve"> </w:t>
      </w:r>
    </w:p>
    <w:p w14:paraId="5F398AA7" w14:textId="698A2C04" w:rsidR="00B45150" w:rsidRDefault="18D7210F" w:rsidP="00B45150">
      <w:pPr>
        <w:pStyle w:val="af2"/>
        <w:numPr>
          <w:ilvl w:val="0"/>
          <w:numId w:val="33"/>
        </w:numPr>
      </w:pPr>
      <w:r>
        <w:t xml:space="preserve">The declaration from the author that his/her paper has </w:t>
      </w:r>
      <w:r w:rsidRPr="18D7210F">
        <w:rPr>
          <w:b/>
          <w:bCs/>
        </w:rPr>
        <w:t>not</w:t>
      </w:r>
      <w:r>
        <w:t xml:space="preserve"> been previously published (or submitted for publication) and is therefore not already protected by copyright. The author must sign RD 631 </w:t>
      </w:r>
      <w:r w:rsidR="00011E49" w:rsidRPr="00011E49">
        <w:rPr>
          <w:i/>
        </w:rPr>
        <w:t xml:space="preserve">Authorship, Originality, </w:t>
      </w:r>
      <w:r w:rsidR="00011E49">
        <w:rPr>
          <w:i/>
        </w:rPr>
        <w:t>a</w:t>
      </w:r>
      <w:r w:rsidR="00011E49" w:rsidRPr="00011E49">
        <w:rPr>
          <w:i/>
        </w:rPr>
        <w:t>nd Copyright Transfer Agreement</w:t>
      </w:r>
      <w:r w:rsidR="00011E49">
        <w:t>.</w:t>
      </w:r>
    </w:p>
    <w:p w14:paraId="3D891C48" w14:textId="77777777" w:rsidR="00B45150" w:rsidRPr="00BA7B7A" w:rsidRDefault="00B45150" w:rsidP="00B45150">
      <w:pPr>
        <w:pStyle w:val="af2"/>
        <w:numPr>
          <w:ilvl w:val="0"/>
          <w:numId w:val="33"/>
        </w:numPr>
        <w:rPr>
          <w:rFonts w:eastAsia="Times New Roman"/>
          <w:lang w:bidi="en-US"/>
        </w:rPr>
      </w:pPr>
      <w:r>
        <w:rPr>
          <w:rFonts w:eastAsia="Times New Roman"/>
          <w:lang w:bidi="en-US"/>
        </w:rPr>
        <w:t xml:space="preserve">The chosen Category </w:t>
      </w:r>
    </w:p>
    <w:p w14:paraId="500EDA69" w14:textId="4C6EC5FD" w:rsidR="00B45150" w:rsidRPr="00BA7B7A" w:rsidRDefault="00B45150" w:rsidP="00B45150">
      <w:pPr>
        <w:pStyle w:val="af2"/>
        <w:numPr>
          <w:ilvl w:val="0"/>
          <w:numId w:val="33"/>
        </w:numPr>
        <w:rPr>
          <w:rFonts w:eastAsia="Times New Roman"/>
          <w:lang w:bidi="en-US"/>
        </w:rPr>
      </w:pPr>
      <w:r w:rsidRPr="00BA7B7A">
        <w:rPr>
          <w:rFonts w:eastAsia="Times New Roman"/>
          <w:lang w:bidi="en-US"/>
        </w:rPr>
        <w:t>The wish list of five IIW Working Units to which the paper is deemed to be relevant to. This list will be used both to select the adequate judges and forward the paper to the concerned Chair</w:t>
      </w:r>
      <w:r w:rsidR="000E4DFB">
        <w:rPr>
          <w:rFonts w:eastAsia="Times New Roman"/>
          <w:lang w:bidi="en-US"/>
        </w:rPr>
        <w:t>(</w:t>
      </w:r>
      <w:r w:rsidRPr="00BA7B7A">
        <w:rPr>
          <w:rFonts w:eastAsia="Times New Roman"/>
          <w:lang w:bidi="en-US"/>
        </w:rPr>
        <w:t>s</w:t>
      </w:r>
      <w:r w:rsidR="000E4DFB">
        <w:rPr>
          <w:rFonts w:eastAsia="Times New Roman"/>
          <w:lang w:bidi="en-US"/>
        </w:rPr>
        <w:t>)</w:t>
      </w:r>
      <w:r w:rsidRPr="00BA7B7A">
        <w:rPr>
          <w:rFonts w:eastAsia="Times New Roman"/>
          <w:lang w:bidi="en-US"/>
        </w:rPr>
        <w:t xml:space="preserve"> to organise a presentation of the paper – </w:t>
      </w:r>
      <w:r>
        <w:rPr>
          <w:rFonts w:eastAsia="Times New Roman"/>
          <w:lang w:bidi="en-US"/>
        </w:rPr>
        <w:t>whether it be</w:t>
      </w:r>
      <w:r w:rsidRPr="00BA7B7A">
        <w:rPr>
          <w:rFonts w:eastAsia="Times New Roman"/>
          <w:lang w:bidi="en-US"/>
        </w:rPr>
        <w:t xml:space="preserve"> a </w:t>
      </w:r>
      <w:r>
        <w:rPr>
          <w:rFonts w:eastAsia="Times New Roman"/>
          <w:lang w:bidi="en-US"/>
        </w:rPr>
        <w:t xml:space="preserve">winning or only a nominated paper </w:t>
      </w:r>
    </w:p>
    <w:p w14:paraId="2532B308" w14:textId="52249662" w:rsidR="000E4DFB" w:rsidRDefault="00B45150" w:rsidP="00C15AC8">
      <w:pPr>
        <w:pStyle w:val="af2"/>
        <w:numPr>
          <w:ilvl w:val="0"/>
          <w:numId w:val="33"/>
        </w:numPr>
        <w:rPr>
          <w:rFonts w:eastAsia="Times New Roman"/>
          <w:lang w:bidi="en-US"/>
        </w:rPr>
      </w:pPr>
      <w:r w:rsidRPr="00B45150">
        <w:rPr>
          <w:rFonts w:eastAsia="Times New Roman"/>
          <w:lang w:bidi="en-US"/>
        </w:rPr>
        <w:t xml:space="preserve">A short bio of the main author (less than 1,000 characters) that includes his/her contact information </w:t>
      </w:r>
    </w:p>
    <w:p w14:paraId="4E5FF41B" w14:textId="77777777" w:rsidR="00B45150" w:rsidRPr="00B45150" w:rsidRDefault="00B45150" w:rsidP="00576873">
      <w:pPr>
        <w:pStyle w:val="af2"/>
        <w:ind w:left="786"/>
        <w:rPr>
          <w:rFonts w:eastAsia="Times New Roman"/>
          <w:lang w:bidi="en-US"/>
        </w:rPr>
      </w:pPr>
    </w:p>
    <w:p w14:paraId="205842DB" w14:textId="77777777" w:rsidR="00953301" w:rsidRDefault="18D7210F" w:rsidP="008D2919">
      <w:pPr>
        <w:pStyle w:val="1"/>
        <w:ind w:left="709" w:hanging="425"/>
      </w:pPr>
      <w:r>
        <w:t>Henry Granjon Award Selection Procedure</w:t>
      </w:r>
    </w:p>
    <w:p w14:paraId="43C83717" w14:textId="65AEB340" w:rsidR="009976BD" w:rsidRDefault="00B859CB" w:rsidP="00C15AC8">
      <w:pPr>
        <w:ind w:left="425"/>
      </w:pPr>
      <w:r>
        <w:t>Four Panels of Judges, one for each of the a</w:t>
      </w:r>
      <w:r w:rsidR="00DC76D8">
        <w:t>bov</w:t>
      </w:r>
      <w:r>
        <w:t xml:space="preserve">e-mentioned categories, will be established, consisting of the Chair of the Technical Management Board </w:t>
      </w:r>
      <w:r w:rsidR="00243C6B">
        <w:t>(TMB</w:t>
      </w:r>
      <w:r w:rsidR="006E00E0">
        <w:t xml:space="preserve">), </w:t>
      </w:r>
      <w:r>
        <w:t>who shall act as the Chair of each panel and, for each category</w:t>
      </w:r>
      <w:r w:rsidR="00652382">
        <w:t>,</w:t>
      </w:r>
      <w:r>
        <w:t xml:space="preserve"> a selection </w:t>
      </w:r>
      <w:r w:rsidR="008C52F6">
        <w:t>from</w:t>
      </w:r>
      <w:r w:rsidR="009976BD">
        <w:t xml:space="preserve"> </w:t>
      </w:r>
      <w:r w:rsidR="00374AEA">
        <w:t>among all</w:t>
      </w:r>
      <w:r>
        <w:t xml:space="preserve"> Chairs of </w:t>
      </w:r>
      <w:r w:rsidR="00374AEA">
        <w:t xml:space="preserve">Technical </w:t>
      </w:r>
      <w:r>
        <w:t xml:space="preserve">Working Units. </w:t>
      </w:r>
    </w:p>
    <w:p w14:paraId="375B617A" w14:textId="501F517D" w:rsidR="00123A4E" w:rsidRDefault="00D0752C" w:rsidP="00056585">
      <w:r>
        <w:t xml:space="preserve">The </w:t>
      </w:r>
      <w:r w:rsidR="00C0682E">
        <w:t>mem</w:t>
      </w:r>
      <w:r w:rsidR="007014D8">
        <w:t>b</w:t>
      </w:r>
      <w:r w:rsidR="00C0682E">
        <w:t>ership</w:t>
      </w:r>
      <w:r w:rsidR="00CC6A1F">
        <w:t xml:space="preserve"> of </w:t>
      </w:r>
      <w:r w:rsidR="00C0682E">
        <w:t xml:space="preserve">the </w:t>
      </w:r>
      <w:r w:rsidR="007014D8">
        <w:t>P</w:t>
      </w:r>
      <w:r w:rsidR="00CC6A1F">
        <w:t xml:space="preserve">anels is </w:t>
      </w:r>
      <w:r w:rsidR="0093320C">
        <w:t>made</w:t>
      </w:r>
      <w:r w:rsidR="00CC6A1F">
        <w:t xml:space="preserve"> under the authority of the TMB Chair</w:t>
      </w:r>
      <w:r w:rsidR="00C663A1">
        <w:t xml:space="preserve"> and must be gu</w:t>
      </w:r>
      <w:r w:rsidR="00123A4E">
        <w:t>ided by:</w:t>
      </w:r>
    </w:p>
    <w:p w14:paraId="1408691B" w14:textId="3EF1D0BB" w:rsidR="004476AF" w:rsidRDefault="00621B18" w:rsidP="003915D3">
      <w:pPr>
        <w:pStyle w:val="af2"/>
        <w:numPr>
          <w:ilvl w:val="0"/>
          <w:numId w:val="41"/>
        </w:numPr>
        <w:rPr>
          <w:rFonts w:eastAsia="Times New Roman"/>
          <w:lang w:bidi="en-US"/>
        </w:rPr>
      </w:pPr>
      <w:r w:rsidRPr="00123A4E">
        <w:rPr>
          <w:rFonts w:eastAsia="Times New Roman"/>
          <w:lang w:bidi="en-US"/>
        </w:rPr>
        <w:t>The relevance of Technical Working Units to Henry Granjon Prize categories</w:t>
      </w:r>
      <w:r w:rsidRPr="009811B9">
        <w:rPr>
          <w:rFonts w:eastAsia="Times New Roman"/>
          <w:lang w:bidi="en-US"/>
        </w:rPr>
        <w:t xml:space="preserve"> </w:t>
      </w:r>
      <w:r w:rsidRPr="00123A4E">
        <w:rPr>
          <w:rFonts w:eastAsia="Times New Roman"/>
          <w:lang w:bidi="en-US"/>
        </w:rPr>
        <w:t>(</w:t>
      </w:r>
      <w:r w:rsidR="009811B9">
        <w:rPr>
          <w:rFonts w:eastAsia="Times New Roman"/>
          <w:lang w:bidi="en-US"/>
        </w:rPr>
        <w:t xml:space="preserve">the choice is not </w:t>
      </w:r>
      <w:r w:rsidR="004B6FF6">
        <w:rPr>
          <w:rFonts w:eastAsia="Times New Roman"/>
          <w:lang w:bidi="en-US"/>
        </w:rPr>
        <w:t xml:space="preserve">limited to those listed and is at the discretion of </w:t>
      </w:r>
      <w:r w:rsidRPr="00123A4E">
        <w:rPr>
          <w:rFonts w:eastAsia="Times New Roman"/>
          <w:lang w:bidi="en-US"/>
        </w:rPr>
        <w:t>the TMB Chair):</w:t>
      </w:r>
    </w:p>
    <w:p w14:paraId="21B4E5A3" w14:textId="5DB786A8" w:rsidR="00621B18" w:rsidRPr="00F72F30" w:rsidRDefault="00621B18" w:rsidP="0086718A">
      <w:pPr>
        <w:pStyle w:val="af2"/>
        <w:numPr>
          <w:ilvl w:val="0"/>
          <w:numId w:val="55"/>
        </w:numPr>
        <w:spacing w:after="0"/>
        <w:contextualSpacing w:val="0"/>
        <w:rPr>
          <w:rFonts w:eastAsia="Times New Roman"/>
          <w:b/>
          <w:bCs/>
          <w:lang w:bidi="en-US"/>
        </w:rPr>
      </w:pPr>
      <w:r w:rsidRPr="00F72F30">
        <w:rPr>
          <w:rFonts w:eastAsia="Times New Roman"/>
          <w:b/>
          <w:bCs/>
          <w:lang w:bidi="en-US"/>
        </w:rPr>
        <w:t>Category A: Joining and fabrication technology</w:t>
      </w:r>
    </w:p>
    <w:p w14:paraId="33DA53DD" w14:textId="05B15727" w:rsidR="00621B18" w:rsidRPr="00BA7B7A" w:rsidRDefault="00621B18" w:rsidP="0086718A">
      <w:pPr>
        <w:ind w:left="1797"/>
        <w:rPr>
          <w:rFonts w:eastAsia="Times New Roman"/>
          <w:lang w:bidi="en-US"/>
        </w:rPr>
      </w:pPr>
      <w:r w:rsidRPr="00BA7B7A">
        <w:rPr>
          <w:rFonts w:eastAsia="Times New Roman"/>
          <w:lang w:bidi="en-US"/>
        </w:rPr>
        <w:t xml:space="preserve">Commissions I, II, III, IV, </w:t>
      </w:r>
      <w:r w:rsidR="00054033">
        <w:rPr>
          <w:rFonts w:eastAsia="Times New Roman"/>
          <w:lang w:bidi="en-US"/>
        </w:rPr>
        <w:t>VII, XII, XVI, XVII, SG-212.</w:t>
      </w:r>
    </w:p>
    <w:p w14:paraId="59D02139" w14:textId="6CF02188" w:rsidR="00621B18" w:rsidRPr="00F72F30" w:rsidRDefault="00621B18" w:rsidP="00F72F30">
      <w:pPr>
        <w:pStyle w:val="af2"/>
        <w:numPr>
          <w:ilvl w:val="0"/>
          <w:numId w:val="54"/>
        </w:numPr>
        <w:spacing w:after="0"/>
        <w:ind w:left="1797" w:hanging="357"/>
        <w:contextualSpacing w:val="0"/>
        <w:rPr>
          <w:rFonts w:eastAsia="Times New Roman"/>
          <w:b/>
          <w:bCs/>
          <w:lang w:bidi="en-US"/>
        </w:rPr>
      </w:pPr>
      <w:r w:rsidRPr="00F72F30">
        <w:rPr>
          <w:rFonts w:eastAsia="Times New Roman"/>
          <w:b/>
          <w:bCs/>
          <w:lang w:bidi="en-US"/>
        </w:rPr>
        <w:t>Category B: Materials behaviour and weldability</w:t>
      </w:r>
    </w:p>
    <w:p w14:paraId="20975CAE" w14:textId="27233ED6" w:rsidR="00621B18" w:rsidRPr="00F72F30" w:rsidRDefault="00621B18" w:rsidP="00F72F30">
      <w:pPr>
        <w:ind w:left="1797"/>
        <w:rPr>
          <w:rFonts w:eastAsia="Times New Roman"/>
          <w:lang w:val="fr-FR" w:bidi="en-US"/>
        </w:rPr>
      </w:pPr>
      <w:r w:rsidRPr="00F72F30">
        <w:rPr>
          <w:rFonts w:eastAsia="Times New Roman"/>
          <w:lang w:val="fr-FR" w:bidi="en-US"/>
        </w:rPr>
        <w:lastRenderedPageBreak/>
        <w:t>Commissions II, III, IV, XII, IX, XI, XVI.</w:t>
      </w:r>
    </w:p>
    <w:p w14:paraId="69CB31EF" w14:textId="1720BFFC" w:rsidR="00621B18" w:rsidRPr="00F72F30" w:rsidRDefault="00621B18" w:rsidP="0086718A">
      <w:pPr>
        <w:pStyle w:val="af2"/>
        <w:numPr>
          <w:ilvl w:val="0"/>
          <w:numId w:val="54"/>
        </w:numPr>
        <w:spacing w:after="0"/>
        <w:ind w:left="1797" w:hanging="357"/>
        <w:contextualSpacing w:val="0"/>
        <w:rPr>
          <w:rFonts w:eastAsia="Times New Roman"/>
          <w:b/>
          <w:bCs/>
          <w:lang w:bidi="en-US"/>
        </w:rPr>
      </w:pPr>
      <w:r w:rsidRPr="00F72F30">
        <w:rPr>
          <w:rFonts w:eastAsia="Times New Roman"/>
          <w:b/>
          <w:bCs/>
          <w:lang w:bidi="en-US"/>
        </w:rPr>
        <w:t>Category C: Design and structural integrity</w:t>
      </w:r>
    </w:p>
    <w:p w14:paraId="33479CE7" w14:textId="4E242C34" w:rsidR="00621B18" w:rsidRPr="00BA7B7A" w:rsidRDefault="00621B18" w:rsidP="0086718A">
      <w:pPr>
        <w:ind w:left="1797"/>
        <w:rPr>
          <w:rFonts w:eastAsia="Times New Roman"/>
          <w:lang w:bidi="en-US"/>
        </w:rPr>
      </w:pPr>
      <w:r w:rsidRPr="00BA7B7A">
        <w:rPr>
          <w:rFonts w:eastAsia="Times New Roman"/>
          <w:lang w:bidi="en-US"/>
        </w:rPr>
        <w:t>Commissions V, X, XI, XIII, XV.</w:t>
      </w:r>
    </w:p>
    <w:p w14:paraId="5D5B2627" w14:textId="04408AFA" w:rsidR="00621B18" w:rsidRPr="00F72F30" w:rsidRDefault="00621B18" w:rsidP="0086718A">
      <w:pPr>
        <w:pStyle w:val="af2"/>
        <w:numPr>
          <w:ilvl w:val="0"/>
          <w:numId w:val="54"/>
        </w:numPr>
        <w:spacing w:after="0"/>
        <w:ind w:left="1797" w:hanging="357"/>
        <w:rPr>
          <w:rFonts w:eastAsia="Times New Roman"/>
          <w:b/>
          <w:bCs/>
          <w:lang w:bidi="en-US"/>
        </w:rPr>
      </w:pPr>
      <w:r w:rsidRPr="00F72F30">
        <w:rPr>
          <w:rFonts w:eastAsia="Times New Roman"/>
          <w:b/>
          <w:bCs/>
          <w:lang w:bidi="en-US"/>
        </w:rPr>
        <w:t>Category D: Human related subjects</w:t>
      </w:r>
    </w:p>
    <w:p w14:paraId="0BBBDF6F" w14:textId="6402F93D" w:rsidR="008E0B29" w:rsidRDefault="00621B18" w:rsidP="0086718A">
      <w:pPr>
        <w:ind w:left="1797"/>
        <w:rPr>
          <w:rFonts w:eastAsia="Times New Roman"/>
          <w:lang w:bidi="en-US"/>
        </w:rPr>
      </w:pPr>
      <w:r w:rsidRPr="00BA7B7A">
        <w:rPr>
          <w:rFonts w:eastAsia="Times New Roman"/>
          <w:lang w:bidi="en-US"/>
        </w:rPr>
        <w:t xml:space="preserve">Commissions I, VI, VIII, XIV, XVII, </w:t>
      </w:r>
      <w:r w:rsidR="00054033">
        <w:rPr>
          <w:rFonts w:eastAsia="Times New Roman"/>
          <w:lang w:bidi="en-US"/>
        </w:rPr>
        <w:t>XVIII,</w:t>
      </w:r>
      <w:r w:rsidR="00663E3C">
        <w:rPr>
          <w:rFonts w:eastAsia="Times New Roman"/>
          <w:lang w:bidi="en-US"/>
        </w:rPr>
        <w:t xml:space="preserve"> </w:t>
      </w:r>
      <w:r w:rsidRPr="00BA7B7A">
        <w:rPr>
          <w:rFonts w:eastAsia="Times New Roman"/>
          <w:lang w:bidi="en-US"/>
        </w:rPr>
        <w:t>SG-RES</w:t>
      </w:r>
    </w:p>
    <w:p w14:paraId="1DBD4D58" w14:textId="5C14ED88" w:rsidR="0087754C" w:rsidRDefault="000C4162" w:rsidP="00F72F30">
      <w:pPr>
        <w:pStyle w:val="af2"/>
        <w:numPr>
          <w:ilvl w:val="0"/>
          <w:numId w:val="41"/>
        </w:numPr>
        <w:spacing w:after="0"/>
        <w:ind w:left="1145" w:hanging="357"/>
      </w:pPr>
      <w:r>
        <w:t>Their confirmation of participation to the vote.</w:t>
      </w:r>
    </w:p>
    <w:p w14:paraId="2C9237AA" w14:textId="77777777" w:rsidR="00AE6A86" w:rsidRDefault="00B859CB" w:rsidP="007E7EA7">
      <w:pPr>
        <w:ind w:left="1146"/>
      </w:pPr>
      <w:r>
        <w:t>The Panels will select a winner in each of the four categories by rating the papers</w:t>
      </w:r>
      <w:r w:rsidR="00AE6A86">
        <w:t>.</w:t>
      </w:r>
    </w:p>
    <w:p w14:paraId="7BD4D950" w14:textId="6FECBC68" w:rsidR="00AE6A86" w:rsidRDefault="00AE6A86" w:rsidP="007E7EA7">
      <w:pPr>
        <w:ind w:left="1146"/>
      </w:pPr>
      <w:r>
        <w:t>E</w:t>
      </w:r>
      <w:r w:rsidR="00B859CB">
        <w:t xml:space="preserve">ach Panel </w:t>
      </w:r>
      <w:r>
        <w:t>has</w:t>
      </w:r>
      <w:r w:rsidR="00B859CB">
        <w:t xml:space="preserve"> the right to recommend that no prize be awarded in a given year, owing to an insufficiently high </w:t>
      </w:r>
      <w:r w:rsidR="00A602AF">
        <w:t xml:space="preserve">quality </w:t>
      </w:r>
      <w:r w:rsidR="00B859CB">
        <w:t>of submitted papers.</w:t>
      </w:r>
      <w:r w:rsidR="00C14ABB">
        <w:t xml:space="preserve"> </w:t>
      </w:r>
    </w:p>
    <w:p w14:paraId="6BE7B0F1" w14:textId="68D30648" w:rsidR="00E94D18" w:rsidRDefault="00B23001" w:rsidP="007E7EA7">
      <w:pPr>
        <w:ind w:left="1146"/>
      </w:pPr>
      <w:r>
        <w:t>Results</w:t>
      </w:r>
      <w:r w:rsidRPr="00F23751">
        <w:t xml:space="preserve"> will be reviewed</w:t>
      </w:r>
      <w:r>
        <w:t xml:space="preserve"> by voting during </w:t>
      </w:r>
      <w:r w:rsidR="00F23751" w:rsidRPr="00F23751">
        <w:t>the</w:t>
      </w:r>
      <w:r w:rsidR="008225D3">
        <w:t xml:space="preserve"> </w:t>
      </w:r>
      <w:r>
        <w:t>TMB’s</w:t>
      </w:r>
      <w:r w:rsidR="00F23751" w:rsidRPr="00F23751">
        <w:t xml:space="preserve"> </w:t>
      </w:r>
      <w:r w:rsidR="008225D3">
        <w:t>i</w:t>
      </w:r>
      <w:r w:rsidR="00F23751" w:rsidRPr="00F23751">
        <w:t xml:space="preserve">ntermediate </w:t>
      </w:r>
      <w:r w:rsidR="008225D3">
        <w:t>m</w:t>
      </w:r>
      <w:r w:rsidR="008225D3" w:rsidRPr="00F23751">
        <w:t>eeting</w:t>
      </w:r>
      <w:r w:rsidR="00F23751">
        <w:t xml:space="preserve">. </w:t>
      </w:r>
      <w:r w:rsidR="00231082">
        <w:t xml:space="preserve">If no </w:t>
      </w:r>
      <w:r w:rsidR="00FE7058">
        <w:t>consensus</w:t>
      </w:r>
      <w:r w:rsidR="00231082">
        <w:t xml:space="preserve"> is reached</w:t>
      </w:r>
      <w:r w:rsidR="00F23751">
        <w:t xml:space="preserve">, another vote in session </w:t>
      </w:r>
      <w:r w:rsidR="00231082">
        <w:t xml:space="preserve">may </w:t>
      </w:r>
      <w:r w:rsidR="00F23751">
        <w:t>be proposed.</w:t>
      </w:r>
      <w:r w:rsidR="00C14ABB">
        <w:t xml:space="preserve"> </w:t>
      </w:r>
    </w:p>
    <w:p w14:paraId="109B56B0" w14:textId="50C68741" w:rsidR="00015432" w:rsidRPr="00015432" w:rsidRDefault="00B859CB" w:rsidP="00D0752C">
      <w:pPr>
        <w:ind w:left="425"/>
      </w:pPr>
      <w:r>
        <w:t xml:space="preserve">The Judges’ decision </w:t>
      </w:r>
      <w:r w:rsidR="00E94D18">
        <w:t>is</w:t>
      </w:r>
      <w:r>
        <w:t xml:space="preserve"> endorsed by the IIW Board of Directors.</w:t>
      </w:r>
    </w:p>
    <w:sectPr w:rsidR="00015432" w:rsidRPr="00015432" w:rsidSect="00C459D2">
      <w:headerReference w:type="even" r:id="rId15"/>
      <w:headerReference w:type="default" r:id="rId16"/>
      <w:footerReference w:type="even" r:id="rId17"/>
      <w:footerReference w:type="default" r:id="rId18"/>
      <w:headerReference w:type="first" r:id="rId19"/>
      <w:footerReference w:type="first" r:id="rId20"/>
      <w:pgSz w:w="11906" w:h="16838" w:code="9"/>
      <w:pgMar w:top="2268" w:right="720" w:bottom="425" w:left="720" w:header="510" w:footer="454" w:gutter="0"/>
      <w:pgBorders>
        <w:top w:val="single" w:sz="4" w:space="0" w:color="000000" w:themeColor="accent6"/>
        <w:left w:val="single" w:sz="4" w:space="0" w:color="000000" w:themeColor="accent6"/>
        <w:bottom w:val="single" w:sz="4" w:space="0" w:color="000000" w:themeColor="accent6"/>
        <w:right w:val="single" w:sz="4" w:space="0" w:color="000000" w:themeColor="accent6"/>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FF5AA" w14:textId="77777777" w:rsidR="00452483" w:rsidRDefault="00452483" w:rsidP="00611987">
      <w:r>
        <w:separator/>
      </w:r>
    </w:p>
  </w:endnote>
  <w:endnote w:type="continuationSeparator" w:id="0">
    <w:p w14:paraId="739C0501" w14:textId="77777777" w:rsidR="00452483" w:rsidRDefault="00452483" w:rsidP="00611987">
      <w:r>
        <w:continuationSeparator/>
      </w:r>
    </w:p>
  </w:endnote>
  <w:endnote w:type="continuationNotice" w:id="1">
    <w:p w14:paraId="12E6859D" w14:textId="77777777" w:rsidR="00452483" w:rsidRDefault="004524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altName w:val="Arial"/>
    <w:charset w:val="00"/>
    <w:family w:val="swiss"/>
    <w:pitch w:val="variable"/>
    <w:sig w:usb0="00000000"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Segoe UI Black">
    <w:altName w:val="Segoe UI Semibold"/>
    <w:charset w:val="00"/>
    <w:family w:val="swiss"/>
    <w:pitch w:val="variable"/>
    <w:sig w:usb0="00000001" w:usb1="4000E47F" w:usb2="0000002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Semibold">
    <w:panose1 w:val="020B07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82837" w14:textId="77777777" w:rsidR="00D05D14" w:rsidRPr="0028115D" w:rsidRDefault="00451B4B" w:rsidP="0028115D">
    <w:pPr>
      <w:pStyle w:val="af4"/>
      <w:tabs>
        <w:tab w:val="clear" w:pos="9026"/>
        <w:tab w:val="left" w:pos="2977"/>
        <w:tab w:val="left" w:pos="6237"/>
        <w:tab w:val="right" w:pos="9498"/>
      </w:tabs>
      <w:ind w:left="0" w:firstLine="3119"/>
      <w:rPr>
        <w:sz w:val="16"/>
        <w:szCs w:val="16"/>
      </w:rPr>
    </w:pPr>
    <w:r w:rsidRPr="00712A11">
      <w:rPr>
        <w:rStyle w:val="ae"/>
        <w:rFonts w:ascii="Segoe UI Semibold" w:hAnsi="Segoe UI Semibold" w:cs="Segoe UI Semibold"/>
        <w:sz w:val="24"/>
        <w:szCs w:val="24"/>
      </w:rPr>
      <w:fldChar w:fldCharType="begin"/>
    </w:r>
    <w:r w:rsidR="00D05D14" w:rsidRPr="00712A11">
      <w:rPr>
        <w:rStyle w:val="ae"/>
        <w:rFonts w:ascii="Segoe UI Semibold" w:hAnsi="Segoe UI Semibold" w:cs="Segoe UI Semibold"/>
        <w:sz w:val="24"/>
        <w:szCs w:val="24"/>
      </w:rPr>
      <w:instrText xml:space="preserve"> PAGE  \* Arabic  \* MERGEFORMAT </w:instrText>
    </w:r>
    <w:r w:rsidRPr="00712A11">
      <w:rPr>
        <w:rStyle w:val="ae"/>
        <w:rFonts w:ascii="Segoe UI Semibold" w:hAnsi="Segoe UI Semibold" w:cs="Segoe UI Semibold"/>
        <w:sz w:val="24"/>
        <w:szCs w:val="24"/>
      </w:rPr>
      <w:fldChar w:fldCharType="separate"/>
    </w:r>
    <w:r w:rsidR="00DA2EE8">
      <w:rPr>
        <w:rStyle w:val="ae"/>
        <w:rFonts w:ascii="Segoe UI Semibold" w:hAnsi="Segoe UI Semibold" w:cs="Segoe UI Semibold"/>
        <w:noProof/>
        <w:sz w:val="24"/>
        <w:szCs w:val="24"/>
      </w:rPr>
      <w:t>2</w:t>
    </w:r>
    <w:r w:rsidRPr="00712A11">
      <w:rPr>
        <w:rStyle w:val="ae"/>
        <w:rFonts w:ascii="Segoe UI Semibold" w:hAnsi="Segoe UI Semibold" w:cs="Segoe UI Semibold"/>
        <w:sz w:val="24"/>
        <w:szCs w:val="24"/>
      </w:rPr>
      <w:fldChar w:fldCharType="end"/>
    </w:r>
    <w:r w:rsidR="00D05D14">
      <w:rPr>
        <w:rStyle w:val="ae"/>
      </w:rPr>
      <w:t>/</w:t>
    </w:r>
    <w:r w:rsidR="003C2A6C">
      <w:rPr>
        <w:rStyle w:val="ae"/>
        <w:rFonts w:ascii="Segoe UI Semibold" w:hAnsi="Segoe UI Semibold" w:cs="Segoe UI Semibold"/>
        <w:noProof/>
        <w:sz w:val="20"/>
        <w:szCs w:val="20"/>
      </w:rPr>
      <w:fldChar w:fldCharType="begin"/>
    </w:r>
    <w:r w:rsidR="003C2A6C">
      <w:rPr>
        <w:rStyle w:val="ae"/>
        <w:rFonts w:ascii="Segoe UI Semibold" w:hAnsi="Segoe UI Semibold" w:cs="Segoe UI Semibold"/>
        <w:noProof/>
        <w:sz w:val="20"/>
        <w:szCs w:val="20"/>
      </w:rPr>
      <w:instrText xml:space="preserve"> NUMPAGES  \* Arabic  \* MERGEFORMAT </w:instrText>
    </w:r>
    <w:r w:rsidR="003C2A6C">
      <w:rPr>
        <w:rStyle w:val="ae"/>
        <w:rFonts w:ascii="Segoe UI Semibold" w:hAnsi="Segoe UI Semibold" w:cs="Segoe UI Semibold"/>
        <w:noProof/>
        <w:sz w:val="20"/>
        <w:szCs w:val="20"/>
      </w:rPr>
      <w:fldChar w:fldCharType="separate"/>
    </w:r>
    <w:r w:rsidR="00DA2EE8">
      <w:rPr>
        <w:rStyle w:val="ae"/>
        <w:rFonts w:ascii="Segoe UI Semibold" w:hAnsi="Segoe UI Semibold" w:cs="Segoe UI Semibold"/>
        <w:noProof/>
        <w:sz w:val="20"/>
        <w:szCs w:val="20"/>
      </w:rPr>
      <w:t>2</w:t>
    </w:r>
    <w:r w:rsidR="003C2A6C">
      <w:rPr>
        <w:rStyle w:val="ae"/>
        <w:rFonts w:ascii="Segoe UI Semibold" w:hAnsi="Segoe UI Semibold" w:cs="Segoe UI Semibold"/>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58B6" w14:textId="77777777" w:rsidR="0095630B" w:rsidRPr="0095630B" w:rsidRDefault="00451B4B" w:rsidP="0095630B">
    <w:pPr>
      <w:pStyle w:val="af4"/>
      <w:tabs>
        <w:tab w:val="clear" w:pos="9026"/>
      </w:tabs>
      <w:ind w:right="118"/>
      <w:rPr>
        <w:color w:val="949597" w:themeColor="accent5"/>
        <w:sz w:val="4"/>
        <w:szCs w:val="4"/>
      </w:rPr>
    </w:pPr>
    <w:r w:rsidRPr="0095630B">
      <w:rPr>
        <w:color w:val="949597" w:themeColor="accent5"/>
        <w:sz w:val="4"/>
        <w:szCs w:val="4"/>
      </w:rPr>
      <w:fldChar w:fldCharType="begin"/>
    </w:r>
    <w:r w:rsidR="0095630B" w:rsidRPr="0095630B">
      <w:rPr>
        <w:color w:val="949597" w:themeColor="accent5"/>
        <w:sz w:val="4"/>
        <w:szCs w:val="4"/>
      </w:rPr>
      <w:instrText xml:space="preserve"> LASTSAVEDBY  \* Caps  \* MERGEFORMAT </w:instrText>
    </w:r>
    <w:r w:rsidRPr="0095630B">
      <w:rPr>
        <w:color w:val="949597" w:themeColor="accent5"/>
        <w:sz w:val="4"/>
        <w:szCs w:val="4"/>
      </w:rPr>
      <w:fldChar w:fldCharType="end"/>
    </w:r>
    <w:r w:rsidRPr="0095630B">
      <w:rPr>
        <w:color w:val="949597" w:themeColor="accent5"/>
        <w:sz w:val="4"/>
        <w:szCs w:val="4"/>
      </w:rPr>
      <w:fldChar w:fldCharType="begin"/>
    </w:r>
    <w:r w:rsidR="0095630B" w:rsidRPr="0095630B">
      <w:rPr>
        <w:color w:val="949597" w:themeColor="accent5"/>
        <w:sz w:val="4"/>
        <w:szCs w:val="4"/>
      </w:rPr>
      <w:instrText xml:space="preserve"> LASTSAVEDBY   \* MERGEFORMAT </w:instrText>
    </w:r>
    <w:r w:rsidRPr="0095630B">
      <w:rPr>
        <w:color w:val="949597" w:themeColor="accent5"/>
        <w:sz w:val="4"/>
        <w:szCs w:val="4"/>
      </w:rPr>
      <w:fldChar w:fldCharType="end"/>
    </w:r>
  </w:p>
  <w:p w14:paraId="43502EBC" w14:textId="77777777" w:rsidR="0095630B" w:rsidRPr="0095630B" w:rsidRDefault="0095630B" w:rsidP="0095630B">
    <w:pPr>
      <w:pStyle w:val="af4"/>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A3118" w14:textId="77777777" w:rsidR="00D05D14" w:rsidRPr="0095630B" w:rsidRDefault="00451B4B" w:rsidP="00C1672D">
    <w:pPr>
      <w:pStyle w:val="af4"/>
      <w:tabs>
        <w:tab w:val="clear" w:pos="9026"/>
      </w:tabs>
      <w:ind w:right="118"/>
      <w:rPr>
        <w:color w:val="949597" w:themeColor="accent5"/>
        <w:sz w:val="4"/>
        <w:szCs w:val="4"/>
      </w:rPr>
    </w:pPr>
    <w:r w:rsidRPr="0095630B">
      <w:rPr>
        <w:color w:val="949597" w:themeColor="accent5"/>
        <w:sz w:val="4"/>
        <w:szCs w:val="4"/>
      </w:rPr>
      <w:fldChar w:fldCharType="begin"/>
    </w:r>
    <w:r w:rsidR="00243046" w:rsidRPr="0095630B">
      <w:rPr>
        <w:color w:val="949597" w:themeColor="accent5"/>
        <w:sz w:val="4"/>
        <w:szCs w:val="4"/>
      </w:rPr>
      <w:instrText xml:space="preserve"> LASTSAVEDBY  \* Caps  \* MERGEFORMAT </w:instrText>
    </w:r>
    <w:r w:rsidRPr="0095630B">
      <w:rPr>
        <w:color w:val="949597" w:themeColor="accent5"/>
        <w:sz w:val="4"/>
        <w:szCs w:val="4"/>
      </w:rPr>
      <w:fldChar w:fldCharType="end"/>
    </w:r>
    <w:r w:rsidRPr="0095630B">
      <w:rPr>
        <w:color w:val="949597" w:themeColor="accent5"/>
        <w:sz w:val="4"/>
        <w:szCs w:val="4"/>
      </w:rPr>
      <w:fldChar w:fldCharType="begin"/>
    </w:r>
    <w:r w:rsidR="00243046" w:rsidRPr="0095630B">
      <w:rPr>
        <w:color w:val="949597" w:themeColor="accent5"/>
        <w:sz w:val="4"/>
        <w:szCs w:val="4"/>
      </w:rPr>
      <w:instrText xml:space="preserve"> LASTSAVEDBY   \* MERGEFORMAT </w:instrText>
    </w:r>
    <w:r w:rsidRPr="0095630B">
      <w:rPr>
        <w:color w:val="949597" w:themeColor="accent5"/>
        <w:sz w:val="4"/>
        <w:szCs w:val="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E3A1F" w14:textId="77777777" w:rsidR="00452483" w:rsidRDefault="00452483" w:rsidP="00611987">
      <w:r>
        <w:separator/>
      </w:r>
    </w:p>
  </w:footnote>
  <w:footnote w:type="continuationSeparator" w:id="0">
    <w:p w14:paraId="653D9E39" w14:textId="77777777" w:rsidR="00452483" w:rsidRDefault="00452483" w:rsidP="00611987">
      <w:r>
        <w:continuationSeparator/>
      </w:r>
    </w:p>
  </w:footnote>
  <w:footnote w:type="continuationNotice" w:id="1">
    <w:p w14:paraId="7EBA2C84" w14:textId="77777777" w:rsidR="00452483" w:rsidRDefault="0045248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9A1B3" w14:textId="77777777" w:rsidR="00D05D14" w:rsidRPr="00E558E6" w:rsidRDefault="00751C0C" w:rsidP="0028115D">
    <w:pPr>
      <w:pStyle w:val="21"/>
      <w:jc w:val="right"/>
    </w:pPr>
    <w:sdt>
      <w:sdtPr>
        <w:alias w:val="Document Number"/>
        <w:tag w:val="IIW_DocumentNumber"/>
        <w:id w:val="1757941639"/>
        <w:placeholder>
          <w:docPart w:val="7CF22246AA024F739789D36BD08E6BF1"/>
        </w:placeholder>
        <w:text/>
      </w:sdtPr>
      <w:sdtEndPr/>
      <w:sdtContent>
        <w:r w:rsidR="00BD0635">
          <w:t>BOARD-0877-16</w:t>
        </w:r>
      </w:sdtContent>
    </w:sdt>
    <w:r w:rsidR="00756165">
      <w:t>CEO EXECUTIVE LIMITATION POLICY</w:t>
    </w:r>
    <w:sdt>
      <w:sdtPr>
        <w:alias w:val="Document Number"/>
        <w:tag w:val="IIW_DocumentNumber"/>
        <w:id w:val="-95477834"/>
        <w:placeholder>
          <w:docPart w:val="FDDD86A0585F4EF29E202649F7892B8B"/>
        </w:placeholder>
        <w:text/>
      </w:sdtPr>
      <w:sdtEndPr/>
      <w:sdtContent>
        <w:r w:rsidR="00D05D14">
          <w:t>BOARD-0877-16</w:t>
        </w:r>
      </w:sdtContent>
    </w:sdt>
    <w:r w:rsidR="00D05D14">
      <w:rPr>
        <w:lang w:val="en-US"/>
      </w:rPr>
      <w:t>CEO EXECUTIVE LIMITATION POLICY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a"/>
      <w:tblW w:w="10485" w:type="dxa"/>
      <w:tblLayout w:type="fixed"/>
      <w:tblLook w:val="04A0" w:firstRow="1" w:lastRow="0" w:firstColumn="1" w:lastColumn="0" w:noHBand="0" w:noVBand="1"/>
    </w:tblPr>
    <w:tblGrid>
      <w:gridCol w:w="5213"/>
      <w:gridCol w:w="1371"/>
      <w:gridCol w:w="2625"/>
      <w:gridCol w:w="1276"/>
    </w:tblGrid>
    <w:tr w:rsidR="00D05D14" w:rsidRPr="00831087" w14:paraId="00711AFC" w14:textId="77777777" w:rsidTr="000F3E6B">
      <w:tc>
        <w:tcPr>
          <w:tcW w:w="5213" w:type="dxa"/>
          <w:vMerge w:val="restart"/>
          <w:tcBorders>
            <w:top w:val="nil"/>
          </w:tcBorders>
        </w:tcPr>
        <w:p w14:paraId="1EB361DD" w14:textId="77777777" w:rsidR="00D05D14" w:rsidRPr="00831087" w:rsidRDefault="00D05D14" w:rsidP="00831087">
          <w:pPr>
            <w:pStyle w:val="ad"/>
            <w:rPr>
              <w:rStyle w:val="ae"/>
            </w:rPr>
          </w:pPr>
          <w:r w:rsidRPr="00831087">
            <w:rPr>
              <w:rStyle w:val="ae"/>
              <w:noProof/>
              <w:lang w:val="en-US" w:eastAsia="ja-JP"/>
            </w:rPr>
            <w:drawing>
              <wp:anchor distT="0" distB="0" distL="114300" distR="114300" simplePos="0" relativeHeight="251658240" behindDoc="0" locked="0" layoutInCell="1" allowOverlap="1" wp14:anchorId="5FFB63B7" wp14:editId="4A2D48A2">
                <wp:simplePos x="0" y="0"/>
                <wp:positionH relativeFrom="column">
                  <wp:posOffset>38100</wp:posOffset>
                </wp:positionH>
                <wp:positionV relativeFrom="paragraph">
                  <wp:posOffset>136525</wp:posOffset>
                </wp:positionV>
                <wp:extent cx="3133725" cy="638341"/>
                <wp:effectExtent l="0" t="0" r="0" b="9525"/>
                <wp:wrapNone/>
                <wp:docPr id="7" name="Image 16" descr="\\www.iiwelding.org\DavWWWRoot\Extranet\IIW Logos library\Full IIW coloured logo text baseline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iiwelding.org\DavWWWRoot\Extranet\IIW Logos library\Full IIW coloured logo text baseline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638341"/>
                        </a:xfrm>
                        <a:prstGeom prst="rect">
                          <a:avLst/>
                        </a:prstGeom>
                        <a:noFill/>
                        <a:ln>
                          <a:noFill/>
                        </a:ln>
                      </pic:spPr>
                    </pic:pic>
                  </a:graphicData>
                </a:graphic>
              </wp:anchor>
            </w:drawing>
          </w:r>
        </w:p>
      </w:tc>
      <w:tc>
        <w:tcPr>
          <w:tcW w:w="3996" w:type="dxa"/>
          <w:gridSpan w:val="2"/>
          <w:tcBorders>
            <w:top w:val="nil"/>
            <w:bottom w:val="nil"/>
          </w:tcBorders>
          <w:vAlign w:val="center"/>
        </w:tcPr>
        <w:sdt>
          <w:sdtPr>
            <w:rPr>
              <w:rStyle w:val="ae"/>
            </w:rPr>
            <w:alias w:val="DocumentNumber"/>
            <w:tag w:val="DocumentNumber"/>
            <w:id w:val="-920869983"/>
            <w:dataBinding w:prefixMappings="xmlns:ns0='http://schemas.microsoft.com/office/2006/metadata/properties' xmlns:ns1='http://www.w3.org/2001/XMLSchema-instance' xmlns:ns2='http://schemas.microsoft.com/office/infopath/2007/PartnerControls' xmlns:ns3='e4cceaa2-4f8b-4894-90db-f9e46e0160ab' xmlns:ns4='http://schemas.microsoft.com/sharepoint/v3/fields' " w:xpath="/ns0:properties[1]/documentManagement[1]/ns3:DocumentNumber[1]" w:storeItemID="{FC6CB22D-F8A5-4970-A1AD-6256F0C1D13C}"/>
            <w:text/>
          </w:sdtPr>
          <w:sdtEndPr>
            <w:rPr>
              <w:rStyle w:val="ae"/>
            </w:rPr>
          </w:sdtEndPr>
          <w:sdtContent>
            <w:p w14:paraId="62BE0EC2" w14:textId="502DAE10" w:rsidR="00D05D14" w:rsidRPr="00831087" w:rsidRDefault="00732DDC" w:rsidP="000F3E6B">
              <w:pPr>
                <w:pStyle w:val="ad"/>
                <w:jc w:val="center"/>
                <w:rPr>
                  <w:rStyle w:val="ae"/>
                </w:rPr>
              </w:pPr>
              <w:r>
                <w:rPr>
                  <w:rStyle w:val="ae"/>
                </w:rPr>
                <w:t>RD-753</w:t>
              </w:r>
            </w:p>
          </w:sdtContent>
        </w:sdt>
      </w:tc>
      <w:tc>
        <w:tcPr>
          <w:tcW w:w="1276" w:type="dxa"/>
          <w:tcBorders>
            <w:top w:val="nil"/>
            <w:bottom w:val="single" w:sz="4" w:space="0" w:color="auto"/>
          </w:tcBorders>
          <w:vAlign w:val="center"/>
        </w:tcPr>
        <w:p w14:paraId="30492083" w14:textId="77777777" w:rsidR="00D05D14" w:rsidRPr="00831087" w:rsidRDefault="00D05D14" w:rsidP="000E493C">
          <w:pPr>
            <w:pStyle w:val="ad"/>
            <w:jc w:val="center"/>
            <w:rPr>
              <w:rStyle w:val="ae"/>
            </w:rPr>
          </w:pPr>
          <w:r w:rsidRPr="00831087">
            <w:rPr>
              <w:rStyle w:val="ae"/>
            </w:rPr>
            <w:t>PAGE</w:t>
          </w:r>
        </w:p>
      </w:tc>
    </w:tr>
    <w:tr w:rsidR="00D05D14" w:rsidRPr="00831087" w14:paraId="55CC9EAF" w14:textId="77777777" w:rsidTr="000F3E6B">
      <w:trPr>
        <w:trHeight w:val="586"/>
      </w:trPr>
      <w:tc>
        <w:tcPr>
          <w:tcW w:w="5213" w:type="dxa"/>
          <w:vMerge/>
        </w:tcPr>
        <w:p w14:paraId="0E24DD69" w14:textId="77777777" w:rsidR="00D05D14" w:rsidRPr="00831087" w:rsidRDefault="00D05D14" w:rsidP="00831087">
          <w:pPr>
            <w:pStyle w:val="ad"/>
            <w:rPr>
              <w:rStyle w:val="ae"/>
            </w:rPr>
          </w:pPr>
        </w:p>
      </w:tc>
      <w:tc>
        <w:tcPr>
          <w:tcW w:w="3996" w:type="dxa"/>
          <w:gridSpan w:val="2"/>
          <w:tcBorders>
            <w:top w:val="nil"/>
          </w:tcBorders>
        </w:tcPr>
        <w:sdt>
          <w:sdtPr>
            <w:rPr>
              <w:rStyle w:val="ae"/>
              <w:lang w:val="en-US"/>
            </w:rPr>
            <w:alias w:val="Title"/>
            <w:tag w:val=""/>
            <w:id w:val="-1237315917"/>
            <w:placeholder>
              <w:docPart w:val="ADBE4C7E269F4ABFBC8ADAC91B34034D"/>
            </w:placeholder>
            <w:dataBinding w:prefixMappings="xmlns:ns0='http://purl.org/dc/elements/1.1/' xmlns:ns1='http://schemas.openxmlformats.org/package/2006/metadata/core-properties' " w:xpath="/ns1:coreProperties[1]/ns0:title[1]" w:storeItemID="{6C3C8BC8-F283-45AE-878A-BAB7291924A1}"/>
            <w:text/>
          </w:sdtPr>
          <w:sdtEndPr>
            <w:rPr>
              <w:rStyle w:val="ae"/>
            </w:rPr>
          </w:sdtEndPr>
          <w:sdtContent>
            <w:p w14:paraId="374ED0E6" w14:textId="51A88D0B" w:rsidR="00D05D14" w:rsidRPr="00831087" w:rsidRDefault="00732DDC" w:rsidP="000F3E6B">
              <w:pPr>
                <w:pStyle w:val="ad"/>
                <w:ind w:left="59"/>
                <w:jc w:val="center"/>
                <w:rPr>
                  <w:rStyle w:val="ae"/>
                </w:rPr>
              </w:pPr>
              <w:r>
                <w:rPr>
                  <w:rStyle w:val="ae"/>
                  <w:lang w:val="en-US"/>
                </w:rPr>
                <w:t>Rules for the Henry Granjon Award</w:t>
              </w:r>
            </w:p>
          </w:sdtContent>
        </w:sdt>
      </w:tc>
      <w:tc>
        <w:tcPr>
          <w:tcW w:w="1276" w:type="dxa"/>
          <w:tcBorders>
            <w:bottom w:val="single" w:sz="4" w:space="0" w:color="auto"/>
            <w:tr2bl w:val="single" w:sz="4" w:space="0" w:color="auto"/>
          </w:tcBorders>
        </w:tcPr>
        <w:p w14:paraId="65B0DF08" w14:textId="77777777" w:rsidR="00D05D14" w:rsidRPr="00831087" w:rsidRDefault="00451B4B" w:rsidP="00DA2EE8">
          <w:pPr>
            <w:pStyle w:val="ad"/>
            <w:spacing w:before="60"/>
            <w:ind w:left="187"/>
            <w:rPr>
              <w:rStyle w:val="ae"/>
            </w:rPr>
          </w:pPr>
          <w:r w:rsidRPr="00831087">
            <w:rPr>
              <w:rStyle w:val="ae"/>
            </w:rPr>
            <w:fldChar w:fldCharType="begin"/>
          </w:r>
          <w:r w:rsidR="00D05D14" w:rsidRPr="00831087">
            <w:rPr>
              <w:rStyle w:val="ae"/>
            </w:rPr>
            <w:instrText xml:space="preserve"> PAGE   \* MERGEFORMAT </w:instrText>
          </w:r>
          <w:r w:rsidRPr="00831087">
            <w:rPr>
              <w:rStyle w:val="ae"/>
            </w:rPr>
            <w:fldChar w:fldCharType="separate"/>
          </w:r>
          <w:r w:rsidR="00751C0C">
            <w:rPr>
              <w:rStyle w:val="ae"/>
              <w:noProof/>
            </w:rPr>
            <w:t>2</w:t>
          </w:r>
          <w:r w:rsidRPr="00831087">
            <w:rPr>
              <w:rStyle w:val="ae"/>
            </w:rPr>
            <w:fldChar w:fldCharType="end"/>
          </w:r>
        </w:p>
        <w:p w14:paraId="4D692566" w14:textId="77777777" w:rsidR="00D05D14" w:rsidRPr="00831087" w:rsidRDefault="003C2A6C" w:rsidP="00DA2EE8">
          <w:pPr>
            <w:pStyle w:val="ad"/>
            <w:ind w:right="31"/>
            <w:jc w:val="right"/>
            <w:rPr>
              <w:rStyle w:val="ae"/>
            </w:rPr>
          </w:pPr>
          <w:r>
            <w:rPr>
              <w:rStyle w:val="ae"/>
              <w:noProof/>
            </w:rPr>
            <w:fldChar w:fldCharType="begin"/>
          </w:r>
          <w:r>
            <w:rPr>
              <w:rStyle w:val="ae"/>
              <w:noProof/>
            </w:rPr>
            <w:instrText xml:space="preserve"> NUMPAGES   \* MERGEFORMAT </w:instrText>
          </w:r>
          <w:r>
            <w:rPr>
              <w:rStyle w:val="ae"/>
              <w:noProof/>
            </w:rPr>
            <w:fldChar w:fldCharType="separate"/>
          </w:r>
          <w:r w:rsidR="00751C0C">
            <w:rPr>
              <w:rStyle w:val="ae"/>
              <w:noProof/>
            </w:rPr>
            <w:t>5</w:t>
          </w:r>
          <w:r>
            <w:rPr>
              <w:rStyle w:val="ae"/>
              <w:noProof/>
            </w:rPr>
            <w:fldChar w:fldCharType="end"/>
          </w:r>
        </w:p>
      </w:tc>
    </w:tr>
    <w:tr w:rsidR="00D05D14" w:rsidRPr="00831087" w14:paraId="529C9FDA" w14:textId="77777777" w:rsidTr="000E493C">
      <w:trPr>
        <w:trHeight w:val="225"/>
      </w:trPr>
      <w:tc>
        <w:tcPr>
          <w:tcW w:w="5213" w:type="dxa"/>
          <w:vMerge/>
        </w:tcPr>
        <w:p w14:paraId="25F0773E" w14:textId="77777777" w:rsidR="00D05D14" w:rsidRPr="00831087" w:rsidRDefault="00D05D14" w:rsidP="00831087">
          <w:pPr>
            <w:pStyle w:val="ad"/>
            <w:rPr>
              <w:rStyle w:val="ae"/>
            </w:rPr>
          </w:pPr>
        </w:p>
      </w:tc>
      <w:tc>
        <w:tcPr>
          <w:tcW w:w="1371" w:type="dxa"/>
          <w:vMerge w:val="restart"/>
        </w:tcPr>
        <w:p w14:paraId="151B4CEF" w14:textId="77777777" w:rsidR="00D05D14" w:rsidRPr="00831087" w:rsidRDefault="00D05D14" w:rsidP="001776E0">
          <w:pPr>
            <w:pStyle w:val="ad"/>
            <w:tabs>
              <w:tab w:val="left" w:pos="342"/>
            </w:tabs>
            <w:ind w:left="59"/>
            <w:rPr>
              <w:rStyle w:val="ae"/>
            </w:rPr>
          </w:pPr>
          <w:r w:rsidRPr="00831087">
            <w:rPr>
              <w:rStyle w:val="ae"/>
            </w:rPr>
            <w:t>Revision</w:t>
          </w:r>
        </w:p>
        <w:sdt>
          <w:sdtPr>
            <w:rPr>
              <w:rStyle w:val="ae"/>
            </w:rPr>
            <w:alias w:val="Revision"/>
            <w:tag w:val="_Revision"/>
            <w:id w:val="1005018095"/>
            <w:placeholder>
              <w:docPart w:val="4B0722F093744C3D8858ECDAB2ECB128"/>
            </w:placeholder>
            <w:dataBinding w:prefixMappings="xmlns:ns0='http://schemas.microsoft.com/office/2006/metadata/properties' xmlns:ns1='http://www.w3.org/2001/XMLSchema-instance' xmlns:ns2='http://schemas.microsoft.com/office/infopath/2007/PartnerControls' xmlns:ns3='e4cceaa2-4f8b-4894-90db-f9e46e0160ab' xmlns:ns4='http://schemas.microsoft.com/sharepoint/v3/fields' " w:xpath="/ns0:properties[1]/documentManagement[1]/ns4:_Revision[1]" w:storeItemID="{FC6CB22D-F8A5-4970-A1AD-6256F0C1D13C}"/>
            <w:text/>
          </w:sdtPr>
          <w:sdtEndPr>
            <w:rPr>
              <w:rStyle w:val="ae"/>
            </w:rPr>
          </w:sdtEndPr>
          <w:sdtContent>
            <w:p w14:paraId="53632445" w14:textId="6BB31085" w:rsidR="00D05D14" w:rsidRPr="00831087" w:rsidRDefault="00732DDC" w:rsidP="001776E0">
              <w:pPr>
                <w:pStyle w:val="ad"/>
                <w:tabs>
                  <w:tab w:val="left" w:pos="342"/>
                </w:tabs>
                <w:ind w:left="59"/>
                <w:rPr>
                  <w:rStyle w:val="ae"/>
                </w:rPr>
              </w:pPr>
              <w:r>
                <w:rPr>
                  <w:rStyle w:val="ae"/>
                </w:rPr>
                <w:t>1</w:t>
              </w:r>
            </w:p>
          </w:sdtContent>
        </w:sdt>
      </w:tc>
      <w:tc>
        <w:tcPr>
          <w:tcW w:w="2625" w:type="dxa"/>
          <w:tcBorders>
            <w:bottom w:val="nil"/>
          </w:tcBorders>
        </w:tcPr>
        <w:p w14:paraId="1D7354CB" w14:textId="77777777" w:rsidR="00D05D14" w:rsidRPr="00831087" w:rsidRDefault="00D05D14" w:rsidP="001776E0">
          <w:pPr>
            <w:pStyle w:val="ad"/>
            <w:ind w:left="110"/>
            <w:rPr>
              <w:rStyle w:val="ae"/>
            </w:rPr>
          </w:pPr>
          <w:r w:rsidRPr="00831087">
            <w:rPr>
              <w:rStyle w:val="ae"/>
            </w:rPr>
            <w:t xml:space="preserve">Status </w:t>
          </w:r>
        </w:p>
      </w:tc>
      <w:tc>
        <w:tcPr>
          <w:tcW w:w="1276" w:type="dxa"/>
          <w:tcBorders>
            <w:bottom w:val="nil"/>
            <w:tr2bl w:val="nil"/>
          </w:tcBorders>
        </w:tcPr>
        <w:p w14:paraId="6C88AE89" w14:textId="77777777" w:rsidR="00D05D14" w:rsidRPr="00831087" w:rsidRDefault="00D05D14" w:rsidP="001776E0">
          <w:pPr>
            <w:pStyle w:val="ad"/>
            <w:ind w:left="110"/>
            <w:rPr>
              <w:rStyle w:val="ae"/>
            </w:rPr>
          </w:pPr>
          <w:r w:rsidRPr="00831087">
            <w:rPr>
              <w:rStyle w:val="ae"/>
            </w:rPr>
            <w:t>Date</w:t>
          </w:r>
          <w:r w:rsidR="000E493C">
            <w:rPr>
              <w:rStyle w:val="ae"/>
            </w:rPr>
            <w:t xml:space="preserve"> of issue</w:t>
          </w:r>
        </w:p>
      </w:tc>
    </w:tr>
    <w:tr w:rsidR="002820D3" w:rsidRPr="00831087" w14:paraId="22447782" w14:textId="77777777" w:rsidTr="000E493C">
      <w:trPr>
        <w:trHeight w:val="224"/>
      </w:trPr>
      <w:tc>
        <w:tcPr>
          <w:tcW w:w="5213" w:type="dxa"/>
          <w:vMerge/>
        </w:tcPr>
        <w:p w14:paraId="5DAD3F31" w14:textId="77777777" w:rsidR="002820D3" w:rsidRPr="00831087" w:rsidRDefault="002820D3" w:rsidP="00831087">
          <w:pPr>
            <w:pStyle w:val="ad"/>
            <w:rPr>
              <w:rStyle w:val="ae"/>
            </w:rPr>
          </w:pPr>
        </w:p>
      </w:tc>
      <w:tc>
        <w:tcPr>
          <w:tcW w:w="1371" w:type="dxa"/>
          <w:vMerge/>
          <w:tcBorders>
            <w:bottom w:val="single" w:sz="4" w:space="0" w:color="auto"/>
          </w:tcBorders>
        </w:tcPr>
        <w:p w14:paraId="5A5E2233" w14:textId="77777777" w:rsidR="002820D3" w:rsidRPr="00831087" w:rsidRDefault="002820D3" w:rsidP="00831087">
          <w:pPr>
            <w:pStyle w:val="ad"/>
            <w:tabs>
              <w:tab w:val="left" w:pos="329"/>
            </w:tabs>
            <w:rPr>
              <w:rStyle w:val="ae"/>
            </w:rPr>
          </w:pPr>
        </w:p>
      </w:tc>
      <w:sdt>
        <w:sdtPr>
          <w:rPr>
            <w:rStyle w:val="ae"/>
          </w:rPr>
          <w:alias w:val="Document Status"/>
          <w:tag w:val="e4d5acb3c7ff461594e977d71671cbea"/>
          <w:id w:val="962009718"/>
          <w:lock w:val="contentLocked"/>
          <w:placeholder>
            <w:docPart w:val="3C96FA67F7A0443BA3EFC38283B76272"/>
          </w:placeholder>
          <w:dataBinding w:prefixMappings="xmlns:ns0='http://schemas.microsoft.com/office/2006/metadata/properties' xmlns:ns1='http://www.w3.org/2001/XMLSchema-instance' xmlns:ns2='http://schemas.microsoft.com/office/infopath/2007/PartnerControls' xmlns:ns3='e4cceaa2-4f8b-4894-90db-f9e46e0160ab' xmlns:ns4='http://schemas.microsoft.com/sharepoint/v3/fields' " w:xpath="/ns0:properties[1]/documentManagement[1]/ns3:e4d5acb3c7ff461594e977d71671cbea[1]/ns2:Terms[1]" w:storeItemID="{FC6CB22D-F8A5-4970-A1AD-6256F0C1D13C}"/>
          <w:text w:multiLine="1"/>
        </w:sdtPr>
        <w:sdtEndPr>
          <w:rPr>
            <w:rStyle w:val="ae"/>
          </w:rPr>
        </w:sdtEndPr>
        <w:sdtContent>
          <w:tc>
            <w:tcPr>
              <w:tcW w:w="2625" w:type="dxa"/>
              <w:tcBorders>
                <w:top w:val="nil"/>
                <w:bottom w:val="single" w:sz="4" w:space="0" w:color="auto"/>
              </w:tcBorders>
            </w:tcPr>
            <w:p w14:paraId="6852F1D7" w14:textId="6873B498" w:rsidR="002820D3" w:rsidRPr="00831087" w:rsidRDefault="001767F4" w:rsidP="001776E0">
              <w:pPr>
                <w:pStyle w:val="ad"/>
                <w:ind w:left="110"/>
                <w:rPr>
                  <w:rStyle w:val="ae"/>
                </w:rPr>
              </w:pPr>
              <w:r>
                <w:rPr>
                  <w:rStyle w:val="ae"/>
                </w:rPr>
                <w:t>Approved</w:t>
              </w:r>
            </w:p>
          </w:tc>
        </w:sdtContent>
      </w:sdt>
      <w:tc>
        <w:tcPr>
          <w:tcW w:w="1276" w:type="dxa"/>
          <w:tcBorders>
            <w:top w:val="nil"/>
            <w:bottom w:val="single" w:sz="4" w:space="0" w:color="auto"/>
            <w:tr2bl w:val="nil"/>
          </w:tcBorders>
        </w:tcPr>
        <w:p w14:paraId="5114B3D9" w14:textId="77B85DC1" w:rsidR="002820D3" w:rsidRPr="00831087" w:rsidRDefault="00451B4B" w:rsidP="001776E0">
          <w:pPr>
            <w:pStyle w:val="ad"/>
            <w:ind w:left="110"/>
            <w:rPr>
              <w:rStyle w:val="ae"/>
            </w:rPr>
          </w:pPr>
          <w:r>
            <w:rPr>
              <w:rStyle w:val="ae"/>
            </w:rPr>
            <w:fldChar w:fldCharType="begin"/>
          </w:r>
          <w:r w:rsidR="002820D3">
            <w:rPr>
              <w:rStyle w:val="ae"/>
            </w:rPr>
            <w:instrText xml:space="preserve"> SAVEDATE  \@ "dd/MM/yyyy"  \* MERGEFORMAT </w:instrText>
          </w:r>
          <w:r>
            <w:rPr>
              <w:rStyle w:val="ae"/>
            </w:rPr>
            <w:fldChar w:fldCharType="separate"/>
          </w:r>
          <w:r w:rsidR="00751C0C">
            <w:rPr>
              <w:rStyle w:val="ae"/>
              <w:noProof/>
            </w:rPr>
            <w:t>06/09/2019</w:t>
          </w:r>
          <w:r>
            <w:rPr>
              <w:rStyle w:val="ae"/>
            </w:rPr>
            <w:fldChar w:fldCharType="end"/>
          </w:r>
        </w:p>
      </w:tc>
    </w:tr>
  </w:tbl>
  <w:p w14:paraId="37A96A61" w14:textId="77777777" w:rsidR="00D05D14" w:rsidRDefault="00D05D14" w:rsidP="00097620">
    <w:pPr>
      <w:pStyle w:val="2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10485" w:type="dxa"/>
      <w:tblLayout w:type="fixed"/>
      <w:tblLook w:val="04A0" w:firstRow="1" w:lastRow="0" w:firstColumn="1" w:lastColumn="0" w:noHBand="0" w:noVBand="1"/>
    </w:tblPr>
    <w:tblGrid>
      <w:gridCol w:w="5213"/>
      <w:gridCol w:w="1371"/>
      <w:gridCol w:w="2625"/>
      <w:gridCol w:w="1247"/>
      <w:gridCol w:w="29"/>
    </w:tblGrid>
    <w:tr w:rsidR="000E493C" w:rsidRPr="00596619" w14:paraId="1A9C5839" w14:textId="77777777" w:rsidTr="004724FB">
      <w:trPr>
        <w:gridAfter w:val="1"/>
        <w:wAfter w:w="29" w:type="dxa"/>
      </w:trPr>
      <w:tc>
        <w:tcPr>
          <w:tcW w:w="5213" w:type="dxa"/>
          <w:vMerge w:val="restart"/>
          <w:tcBorders>
            <w:top w:val="nil"/>
            <w:bottom w:val="nil"/>
          </w:tcBorders>
        </w:tcPr>
        <w:p w14:paraId="6DCFFBFF" w14:textId="77777777" w:rsidR="000E493C" w:rsidRPr="00596619" w:rsidRDefault="000E493C" w:rsidP="00596619">
          <w:pPr>
            <w:tabs>
              <w:tab w:val="center" w:pos="4513"/>
              <w:tab w:val="right" w:pos="9026"/>
            </w:tabs>
            <w:ind w:left="0"/>
            <w:rPr>
              <w:rFonts w:ascii="Calibri" w:hAnsi="Calibri"/>
              <w:sz w:val="22"/>
              <w:szCs w:val="22"/>
            </w:rPr>
          </w:pPr>
          <w:r w:rsidRPr="00596619">
            <w:rPr>
              <w:rFonts w:ascii="Calibri" w:hAnsi="Calibri"/>
              <w:noProof/>
              <w:sz w:val="22"/>
              <w:szCs w:val="22"/>
              <w:lang w:val="en-US" w:eastAsia="ja-JP"/>
            </w:rPr>
            <w:drawing>
              <wp:anchor distT="0" distB="0" distL="114300" distR="114300" simplePos="0" relativeHeight="251658241" behindDoc="0" locked="0" layoutInCell="1" allowOverlap="1" wp14:anchorId="464850EF" wp14:editId="5F55B1BF">
                <wp:simplePos x="0" y="0"/>
                <wp:positionH relativeFrom="column">
                  <wp:posOffset>57150</wp:posOffset>
                </wp:positionH>
                <wp:positionV relativeFrom="paragraph">
                  <wp:posOffset>107950</wp:posOffset>
                </wp:positionV>
                <wp:extent cx="3114675" cy="634460"/>
                <wp:effectExtent l="0" t="0" r="0" b="0"/>
                <wp:wrapNone/>
                <wp:docPr id="8" name="Image 16" descr="\\www.iiwelding.org\DavWWWRoot\Extranet\IIW Logos library\Full IIW coloured logo text baseline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iiwelding.org\DavWWWRoot\Extranet\IIW Logos library\Full IIW coloured logo text baseline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634460"/>
                        </a:xfrm>
                        <a:prstGeom prst="rect">
                          <a:avLst/>
                        </a:prstGeom>
                        <a:noFill/>
                        <a:ln>
                          <a:noFill/>
                        </a:ln>
                      </pic:spPr>
                    </pic:pic>
                  </a:graphicData>
                </a:graphic>
              </wp:anchor>
            </w:drawing>
          </w:r>
        </w:p>
      </w:tc>
      <w:tc>
        <w:tcPr>
          <w:tcW w:w="1371" w:type="dxa"/>
          <w:tcBorders>
            <w:top w:val="nil"/>
          </w:tcBorders>
        </w:tcPr>
        <w:p w14:paraId="5F03591A" w14:textId="77777777" w:rsidR="000E493C" w:rsidRPr="00596619" w:rsidRDefault="000E493C" w:rsidP="00596619">
          <w:pPr>
            <w:tabs>
              <w:tab w:val="left" w:pos="329"/>
              <w:tab w:val="center" w:pos="4513"/>
              <w:tab w:val="right" w:pos="9026"/>
            </w:tabs>
            <w:ind w:left="0"/>
            <w:rPr>
              <w:rStyle w:val="ae"/>
            </w:rPr>
          </w:pPr>
          <w:r w:rsidRPr="00596619">
            <w:rPr>
              <w:rStyle w:val="ae"/>
            </w:rPr>
            <w:t>RD type</w:t>
          </w:r>
        </w:p>
      </w:tc>
      <w:sdt>
        <w:sdtPr>
          <w:rPr>
            <w:rStyle w:val="ae"/>
          </w:rPr>
          <w:alias w:val="Document Type"/>
          <w:tag w:val="gebd46c486a44c758e92bfd416ebd613"/>
          <w:id w:val="1879735517"/>
          <w:lock w:val="contentLocked"/>
          <w:dataBinding w:prefixMappings="xmlns:ns0='http://schemas.microsoft.com/office/2006/metadata/properties' xmlns:ns1='http://www.w3.org/2001/XMLSchema-instance' xmlns:ns2='http://schemas.microsoft.com/office/infopath/2007/PartnerControls' xmlns:ns3='e4cceaa2-4f8b-4894-90db-f9e46e0160ab' xmlns:ns4='http://schemas.microsoft.com/sharepoint/v3/fields' " w:xpath="/ns0:properties[1]/documentManagement[1]/ns3:gebd46c486a44c758e92bfd416ebd613[1]/ns2:Terms[1]" w:storeItemID="{FC6CB22D-F8A5-4970-A1AD-6256F0C1D13C}"/>
          <w:text w:multiLine="1"/>
        </w:sdtPr>
        <w:sdtEndPr>
          <w:rPr>
            <w:rStyle w:val="ae"/>
          </w:rPr>
        </w:sdtEndPr>
        <w:sdtContent>
          <w:tc>
            <w:tcPr>
              <w:tcW w:w="2625" w:type="dxa"/>
              <w:tcBorders>
                <w:top w:val="nil"/>
              </w:tcBorders>
              <w:vAlign w:val="center"/>
            </w:tcPr>
            <w:p w14:paraId="1E7E10D7" w14:textId="36C2E927" w:rsidR="000E493C" w:rsidRPr="00596619" w:rsidRDefault="00732DDC" w:rsidP="00596619">
              <w:pPr>
                <w:tabs>
                  <w:tab w:val="center" w:pos="4513"/>
                  <w:tab w:val="right" w:pos="9026"/>
                </w:tabs>
                <w:ind w:left="0"/>
                <w:rPr>
                  <w:rStyle w:val="ae"/>
                </w:rPr>
              </w:pPr>
              <w:r>
                <w:rPr>
                  <w:rStyle w:val="ae"/>
                </w:rPr>
                <w:t>Policy</w:t>
              </w:r>
            </w:p>
          </w:tc>
        </w:sdtContent>
      </w:sdt>
      <w:tc>
        <w:tcPr>
          <w:tcW w:w="1247" w:type="dxa"/>
          <w:tcBorders>
            <w:top w:val="nil"/>
            <w:bottom w:val="single" w:sz="4" w:space="0" w:color="auto"/>
          </w:tcBorders>
        </w:tcPr>
        <w:p w14:paraId="6558CC23" w14:textId="77777777" w:rsidR="000E493C" w:rsidRPr="00596619" w:rsidRDefault="000E493C" w:rsidP="00596619">
          <w:pPr>
            <w:tabs>
              <w:tab w:val="center" w:pos="4513"/>
              <w:tab w:val="right" w:pos="9026"/>
            </w:tabs>
            <w:ind w:left="0"/>
            <w:jc w:val="center"/>
            <w:rPr>
              <w:rStyle w:val="ae"/>
            </w:rPr>
          </w:pPr>
          <w:r w:rsidRPr="00596619">
            <w:rPr>
              <w:rStyle w:val="ae"/>
            </w:rPr>
            <w:t>PAGE</w:t>
          </w:r>
        </w:p>
      </w:tc>
    </w:tr>
    <w:tr w:rsidR="000E493C" w:rsidRPr="00596619" w14:paraId="036F23D7" w14:textId="77777777" w:rsidTr="000E493C">
      <w:tc>
        <w:tcPr>
          <w:tcW w:w="5213" w:type="dxa"/>
          <w:vMerge/>
          <w:tcBorders>
            <w:bottom w:val="nil"/>
          </w:tcBorders>
        </w:tcPr>
        <w:p w14:paraId="7AF13FB2" w14:textId="77777777" w:rsidR="000E493C" w:rsidRPr="00596619" w:rsidRDefault="000E493C" w:rsidP="00596619">
          <w:pPr>
            <w:tabs>
              <w:tab w:val="center" w:pos="4513"/>
              <w:tab w:val="right" w:pos="9026"/>
            </w:tabs>
            <w:ind w:left="0"/>
            <w:rPr>
              <w:rFonts w:ascii="Calibri" w:hAnsi="Calibri"/>
              <w:sz w:val="22"/>
              <w:szCs w:val="22"/>
            </w:rPr>
          </w:pPr>
        </w:p>
      </w:tc>
      <w:tc>
        <w:tcPr>
          <w:tcW w:w="1371" w:type="dxa"/>
        </w:tcPr>
        <w:p w14:paraId="14258A53" w14:textId="77777777" w:rsidR="000E493C" w:rsidRPr="00596619" w:rsidRDefault="000E493C" w:rsidP="00596619">
          <w:pPr>
            <w:tabs>
              <w:tab w:val="left" w:pos="329"/>
              <w:tab w:val="center" w:pos="4513"/>
              <w:tab w:val="right" w:pos="9026"/>
            </w:tabs>
            <w:ind w:left="0"/>
            <w:rPr>
              <w:rStyle w:val="ae"/>
            </w:rPr>
          </w:pPr>
          <w:r w:rsidRPr="00596619">
            <w:rPr>
              <w:rStyle w:val="ae"/>
            </w:rPr>
            <w:t>Process</w:t>
          </w:r>
        </w:p>
      </w:tc>
      <w:sdt>
        <w:sdtPr>
          <w:rPr>
            <w:rStyle w:val="ae"/>
          </w:rPr>
          <w:alias w:val="IIW Process"/>
          <w:tag w:val="lb80212441024f1ea0c0cd409e949516"/>
          <w:id w:val="-1875296502"/>
          <w:lock w:val="contentLocked"/>
          <w:dataBinding w:prefixMappings="xmlns:ns0='http://schemas.microsoft.com/office/2006/metadata/properties' xmlns:ns1='http://www.w3.org/2001/XMLSchema-instance' xmlns:ns2='http://schemas.microsoft.com/office/infopath/2007/PartnerControls' xmlns:ns3='e4cceaa2-4f8b-4894-90db-f9e46e0160ab' xmlns:ns4='http://schemas.microsoft.com/sharepoint/v3/fields' " w:xpath="/ns0:properties[1]/documentManagement[1]/ns3:lb80212441024f1ea0c0cd409e949516[1]/ns2:Terms[1]" w:storeItemID="{FC6CB22D-F8A5-4970-A1AD-6256F0C1D13C}"/>
          <w:text w:multiLine="1"/>
        </w:sdtPr>
        <w:sdtEndPr>
          <w:rPr>
            <w:rStyle w:val="ae"/>
          </w:rPr>
        </w:sdtEndPr>
        <w:sdtContent>
          <w:tc>
            <w:tcPr>
              <w:tcW w:w="2625" w:type="dxa"/>
              <w:tcBorders>
                <w:bottom w:val="single" w:sz="4" w:space="0" w:color="auto"/>
              </w:tcBorders>
            </w:tcPr>
            <w:p w14:paraId="7F3852F6" w14:textId="425F6B86" w:rsidR="000E493C" w:rsidRPr="00596619" w:rsidRDefault="00A86A66" w:rsidP="00596619">
              <w:pPr>
                <w:tabs>
                  <w:tab w:val="center" w:pos="4513"/>
                  <w:tab w:val="right" w:pos="9026"/>
                </w:tabs>
                <w:ind w:left="0"/>
                <w:rPr>
                  <w:rStyle w:val="ae"/>
                </w:rPr>
              </w:pPr>
              <w:r>
                <w:rPr>
                  <w:rStyle w:val="ae"/>
                </w:rPr>
                <w:t>Awards management</w:t>
              </w:r>
            </w:p>
          </w:tc>
        </w:sdtContent>
      </w:sdt>
      <w:tc>
        <w:tcPr>
          <w:tcW w:w="1276" w:type="dxa"/>
          <w:gridSpan w:val="2"/>
          <w:vMerge w:val="restart"/>
          <w:tcBorders>
            <w:tr2bl w:val="single" w:sz="4" w:space="0" w:color="auto"/>
          </w:tcBorders>
        </w:tcPr>
        <w:p w14:paraId="2ED3AC24" w14:textId="77777777" w:rsidR="000E493C" w:rsidRPr="00596619" w:rsidRDefault="00451B4B" w:rsidP="00DA2EE8">
          <w:pPr>
            <w:tabs>
              <w:tab w:val="center" w:pos="4513"/>
              <w:tab w:val="right" w:pos="9026"/>
            </w:tabs>
            <w:spacing w:before="60"/>
            <w:ind w:left="187"/>
            <w:rPr>
              <w:rStyle w:val="ae"/>
            </w:rPr>
          </w:pPr>
          <w:r w:rsidRPr="00596619">
            <w:rPr>
              <w:rStyle w:val="ae"/>
            </w:rPr>
            <w:fldChar w:fldCharType="begin"/>
          </w:r>
          <w:r w:rsidR="000E493C" w:rsidRPr="00596619">
            <w:rPr>
              <w:rStyle w:val="ae"/>
            </w:rPr>
            <w:instrText xml:space="preserve"> PAGE   \* MERGEFORMAT </w:instrText>
          </w:r>
          <w:r w:rsidRPr="00596619">
            <w:rPr>
              <w:rStyle w:val="ae"/>
            </w:rPr>
            <w:fldChar w:fldCharType="separate"/>
          </w:r>
          <w:r w:rsidR="00751C0C">
            <w:rPr>
              <w:rStyle w:val="ae"/>
              <w:noProof/>
            </w:rPr>
            <w:t>1</w:t>
          </w:r>
          <w:r w:rsidRPr="00596619">
            <w:rPr>
              <w:rStyle w:val="ae"/>
            </w:rPr>
            <w:fldChar w:fldCharType="end"/>
          </w:r>
        </w:p>
        <w:p w14:paraId="097FB5D3" w14:textId="77777777" w:rsidR="000E493C" w:rsidRPr="00596619" w:rsidRDefault="003C2A6C" w:rsidP="00DA2EE8">
          <w:pPr>
            <w:tabs>
              <w:tab w:val="center" w:pos="4513"/>
              <w:tab w:val="right" w:pos="9026"/>
            </w:tabs>
            <w:ind w:left="0" w:right="31"/>
            <w:jc w:val="right"/>
            <w:rPr>
              <w:rStyle w:val="ae"/>
            </w:rPr>
          </w:pPr>
          <w:r>
            <w:rPr>
              <w:rStyle w:val="ae"/>
              <w:noProof/>
            </w:rPr>
            <w:fldChar w:fldCharType="begin"/>
          </w:r>
          <w:r>
            <w:rPr>
              <w:rStyle w:val="ae"/>
              <w:rFonts w:eastAsiaTheme="minorEastAsia"/>
              <w:noProof/>
            </w:rPr>
            <w:instrText xml:space="preserve"> NUMPAGES   \* MERGEFORMAT </w:instrText>
          </w:r>
          <w:r>
            <w:rPr>
              <w:rStyle w:val="ae"/>
              <w:noProof/>
            </w:rPr>
            <w:fldChar w:fldCharType="separate"/>
          </w:r>
          <w:r w:rsidR="00751C0C" w:rsidRPr="00751C0C">
            <w:rPr>
              <w:rStyle w:val="ae"/>
              <w:noProof/>
            </w:rPr>
            <w:t>5</w:t>
          </w:r>
          <w:r>
            <w:rPr>
              <w:rStyle w:val="ae"/>
              <w:noProof/>
            </w:rPr>
            <w:fldChar w:fldCharType="end"/>
          </w:r>
        </w:p>
      </w:tc>
    </w:tr>
    <w:tr w:rsidR="000E493C" w:rsidRPr="00596619" w14:paraId="37E19136" w14:textId="77777777" w:rsidTr="000E493C">
      <w:trPr>
        <w:trHeight w:val="225"/>
      </w:trPr>
      <w:tc>
        <w:tcPr>
          <w:tcW w:w="5213" w:type="dxa"/>
          <w:vMerge/>
          <w:tcBorders>
            <w:bottom w:val="nil"/>
          </w:tcBorders>
        </w:tcPr>
        <w:p w14:paraId="59BEADD2" w14:textId="77777777" w:rsidR="000E493C" w:rsidRPr="00596619" w:rsidRDefault="000E493C" w:rsidP="00596619">
          <w:pPr>
            <w:tabs>
              <w:tab w:val="center" w:pos="4513"/>
              <w:tab w:val="right" w:pos="9026"/>
            </w:tabs>
            <w:ind w:left="0"/>
            <w:rPr>
              <w:rFonts w:ascii="Calibri" w:hAnsi="Calibri"/>
              <w:sz w:val="22"/>
              <w:szCs w:val="22"/>
            </w:rPr>
          </w:pPr>
        </w:p>
      </w:tc>
      <w:tc>
        <w:tcPr>
          <w:tcW w:w="1371" w:type="dxa"/>
          <w:vMerge w:val="restart"/>
        </w:tcPr>
        <w:p w14:paraId="031F2C68" w14:textId="77777777" w:rsidR="000E493C" w:rsidRPr="00596619" w:rsidRDefault="000E493C" w:rsidP="00596619">
          <w:pPr>
            <w:tabs>
              <w:tab w:val="left" w:pos="329"/>
              <w:tab w:val="center" w:pos="4513"/>
              <w:tab w:val="right" w:pos="9026"/>
            </w:tabs>
            <w:ind w:left="0"/>
            <w:rPr>
              <w:rStyle w:val="ae"/>
            </w:rPr>
          </w:pPr>
          <w:r w:rsidRPr="00596619">
            <w:rPr>
              <w:rStyle w:val="ae"/>
            </w:rPr>
            <w:t>Revision</w:t>
          </w:r>
        </w:p>
        <w:sdt>
          <w:sdtPr>
            <w:rPr>
              <w:rStyle w:val="ae"/>
            </w:rPr>
            <w:alias w:val="Revision"/>
            <w:tag w:val="_Revision"/>
            <w:id w:val="-1341843772"/>
            <w:dataBinding w:prefixMappings="xmlns:ns0='http://schemas.microsoft.com/office/2006/metadata/properties' xmlns:ns1='http://www.w3.org/2001/XMLSchema-instance' xmlns:ns2='http://schemas.microsoft.com/office/infopath/2007/PartnerControls' xmlns:ns3='e4cceaa2-4f8b-4894-90db-f9e46e0160ab' xmlns:ns4='http://schemas.microsoft.com/sharepoint/v3/fields' " w:xpath="/ns0:properties[1]/documentManagement[1]/ns4:_Revision[1]" w:storeItemID="{FC6CB22D-F8A5-4970-A1AD-6256F0C1D13C}"/>
            <w:text/>
          </w:sdtPr>
          <w:sdtEndPr>
            <w:rPr>
              <w:rStyle w:val="ae"/>
            </w:rPr>
          </w:sdtEndPr>
          <w:sdtContent>
            <w:p w14:paraId="5DF74076" w14:textId="2FCF5DF8" w:rsidR="000E493C" w:rsidRPr="00596619" w:rsidRDefault="00732DDC" w:rsidP="00596619">
              <w:pPr>
                <w:tabs>
                  <w:tab w:val="left" w:pos="329"/>
                  <w:tab w:val="center" w:pos="4513"/>
                  <w:tab w:val="right" w:pos="9026"/>
                </w:tabs>
                <w:ind w:left="0"/>
                <w:rPr>
                  <w:rStyle w:val="ae"/>
                </w:rPr>
              </w:pPr>
              <w:r>
                <w:rPr>
                  <w:rStyle w:val="ae"/>
                </w:rPr>
                <w:t>1</w:t>
              </w:r>
            </w:p>
          </w:sdtContent>
        </w:sdt>
      </w:tc>
      <w:tc>
        <w:tcPr>
          <w:tcW w:w="2625" w:type="dxa"/>
          <w:tcBorders>
            <w:bottom w:val="nil"/>
          </w:tcBorders>
        </w:tcPr>
        <w:p w14:paraId="7170CEED" w14:textId="77777777" w:rsidR="000E493C" w:rsidRPr="00596619" w:rsidRDefault="000E493C" w:rsidP="00596619">
          <w:pPr>
            <w:tabs>
              <w:tab w:val="center" w:pos="4513"/>
              <w:tab w:val="right" w:pos="9026"/>
            </w:tabs>
            <w:ind w:left="0"/>
            <w:rPr>
              <w:rStyle w:val="ae"/>
            </w:rPr>
          </w:pPr>
          <w:r w:rsidRPr="00596619">
            <w:rPr>
              <w:rStyle w:val="ae"/>
            </w:rPr>
            <w:t xml:space="preserve">Status </w:t>
          </w:r>
        </w:p>
      </w:tc>
      <w:tc>
        <w:tcPr>
          <w:tcW w:w="1276" w:type="dxa"/>
          <w:gridSpan w:val="2"/>
          <w:vMerge/>
          <w:tcBorders>
            <w:tr2bl w:val="single" w:sz="4" w:space="0" w:color="auto"/>
          </w:tcBorders>
        </w:tcPr>
        <w:p w14:paraId="0FBF45B3" w14:textId="77777777" w:rsidR="000E493C" w:rsidRPr="00596619" w:rsidRDefault="000E493C" w:rsidP="00596619">
          <w:pPr>
            <w:tabs>
              <w:tab w:val="center" w:pos="4513"/>
              <w:tab w:val="right" w:pos="9026"/>
            </w:tabs>
            <w:ind w:left="0"/>
            <w:rPr>
              <w:rStyle w:val="ae"/>
            </w:rPr>
          </w:pPr>
        </w:p>
      </w:tc>
    </w:tr>
    <w:tr w:rsidR="000E493C" w:rsidRPr="00596619" w14:paraId="3D97FF4B" w14:textId="77777777" w:rsidTr="000E493C">
      <w:trPr>
        <w:trHeight w:val="224"/>
      </w:trPr>
      <w:tc>
        <w:tcPr>
          <w:tcW w:w="5213" w:type="dxa"/>
          <w:vMerge/>
          <w:tcBorders>
            <w:bottom w:val="nil"/>
          </w:tcBorders>
        </w:tcPr>
        <w:p w14:paraId="638C8C66" w14:textId="77777777" w:rsidR="000E493C" w:rsidRPr="00596619" w:rsidRDefault="000E493C" w:rsidP="00596619">
          <w:pPr>
            <w:tabs>
              <w:tab w:val="center" w:pos="4513"/>
              <w:tab w:val="right" w:pos="9026"/>
            </w:tabs>
            <w:ind w:left="0"/>
            <w:rPr>
              <w:rFonts w:ascii="Calibri" w:hAnsi="Calibri"/>
              <w:sz w:val="22"/>
              <w:szCs w:val="22"/>
            </w:rPr>
          </w:pPr>
        </w:p>
      </w:tc>
      <w:tc>
        <w:tcPr>
          <w:tcW w:w="1371" w:type="dxa"/>
          <w:vMerge/>
          <w:tcBorders>
            <w:bottom w:val="single" w:sz="4" w:space="0" w:color="auto"/>
          </w:tcBorders>
        </w:tcPr>
        <w:p w14:paraId="21F2FF58" w14:textId="77777777" w:rsidR="000E493C" w:rsidRPr="00596619" w:rsidRDefault="000E493C" w:rsidP="00596619">
          <w:pPr>
            <w:tabs>
              <w:tab w:val="left" w:pos="329"/>
              <w:tab w:val="center" w:pos="4513"/>
              <w:tab w:val="right" w:pos="9026"/>
            </w:tabs>
            <w:ind w:left="0"/>
            <w:rPr>
              <w:rStyle w:val="ae"/>
            </w:rPr>
          </w:pPr>
        </w:p>
      </w:tc>
      <w:sdt>
        <w:sdtPr>
          <w:rPr>
            <w:rStyle w:val="ae"/>
          </w:rPr>
          <w:alias w:val="Document Status"/>
          <w:tag w:val="e4d5acb3c7ff461594e977d71671cbea"/>
          <w:id w:val="-1263762631"/>
          <w:lock w:val="contentLocked"/>
          <w:dataBinding w:prefixMappings="xmlns:ns0='http://schemas.microsoft.com/office/2006/metadata/properties' xmlns:ns1='http://www.w3.org/2001/XMLSchema-instance' xmlns:ns2='http://schemas.microsoft.com/office/infopath/2007/PartnerControls' xmlns:ns3='e4cceaa2-4f8b-4894-90db-f9e46e0160ab' xmlns:ns4='http://schemas.microsoft.com/sharepoint/v3/fields' " w:xpath="/ns0:properties[1]/documentManagement[1]/ns3:e4d5acb3c7ff461594e977d71671cbea[1]/ns2:Terms[1]" w:storeItemID="{FC6CB22D-F8A5-4970-A1AD-6256F0C1D13C}"/>
          <w:text w:multiLine="1"/>
        </w:sdtPr>
        <w:sdtEndPr>
          <w:rPr>
            <w:rStyle w:val="ae"/>
          </w:rPr>
        </w:sdtEndPr>
        <w:sdtContent>
          <w:tc>
            <w:tcPr>
              <w:tcW w:w="2625" w:type="dxa"/>
              <w:tcBorders>
                <w:top w:val="nil"/>
                <w:bottom w:val="single" w:sz="4" w:space="0" w:color="auto"/>
              </w:tcBorders>
            </w:tcPr>
            <w:p w14:paraId="023AA817" w14:textId="7C8E5CF7" w:rsidR="000E493C" w:rsidRPr="00596619" w:rsidRDefault="001767F4" w:rsidP="00596619">
              <w:pPr>
                <w:tabs>
                  <w:tab w:val="center" w:pos="4513"/>
                  <w:tab w:val="right" w:pos="9026"/>
                </w:tabs>
                <w:ind w:left="0"/>
                <w:rPr>
                  <w:rStyle w:val="ae"/>
                </w:rPr>
              </w:pPr>
              <w:r>
                <w:rPr>
                  <w:rStyle w:val="ae"/>
                </w:rPr>
                <w:t>Approved</w:t>
              </w:r>
            </w:p>
          </w:tc>
        </w:sdtContent>
      </w:sdt>
      <w:tc>
        <w:tcPr>
          <w:tcW w:w="1276" w:type="dxa"/>
          <w:gridSpan w:val="2"/>
          <w:vMerge/>
          <w:tcBorders>
            <w:bottom w:val="single" w:sz="4" w:space="0" w:color="auto"/>
            <w:tr2bl w:val="single" w:sz="4" w:space="0" w:color="auto"/>
          </w:tcBorders>
        </w:tcPr>
        <w:p w14:paraId="1F4F3B05" w14:textId="77777777" w:rsidR="000E493C" w:rsidRPr="00596619" w:rsidRDefault="000E493C" w:rsidP="00596619">
          <w:pPr>
            <w:tabs>
              <w:tab w:val="center" w:pos="4513"/>
              <w:tab w:val="right" w:pos="9026"/>
            </w:tabs>
            <w:ind w:left="0"/>
            <w:rPr>
              <w:rStyle w:val="ae"/>
            </w:rPr>
          </w:pPr>
        </w:p>
      </w:tc>
    </w:tr>
    <w:tr w:rsidR="000E493C" w:rsidRPr="00596619" w14:paraId="75E9FCFA" w14:textId="77777777" w:rsidTr="000E493C">
      <w:trPr>
        <w:trHeight w:val="358"/>
      </w:trPr>
      <w:tc>
        <w:tcPr>
          <w:tcW w:w="5213" w:type="dxa"/>
          <w:vMerge/>
          <w:tcBorders>
            <w:bottom w:val="nil"/>
          </w:tcBorders>
        </w:tcPr>
        <w:p w14:paraId="0B29ADE0" w14:textId="77777777" w:rsidR="000E493C" w:rsidRPr="00596619" w:rsidRDefault="000E493C" w:rsidP="00804168">
          <w:pPr>
            <w:tabs>
              <w:tab w:val="center" w:pos="4513"/>
              <w:tab w:val="right" w:pos="9026"/>
            </w:tabs>
            <w:ind w:left="0"/>
            <w:rPr>
              <w:rFonts w:ascii="Calibri" w:hAnsi="Calibri"/>
              <w:sz w:val="22"/>
              <w:szCs w:val="22"/>
            </w:rPr>
          </w:pPr>
        </w:p>
      </w:tc>
      <w:sdt>
        <w:sdtPr>
          <w:rPr>
            <w:rStyle w:val="ae"/>
          </w:rPr>
          <w:alias w:val="DocumentNumber"/>
          <w:tag w:val="DocumentNumber"/>
          <w:id w:val="-2039652555"/>
          <w:dataBinding w:prefixMappings="xmlns:ns0='http://schemas.microsoft.com/office/2006/metadata/properties' xmlns:ns1='http://www.w3.org/2001/XMLSchema-instance' xmlns:ns2='http://schemas.microsoft.com/office/infopath/2007/PartnerControls' xmlns:ns3='e4cceaa2-4f8b-4894-90db-f9e46e0160ab' xmlns:ns4='http://schemas.microsoft.com/sharepoint/v3/fields' " w:xpath="/ns0:properties[1]/documentManagement[1]/ns3:DocumentNumber[1]" w:storeItemID="{FC6CB22D-F8A5-4970-A1AD-6256F0C1D13C}"/>
          <w:text/>
        </w:sdtPr>
        <w:sdtEndPr>
          <w:rPr>
            <w:rStyle w:val="ae"/>
          </w:rPr>
        </w:sdtEndPr>
        <w:sdtContent>
          <w:tc>
            <w:tcPr>
              <w:tcW w:w="3996" w:type="dxa"/>
              <w:gridSpan w:val="2"/>
              <w:tcBorders>
                <w:bottom w:val="nil"/>
              </w:tcBorders>
              <w:vAlign w:val="center"/>
            </w:tcPr>
            <w:p w14:paraId="590024BE" w14:textId="04489B29" w:rsidR="000E493C" w:rsidRPr="00596619" w:rsidRDefault="00732DDC" w:rsidP="00804168">
              <w:pPr>
                <w:tabs>
                  <w:tab w:val="center" w:pos="4513"/>
                  <w:tab w:val="right" w:pos="9026"/>
                </w:tabs>
                <w:ind w:left="0"/>
                <w:jc w:val="center"/>
                <w:rPr>
                  <w:rStyle w:val="ae"/>
                </w:rPr>
              </w:pPr>
              <w:r>
                <w:rPr>
                  <w:rStyle w:val="ae"/>
                </w:rPr>
                <w:t>RD-753</w:t>
              </w:r>
            </w:p>
          </w:tc>
        </w:sdtContent>
      </w:sdt>
      <w:tc>
        <w:tcPr>
          <w:tcW w:w="1276" w:type="dxa"/>
          <w:gridSpan w:val="2"/>
          <w:tcBorders>
            <w:bottom w:val="nil"/>
            <w:tr2bl w:val="nil"/>
          </w:tcBorders>
          <w:vAlign w:val="center"/>
        </w:tcPr>
        <w:p w14:paraId="758E79F7" w14:textId="77777777" w:rsidR="000E493C" w:rsidRPr="00596619" w:rsidRDefault="000E493C" w:rsidP="00804168">
          <w:pPr>
            <w:tabs>
              <w:tab w:val="center" w:pos="4513"/>
              <w:tab w:val="right" w:pos="9026"/>
            </w:tabs>
            <w:ind w:left="0"/>
            <w:rPr>
              <w:rStyle w:val="ae"/>
            </w:rPr>
          </w:pPr>
          <w:r w:rsidRPr="00596619">
            <w:rPr>
              <w:rStyle w:val="ae"/>
            </w:rPr>
            <w:t>Date</w:t>
          </w:r>
          <w:r>
            <w:rPr>
              <w:rStyle w:val="ae"/>
            </w:rPr>
            <w:t xml:space="preserve"> of issue</w:t>
          </w:r>
        </w:p>
      </w:tc>
    </w:tr>
    <w:tr w:rsidR="000E493C" w:rsidRPr="00596619" w14:paraId="0AB832DD" w14:textId="77777777" w:rsidTr="000E493C">
      <w:trPr>
        <w:trHeight w:val="498"/>
      </w:trPr>
      <w:tc>
        <w:tcPr>
          <w:tcW w:w="5213" w:type="dxa"/>
          <w:tcBorders>
            <w:top w:val="nil"/>
          </w:tcBorders>
        </w:tcPr>
        <w:p w14:paraId="2C9AF397" w14:textId="77777777" w:rsidR="000E493C" w:rsidRPr="00596619" w:rsidRDefault="000E493C" w:rsidP="003E755B">
          <w:pPr>
            <w:tabs>
              <w:tab w:val="center" w:pos="4513"/>
              <w:tab w:val="right" w:pos="9026"/>
            </w:tabs>
            <w:ind w:left="142"/>
            <w:rPr>
              <w:rFonts w:ascii="Calibri" w:hAnsi="Calibri"/>
              <w:sz w:val="12"/>
              <w:szCs w:val="12"/>
              <w:lang w:val="fr-FR"/>
            </w:rPr>
          </w:pPr>
          <w:r w:rsidRPr="00596619">
            <w:rPr>
              <w:rFonts w:ascii="Calibri" w:hAnsi="Calibri" w:cs="Arial"/>
              <w:bCs/>
              <w:sz w:val="12"/>
              <w:szCs w:val="12"/>
              <w:lang w:val="fr-FR"/>
            </w:rPr>
            <w:t>Paris Nord 2 - BP 51362 - VILLEPINTE - 95942 ROISSY CH DE GAULLE Cedex – FRANCE</w:t>
          </w:r>
        </w:p>
        <w:p w14:paraId="4F7FA991" w14:textId="77777777" w:rsidR="000E493C" w:rsidRPr="00596619" w:rsidRDefault="000E493C" w:rsidP="003E755B">
          <w:pPr>
            <w:tabs>
              <w:tab w:val="center" w:pos="2157"/>
              <w:tab w:val="right" w:pos="9026"/>
            </w:tabs>
            <w:ind w:left="142"/>
            <w:rPr>
              <w:rFonts w:ascii="Calibri" w:hAnsi="Calibri"/>
              <w:sz w:val="12"/>
              <w:szCs w:val="12"/>
              <w:lang w:val="fr-FR"/>
            </w:rPr>
          </w:pPr>
          <w:r w:rsidRPr="00596619">
            <w:rPr>
              <w:rFonts w:ascii="Calibri" w:hAnsi="Calibri"/>
              <w:sz w:val="12"/>
              <w:szCs w:val="12"/>
              <w:lang w:val="fr-FR"/>
            </w:rPr>
            <w:t>Phone : + 33 1 4990 3600</w:t>
          </w:r>
          <w:r w:rsidRPr="00596619">
            <w:rPr>
              <w:rFonts w:ascii="Calibri" w:hAnsi="Calibri"/>
              <w:sz w:val="12"/>
              <w:szCs w:val="12"/>
              <w:lang w:val="fr-FR"/>
            </w:rPr>
            <w:tab/>
            <w:t xml:space="preserve">Email : </w:t>
          </w:r>
          <w:hyperlink r:id="rId2" w:history="1">
            <w:r w:rsidRPr="00596619">
              <w:rPr>
                <w:rFonts w:ascii="Calibri" w:hAnsi="Calibri"/>
                <w:color w:val="0563C1"/>
                <w:sz w:val="12"/>
                <w:szCs w:val="12"/>
                <w:u w:val="single"/>
                <w:lang w:val="fr-FR"/>
              </w:rPr>
              <w:t>iiw@iiwelding.org</w:t>
            </w:r>
          </w:hyperlink>
          <w:r w:rsidRPr="00596619">
            <w:rPr>
              <w:rFonts w:ascii="Calibri" w:hAnsi="Calibri"/>
              <w:sz w:val="12"/>
              <w:szCs w:val="12"/>
              <w:lang w:val="fr-FR"/>
            </w:rPr>
            <w:tab/>
            <w:t>Website : http://www.iiwelding.org</w:t>
          </w:r>
        </w:p>
      </w:tc>
      <w:sdt>
        <w:sdtPr>
          <w:rPr>
            <w:rStyle w:val="ae"/>
          </w:rPr>
          <w:alias w:val="Title"/>
          <w:tag w:val=""/>
          <w:id w:val="-786886350"/>
          <w:dataBinding w:prefixMappings="xmlns:ns0='http://purl.org/dc/elements/1.1/' xmlns:ns1='http://schemas.openxmlformats.org/package/2006/metadata/core-properties' " w:xpath="/ns1:coreProperties[1]/ns0:title[1]" w:storeItemID="{6C3C8BC8-F283-45AE-878A-BAB7291924A1}"/>
          <w:text/>
        </w:sdtPr>
        <w:sdtEndPr>
          <w:rPr>
            <w:rStyle w:val="ae"/>
          </w:rPr>
        </w:sdtEndPr>
        <w:sdtContent>
          <w:tc>
            <w:tcPr>
              <w:tcW w:w="3996" w:type="dxa"/>
              <w:gridSpan w:val="2"/>
              <w:tcBorders>
                <w:top w:val="nil"/>
              </w:tcBorders>
              <w:vAlign w:val="center"/>
            </w:tcPr>
            <w:p w14:paraId="6F9904FA" w14:textId="103561A8" w:rsidR="000E493C" w:rsidRPr="00596619" w:rsidRDefault="00732DDC" w:rsidP="00804168">
              <w:pPr>
                <w:tabs>
                  <w:tab w:val="center" w:pos="4513"/>
                  <w:tab w:val="right" w:pos="9026"/>
                </w:tabs>
                <w:ind w:left="0"/>
                <w:jc w:val="center"/>
                <w:rPr>
                  <w:rStyle w:val="ae"/>
                </w:rPr>
              </w:pPr>
              <w:r>
                <w:rPr>
                  <w:rStyle w:val="ae"/>
                </w:rPr>
                <w:t>Rules for the Henry Granjon Award</w:t>
              </w:r>
            </w:p>
          </w:tc>
        </w:sdtContent>
      </w:sdt>
      <w:tc>
        <w:tcPr>
          <w:tcW w:w="1276" w:type="dxa"/>
          <w:gridSpan w:val="2"/>
          <w:tcBorders>
            <w:top w:val="nil"/>
            <w:tr2bl w:val="nil"/>
          </w:tcBorders>
          <w:vAlign w:val="center"/>
        </w:tcPr>
        <w:p w14:paraId="5C60DAD6" w14:textId="5F80592C" w:rsidR="000E493C" w:rsidRPr="00596619" w:rsidRDefault="00451B4B" w:rsidP="00596619">
          <w:pPr>
            <w:tabs>
              <w:tab w:val="center" w:pos="4513"/>
              <w:tab w:val="right" w:pos="9026"/>
            </w:tabs>
            <w:ind w:left="0"/>
            <w:rPr>
              <w:rStyle w:val="ae"/>
            </w:rPr>
          </w:pPr>
          <w:r>
            <w:rPr>
              <w:rStyle w:val="ae"/>
            </w:rPr>
            <w:fldChar w:fldCharType="begin"/>
          </w:r>
          <w:r w:rsidR="000E493C">
            <w:rPr>
              <w:rStyle w:val="ae"/>
            </w:rPr>
            <w:instrText xml:space="preserve"> SAVEDATE  \@ "dd/MM/yyyy" </w:instrText>
          </w:r>
          <w:r>
            <w:rPr>
              <w:rStyle w:val="ae"/>
            </w:rPr>
            <w:fldChar w:fldCharType="separate"/>
          </w:r>
          <w:r w:rsidR="00751C0C">
            <w:rPr>
              <w:rStyle w:val="ae"/>
              <w:noProof/>
            </w:rPr>
            <w:t>06/09/2019</w:t>
          </w:r>
          <w:r>
            <w:rPr>
              <w:rStyle w:val="ae"/>
            </w:rPr>
            <w:fldChar w:fldCharType="end"/>
          </w:r>
        </w:p>
      </w:tc>
    </w:tr>
  </w:tbl>
  <w:p w14:paraId="57840A12" w14:textId="77777777" w:rsidR="00D05D14" w:rsidRDefault="00D05D14" w:rsidP="00596619">
    <w:pP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528"/>
    <w:multiLevelType w:val="hybridMultilevel"/>
    <w:tmpl w:val="129095CA"/>
    <w:lvl w:ilvl="0" w:tplc="040C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0BC77C5C"/>
    <w:multiLevelType w:val="hybridMultilevel"/>
    <w:tmpl w:val="7BB2F4EE"/>
    <w:lvl w:ilvl="0" w:tplc="4FFC02EA">
      <w:start w:val="1"/>
      <w:numFmt w:val="lowerLetter"/>
      <w:lvlText w:val="%1."/>
      <w:lvlJc w:val="left"/>
      <w:pPr>
        <w:ind w:left="1080" w:hanging="360"/>
      </w:pPr>
      <w:rPr>
        <w:rFonts w:hint="default"/>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2">
    <w:nsid w:val="0EC5577C"/>
    <w:multiLevelType w:val="hybridMultilevel"/>
    <w:tmpl w:val="F19A2254"/>
    <w:lvl w:ilvl="0" w:tplc="08090001">
      <w:start w:val="1"/>
      <w:numFmt w:val="bullet"/>
      <w:lvlText w:val=""/>
      <w:lvlJc w:val="left"/>
      <w:pPr>
        <w:ind w:left="1146" w:hanging="360"/>
      </w:pPr>
      <w:rPr>
        <w:rFonts w:ascii="Symbol" w:hAnsi="Symbol" w:hint="default"/>
      </w:rPr>
    </w:lvl>
    <w:lvl w:ilvl="1" w:tplc="6F80F3A4">
      <w:numFmt w:val="bullet"/>
      <w:lvlText w:val="-"/>
      <w:lvlJc w:val="left"/>
      <w:pPr>
        <w:ind w:left="1866" w:hanging="360"/>
      </w:pPr>
      <w:rPr>
        <w:rFonts w:ascii="Segoe UI Semilight" w:eastAsia="Times New Roman" w:hAnsi="Segoe UI Semilight" w:cs="Segoe UI Semilight"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10257DB0"/>
    <w:multiLevelType w:val="hybridMultilevel"/>
    <w:tmpl w:val="37949418"/>
    <w:lvl w:ilvl="0" w:tplc="040C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31F3579"/>
    <w:multiLevelType w:val="hybridMultilevel"/>
    <w:tmpl w:val="545811CC"/>
    <w:lvl w:ilvl="0" w:tplc="69FAFE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B54D48"/>
    <w:multiLevelType w:val="hybridMultilevel"/>
    <w:tmpl w:val="01009A00"/>
    <w:lvl w:ilvl="0" w:tplc="5140928E">
      <w:start w:val="1"/>
      <w:numFmt w:val="lowerLetter"/>
      <w:lvlText w:val="%1."/>
      <w:lvlJc w:val="left"/>
      <w:pPr>
        <w:ind w:left="1146" w:hanging="360"/>
      </w:pPr>
      <w:rPr>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nsid w:val="17665ED4"/>
    <w:multiLevelType w:val="hybridMultilevel"/>
    <w:tmpl w:val="4F48D36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7">
    <w:nsid w:val="193C3FE7"/>
    <w:multiLevelType w:val="hybridMultilevel"/>
    <w:tmpl w:val="C5028EC8"/>
    <w:lvl w:ilvl="0" w:tplc="FFFFFFFF">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8">
    <w:nsid w:val="276D2D04"/>
    <w:multiLevelType w:val="hybridMultilevel"/>
    <w:tmpl w:val="832A4FC6"/>
    <w:lvl w:ilvl="0" w:tplc="040C0003">
      <w:start w:val="1"/>
      <w:numFmt w:val="bullet"/>
      <w:lvlText w:val="o"/>
      <w:lvlJc w:val="left"/>
      <w:pPr>
        <w:ind w:left="1506" w:hanging="360"/>
      </w:pPr>
      <w:rPr>
        <w:rFonts w:ascii="Courier New" w:hAnsi="Courier New" w:cs="Courier New"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9">
    <w:nsid w:val="28F03921"/>
    <w:multiLevelType w:val="hybridMultilevel"/>
    <w:tmpl w:val="AC04A088"/>
    <w:lvl w:ilvl="0" w:tplc="040C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A484A11"/>
    <w:multiLevelType w:val="hybridMultilevel"/>
    <w:tmpl w:val="67465874"/>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1">
    <w:nsid w:val="2BF060F2"/>
    <w:multiLevelType w:val="hybridMultilevel"/>
    <w:tmpl w:val="101EAC9C"/>
    <w:lvl w:ilvl="0" w:tplc="D696D92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nsid w:val="2C7002F0"/>
    <w:multiLevelType w:val="hybridMultilevel"/>
    <w:tmpl w:val="DD407F98"/>
    <w:lvl w:ilvl="0" w:tplc="5140928E">
      <w:start w:val="1"/>
      <w:numFmt w:val="lowerLetter"/>
      <w:lvlText w:val="%1."/>
      <w:lvlJc w:val="left"/>
      <w:pPr>
        <w:ind w:left="1146" w:hanging="360"/>
      </w:pPr>
      <w:rPr>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nsid w:val="313034C0"/>
    <w:multiLevelType w:val="multilevel"/>
    <w:tmpl w:val="FAA8BC0E"/>
    <w:lvl w:ilvl="0">
      <w:start w:val="1"/>
      <w:numFmt w:val="decimal"/>
      <w:pStyle w:val="AgendaItem"/>
      <w:lvlText w:val="%1."/>
      <w:lvlJc w:val="left"/>
      <w:pPr>
        <w:ind w:left="360" w:hanging="360"/>
      </w:pPr>
      <w:rPr>
        <w:rFonts w:ascii="Calibri" w:hAnsi="Calibri" w:cs="Calibri"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2B204A7"/>
    <w:multiLevelType w:val="hybridMultilevel"/>
    <w:tmpl w:val="4C7233D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nsid w:val="32E661C0"/>
    <w:multiLevelType w:val="hybridMultilevel"/>
    <w:tmpl w:val="E5520CAE"/>
    <w:lvl w:ilvl="0" w:tplc="B24A41EE">
      <w:start w:val="10"/>
      <w:numFmt w:val="bullet"/>
      <w:lvlText w:val="-"/>
      <w:lvlJc w:val="left"/>
      <w:pPr>
        <w:ind w:left="1146" w:hanging="360"/>
      </w:pPr>
      <w:rPr>
        <w:rFonts w:ascii="Times New Roman" w:eastAsia="Times New Roman" w:hAnsi="Times New Roman" w:cs="Times New Roman" w:hint="default"/>
        <w:b w:val="0"/>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359960B9"/>
    <w:multiLevelType w:val="hybridMultilevel"/>
    <w:tmpl w:val="46B05E24"/>
    <w:lvl w:ilvl="0" w:tplc="040C0003">
      <w:start w:val="1"/>
      <w:numFmt w:val="bullet"/>
      <w:lvlText w:val="o"/>
      <w:lvlJc w:val="left"/>
      <w:pPr>
        <w:ind w:left="1637" w:hanging="360"/>
      </w:pPr>
      <w:rPr>
        <w:rFonts w:ascii="Courier New" w:hAnsi="Courier New" w:cs="Courier New"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7">
    <w:nsid w:val="376B5545"/>
    <w:multiLevelType w:val="hybridMultilevel"/>
    <w:tmpl w:val="A19EBEA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37A62958"/>
    <w:multiLevelType w:val="hybridMultilevel"/>
    <w:tmpl w:val="BBAAE2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428661CF"/>
    <w:multiLevelType w:val="hybridMultilevel"/>
    <w:tmpl w:val="118A4C00"/>
    <w:lvl w:ilvl="0" w:tplc="62DC19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5F629E"/>
    <w:multiLevelType w:val="hybridMultilevel"/>
    <w:tmpl w:val="488C82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nsid w:val="438F10C9"/>
    <w:multiLevelType w:val="hybridMultilevel"/>
    <w:tmpl w:val="2960CE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47B65CD0"/>
    <w:multiLevelType w:val="hybridMultilevel"/>
    <w:tmpl w:val="4DE0047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nsid w:val="48BD3ED3"/>
    <w:multiLevelType w:val="hybridMultilevel"/>
    <w:tmpl w:val="ADF4E02E"/>
    <w:lvl w:ilvl="0" w:tplc="040C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nsid w:val="49F5046F"/>
    <w:multiLevelType w:val="hybridMultilevel"/>
    <w:tmpl w:val="A9E44294"/>
    <w:lvl w:ilvl="0" w:tplc="5140928E">
      <w:start w:val="1"/>
      <w:numFmt w:val="lowerLetter"/>
      <w:lvlText w:val="%1."/>
      <w:lvlJc w:val="left"/>
      <w:pPr>
        <w:ind w:left="1146" w:hanging="360"/>
      </w:pPr>
      <w:rPr>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nsid w:val="4D962E18"/>
    <w:multiLevelType w:val="hybridMultilevel"/>
    <w:tmpl w:val="F2BCC310"/>
    <w:lvl w:ilvl="0" w:tplc="5140928E">
      <w:start w:val="1"/>
      <w:numFmt w:val="lowerLetter"/>
      <w:lvlText w:val="%1."/>
      <w:lvlJc w:val="left"/>
      <w:pPr>
        <w:ind w:left="1146" w:hanging="360"/>
      </w:pPr>
      <w:rPr>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nsid w:val="50C72C2C"/>
    <w:multiLevelType w:val="hybridMultilevel"/>
    <w:tmpl w:val="A646751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nsid w:val="5312322A"/>
    <w:multiLevelType w:val="hybridMultilevel"/>
    <w:tmpl w:val="A288D4B6"/>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8">
    <w:nsid w:val="53ED7BD8"/>
    <w:multiLevelType w:val="hybridMultilevel"/>
    <w:tmpl w:val="A68E114E"/>
    <w:lvl w:ilvl="0" w:tplc="5140928E">
      <w:start w:val="1"/>
      <w:numFmt w:val="lowerLetter"/>
      <w:lvlText w:val="%1."/>
      <w:lvlJc w:val="left"/>
      <w:pPr>
        <w:ind w:left="1146" w:hanging="360"/>
      </w:pPr>
      <w:rPr>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nsid w:val="56507628"/>
    <w:multiLevelType w:val="hybridMultilevel"/>
    <w:tmpl w:val="6EFC24CA"/>
    <w:lvl w:ilvl="0" w:tplc="040C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nsid w:val="59F26A3C"/>
    <w:multiLevelType w:val="hybridMultilevel"/>
    <w:tmpl w:val="B5B2DBC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1">
    <w:nsid w:val="60305E0B"/>
    <w:multiLevelType w:val="multilevel"/>
    <w:tmpl w:val="50F89216"/>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2">
    <w:nsid w:val="60980430"/>
    <w:multiLevelType w:val="hybridMultilevel"/>
    <w:tmpl w:val="B304584A"/>
    <w:lvl w:ilvl="0" w:tplc="5140928E">
      <w:start w:val="1"/>
      <w:numFmt w:val="lowerLetter"/>
      <w:lvlText w:val="%1."/>
      <w:lvlJc w:val="left"/>
      <w:pPr>
        <w:ind w:left="1146" w:hanging="360"/>
      </w:pPr>
      <w:rPr>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3">
    <w:nsid w:val="62F354DB"/>
    <w:multiLevelType w:val="hybridMultilevel"/>
    <w:tmpl w:val="36D28F62"/>
    <w:lvl w:ilvl="0" w:tplc="5140928E">
      <w:start w:val="1"/>
      <w:numFmt w:val="lowerLetter"/>
      <w:lvlText w:val="%1."/>
      <w:lvlJc w:val="left"/>
      <w:pPr>
        <w:ind w:left="1146" w:hanging="360"/>
      </w:pPr>
      <w:rPr>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4">
    <w:nsid w:val="64320E83"/>
    <w:multiLevelType w:val="hybridMultilevel"/>
    <w:tmpl w:val="0D886532"/>
    <w:lvl w:ilvl="0" w:tplc="040C0001">
      <w:start w:val="1"/>
      <w:numFmt w:val="bullet"/>
      <w:lvlText w:val=""/>
      <w:lvlJc w:val="left"/>
      <w:pPr>
        <w:ind w:left="1506" w:hanging="360"/>
      </w:pPr>
      <w:rPr>
        <w:rFonts w:ascii="Symbol" w:hAnsi="Symbol"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35">
    <w:nsid w:val="65194524"/>
    <w:multiLevelType w:val="hybridMultilevel"/>
    <w:tmpl w:val="7076C46E"/>
    <w:lvl w:ilvl="0" w:tplc="74A4316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nsid w:val="65204BBE"/>
    <w:multiLevelType w:val="hybridMultilevel"/>
    <w:tmpl w:val="E684E238"/>
    <w:lvl w:ilvl="0" w:tplc="5140928E">
      <w:start w:val="1"/>
      <w:numFmt w:val="lowerLetter"/>
      <w:lvlText w:val="%1."/>
      <w:lvlJc w:val="left"/>
      <w:pPr>
        <w:ind w:left="1146" w:hanging="360"/>
      </w:pPr>
      <w:rPr>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7">
    <w:nsid w:val="66B90728"/>
    <w:multiLevelType w:val="hybridMultilevel"/>
    <w:tmpl w:val="19DEA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EA77AA"/>
    <w:multiLevelType w:val="hybridMultilevel"/>
    <w:tmpl w:val="FBE6289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9">
    <w:nsid w:val="6F444D0B"/>
    <w:multiLevelType w:val="hybridMultilevel"/>
    <w:tmpl w:val="8520A7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0F93E18"/>
    <w:multiLevelType w:val="hybridMultilevel"/>
    <w:tmpl w:val="146CB6CE"/>
    <w:lvl w:ilvl="0" w:tplc="040C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nsid w:val="71BC13C8"/>
    <w:multiLevelType w:val="hybridMultilevel"/>
    <w:tmpl w:val="241CBF60"/>
    <w:lvl w:ilvl="0" w:tplc="5140928E">
      <w:start w:val="1"/>
      <w:numFmt w:val="lowerLetter"/>
      <w:lvlText w:val="%1."/>
      <w:lvlJc w:val="left"/>
      <w:pPr>
        <w:ind w:left="1146" w:hanging="360"/>
      </w:pPr>
      <w:rPr>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2">
    <w:nsid w:val="73875F8C"/>
    <w:multiLevelType w:val="hybridMultilevel"/>
    <w:tmpl w:val="A5AA0B06"/>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3">
    <w:nsid w:val="775E13F0"/>
    <w:multiLevelType w:val="multilevel"/>
    <w:tmpl w:val="4D760A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1"/>
  </w:num>
  <w:num w:numId="2">
    <w:abstractNumId w:val="19"/>
  </w:num>
  <w:num w:numId="3">
    <w:abstractNumId w:val="4"/>
  </w:num>
  <w:num w:numId="4">
    <w:abstractNumId w:val="13"/>
  </w:num>
  <w:num w:numId="5">
    <w:abstractNumId w:val="30"/>
  </w:num>
  <w:num w:numId="6">
    <w:abstractNumId w:val="43"/>
  </w:num>
  <w:num w:numId="7">
    <w:abstractNumId w:val="39"/>
  </w:num>
  <w:num w:numId="8">
    <w:abstractNumId w:val="36"/>
  </w:num>
  <w:num w:numId="9">
    <w:abstractNumId w:val="24"/>
  </w:num>
  <w:num w:numId="10">
    <w:abstractNumId w:val="28"/>
  </w:num>
  <w:num w:numId="11">
    <w:abstractNumId w:val="32"/>
  </w:num>
  <w:num w:numId="12">
    <w:abstractNumId w:val="25"/>
  </w:num>
  <w:num w:numId="13">
    <w:abstractNumId w:val="41"/>
  </w:num>
  <w:num w:numId="14">
    <w:abstractNumId w:val="12"/>
  </w:num>
  <w:num w:numId="15">
    <w:abstractNumId w:val="33"/>
  </w:num>
  <w:num w:numId="16">
    <w:abstractNumId w:val="5"/>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31"/>
  </w:num>
  <w:num w:numId="25">
    <w:abstractNumId w:val="31"/>
  </w:num>
  <w:num w:numId="26">
    <w:abstractNumId w:val="17"/>
  </w:num>
  <w:num w:numId="27">
    <w:abstractNumId w:val="31"/>
  </w:num>
  <w:num w:numId="28">
    <w:abstractNumId w:val="11"/>
  </w:num>
  <w:num w:numId="29">
    <w:abstractNumId w:val="31"/>
  </w:num>
  <w:num w:numId="30">
    <w:abstractNumId w:val="14"/>
  </w:num>
  <w:num w:numId="31">
    <w:abstractNumId w:val="15"/>
  </w:num>
  <w:num w:numId="32">
    <w:abstractNumId w:val="37"/>
  </w:num>
  <w:num w:numId="33">
    <w:abstractNumId w:val="35"/>
  </w:num>
  <w:num w:numId="34">
    <w:abstractNumId w:val="18"/>
  </w:num>
  <w:num w:numId="35">
    <w:abstractNumId w:val="2"/>
  </w:num>
  <w:num w:numId="36">
    <w:abstractNumId w:val="7"/>
  </w:num>
  <w:num w:numId="37">
    <w:abstractNumId w:val="21"/>
  </w:num>
  <w:num w:numId="38">
    <w:abstractNumId w:val="6"/>
  </w:num>
  <w:num w:numId="39">
    <w:abstractNumId w:val="20"/>
  </w:num>
  <w:num w:numId="40">
    <w:abstractNumId w:val="26"/>
  </w:num>
  <w:num w:numId="41">
    <w:abstractNumId w:val="22"/>
  </w:num>
  <w:num w:numId="42">
    <w:abstractNumId w:val="34"/>
  </w:num>
  <w:num w:numId="43">
    <w:abstractNumId w:val="10"/>
  </w:num>
  <w:num w:numId="44">
    <w:abstractNumId w:val="8"/>
  </w:num>
  <w:num w:numId="45">
    <w:abstractNumId w:val="27"/>
  </w:num>
  <w:num w:numId="46">
    <w:abstractNumId w:val="16"/>
  </w:num>
  <w:num w:numId="47">
    <w:abstractNumId w:val="29"/>
  </w:num>
  <w:num w:numId="48">
    <w:abstractNumId w:val="40"/>
  </w:num>
  <w:num w:numId="49">
    <w:abstractNumId w:val="0"/>
  </w:num>
  <w:num w:numId="50">
    <w:abstractNumId w:val="9"/>
  </w:num>
  <w:num w:numId="51">
    <w:abstractNumId w:val="23"/>
  </w:num>
  <w:num w:numId="52">
    <w:abstractNumId w:val="3"/>
  </w:num>
  <w:num w:numId="53">
    <w:abstractNumId w:val="1"/>
  </w:num>
  <w:num w:numId="54">
    <w:abstractNumId w:val="42"/>
  </w:num>
  <w:num w:numId="55">
    <w:abstractNumId w:val="3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lignBordersAndEdges/>
  <w:bordersDoNotSurroundHeader/>
  <w:bordersDoNotSurroundFooter/>
  <w:attachedTemplate r:id="rId1"/>
  <w:defaultTabStop w:val="720"/>
  <w:hyphenationZone w:val="425"/>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19"/>
    <w:rsid w:val="00000905"/>
    <w:rsid w:val="00003B72"/>
    <w:rsid w:val="00004096"/>
    <w:rsid w:val="00011C13"/>
    <w:rsid w:val="00011E49"/>
    <w:rsid w:val="00015432"/>
    <w:rsid w:val="000159F9"/>
    <w:rsid w:val="000269E1"/>
    <w:rsid w:val="0003492E"/>
    <w:rsid w:val="00036B51"/>
    <w:rsid w:val="00037F07"/>
    <w:rsid w:val="00054033"/>
    <w:rsid w:val="00056585"/>
    <w:rsid w:val="0006593A"/>
    <w:rsid w:val="000864E0"/>
    <w:rsid w:val="0009325E"/>
    <w:rsid w:val="00097620"/>
    <w:rsid w:val="000A05BF"/>
    <w:rsid w:val="000A28FE"/>
    <w:rsid w:val="000A373A"/>
    <w:rsid w:val="000A4080"/>
    <w:rsid w:val="000A6724"/>
    <w:rsid w:val="000B08B3"/>
    <w:rsid w:val="000B31A0"/>
    <w:rsid w:val="000C4162"/>
    <w:rsid w:val="000C5888"/>
    <w:rsid w:val="000C69BA"/>
    <w:rsid w:val="000D4E19"/>
    <w:rsid w:val="000E493C"/>
    <w:rsid w:val="000E4DFB"/>
    <w:rsid w:val="000E4E1B"/>
    <w:rsid w:val="000F2C80"/>
    <w:rsid w:val="000F343E"/>
    <w:rsid w:val="000F3E6B"/>
    <w:rsid w:val="00107D7A"/>
    <w:rsid w:val="00120795"/>
    <w:rsid w:val="00123A4E"/>
    <w:rsid w:val="00133850"/>
    <w:rsid w:val="00134D11"/>
    <w:rsid w:val="00135AE2"/>
    <w:rsid w:val="00137ABC"/>
    <w:rsid w:val="00143731"/>
    <w:rsid w:val="00145395"/>
    <w:rsid w:val="00147680"/>
    <w:rsid w:val="0015056F"/>
    <w:rsid w:val="0015439D"/>
    <w:rsid w:val="001628D4"/>
    <w:rsid w:val="00172AA6"/>
    <w:rsid w:val="00173059"/>
    <w:rsid w:val="001767F4"/>
    <w:rsid w:val="00177483"/>
    <w:rsid w:val="001775B1"/>
    <w:rsid w:val="001776E0"/>
    <w:rsid w:val="00177B28"/>
    <w:rsid w:val="00192FB1"/>
    <w:rsid w:val="001A7379"/>
    <w:rsid w:val="001C3D5B"/>
    <w:rsid w:val="001D08C2"/>
    <w:rsid w:val="001D10EC"/>
    <w:rsid w:val="001E3928"/>
    <w:rsid w:val="001E3F53"/>
    <w:rsid w:val="001E6A1C"/>
    <w:rsid w:val="001E78D9"/>
    <w:rsid w:val="001F7A76"/>
    <w:rsid w:val="00231082"/>
    <w:rsid w:val="00235A8E"/>
    <w:rsid w:val="00240131"/>
    <w:rsid w:val="00243046"/>
    <w:rsid w:val="00243C6B"/>
    <w:rsid w:val="00244F5B"/>
    <w:rsid w:val="00245AE5"/>
    <w:rsid w:val="00261AA6"/>
    <w:rsid w:val="00263132"/>
    <w:rsid w:val="00265181"/>
    <w:rsid w:val="00277C54"/>
    <w:rsid w:val="0028115D"/>
    <w:rsid w:val="002820D3"/>
    <w:rsid w:val="00292386"/>
    <w:rsid w:val="00296F53"/>
    <w:rsid w:val="00297398"/>
    <w:rsid w:val="002A151B"/>
    <w:rsid w:val="002A4EAF"/>
    <w:rsid w:val="002A7612"/>
    <w:rsid w:val="002A7D54"/>
    <w:rsid w:val="002B0421"/>
    <w:rsid w:val="002B462D"/>
    <w:rsid w:val="002C0888"/>
    <w:rsid w:val="002D47B8"/>
    <w:rsid w:val="002E5CF9"/>
    <w:rsid w:val="002F5AFB"/>
    <w:rsid w:val="002F6302"/>
    <w:rsid w:val="00300C4E"/>
    <w:rsid w:val="003041C2"/>
    <w:rsid w:val="00313F21"/>
    <w:rsid w:val="003210C9"/>
    <w:rsid w:val="0032278C"/>
    <w:rsid w:val="00325100"/>
    <w:rsid w:val="00326EE0"/>
    <w:rsid w:val="003328B3"/>
    <w:rsid w:val="00333EC6"/>
    <w:rsid w:val="00367920"/>
    <w:rsid w:val="00374AEA"/>
    <w:rsid w:val="003915D3"/>
    <w:rsid w:val="003A5326"/>
    <w:rsid w:val="003B2157"/>
    <w:rsid w:val="003B5699"/>
    <w:rsid w:val="003C1CDB"/>
    <w:rsid w:val="003C2A6C"/>
    <w:rsid w:val="003C2F89"/>
    <w:rsid w:val="003E5967"/>
    <w:rsid w:val="003E7392"/>
    <w:rsid w:val="003E755B"/>
    <w:rsid w:val="003F5744"/>
    <w:rsid w:val="00401D86"/>
    <w:rsid w:val="00405B7C"/>
    <w:rsid w:val="00405DAC"/>
    <w:rsid w:val="0041312B"/>
    <w:rsid w:val="00414CB7"/>
    <w:rsid w:val="00414F17"/>
    <w:rsid w:val="00416D25"/>
    <w:rsid w:val="00423F13"/>
    <w:rsid w:val="004462CD"/>
    <w:rsid w:val="004476AF"/>
    <w:rsid w:val="00451B4B"/>
    <w:rsid w:val="00452483"/>
    <w:rsid w:val="004724FB"/>
    <w:rsid w:val="00474745"/>
    <w:rsid w:val="00477CEF"/>
    <w:rsid w:val="00487AEF"/>
    <w:rsid w:val="0049014B"/>
    <w:rsid w:val="004945B8"/>
    <w:rsid w:val="00494D93"/>
    <w:rsid w:val="004B4C6C"/>
    <w:rsid w:val="004B4FA3"/>
    <w:rsid w:val="004B5117"/>
    <w:rsid w:val="004B511C"/>
    <w:rsid w:val="004B6FF6"/>
    <w:rsid w:val="004C1F9C"/>
    <w:rsid w:val="004C5A80"/>
    <w:rsid w:val="004C6879"/>
    <w:rsid w:val="004E4707"/>
    <w:rsid w:val="004E67ED"/>
    <w:rsid w:val="004F6508"/>
    <w:rsid w:val="005064FE"/>
    <w:rsid w:val="00515AAF"/>
    <w:rsid w:val="00520B1D"/>
    <w:rsid w:val="00524CFE"/>
    <w:rsid w:val="00525C15"/>
    <w:rsid w:val="00540AD4"/>
    <w:rsid w:val="00544B07"/>
    <w:rsid w:val="00554B3F"/>
    <w:rsid w:val="005663F7"/>
    <w:rsid w:val="0056641F"/>
    <w:rsid w:val="005722A1"/>
    <w:rsid w:val="00574D88"/>
    <w:rsid w:val="00576873"/>
    <w:rsid w:val="00586DBD"/>
    <w:rsid w:val="00596619"/>
    <w:rsid w:val="005975EB"/>
    <w:rsid w:val="00597D52"/>
    <w:rsid w:val="005A25A6"/>
    <w:rsid w:val="005C150A"/>
    <w:rsid w:val="005C5F6E"/>
    <w:rsid w:val="005D5E1B"/>
    <w:rsid w:val="005E217F"/>
    <w:rsid w:val="005E2BDC"/>
    <w:rsid w:val="005E7398"/>
    <w:rsid w:val="005F2F13"/>
    <w:rsid w:val="00610FE6"/>
    <w:rsid w:val="00611987"/>
    <w:rsid w:val="00611F49"/>
    <w:rsid w:val="00621B18"/>
    <w:rsid w:val="00641F84"/>
    <w:rsid w:val="0064208C"/>
    <w:rsid w:val="006421DD"/>
    <w:rsid w:val="006502BB"/>
    <w:rsid w:val="00652382"/>
    <w:rsid w:val="00653569"/>
    <w:rsid w:val="006546E0"/>
    <w:rsid w:val="00656BBE"/>
    <w:rsid w:val="00657F26"/>
    <w:rsid w:val="0066164F"/>
    <w:rsid w:val="006634F3"/>
    <w:rsid w:val="00663E3C"/>
    <w:rsid w:val="00665A5D"/>
    <w:rsid w:val="00665ECD"/>
    <w:rsid w:val="00666878"/>
    <w:rsid w:val="00670372"/>
    <w:rsid w:val="00677AFA"/>
    <w:rsid w:val="00685822"/>
    <w:rsid w:val="00686BAD"/>
    <w:rsid w:val="00694428"/>
    <w:rsid w:val="006A6370"/>
    <w:rsid w:val="006A686D"/>
    <w:rsid w:val="006A7279"/>
    <w:rsid w:val="006B6A17"/>
    <w:rsid w:val="006B72C2"/>
    <w:rsid w:val="006C2247"/>
    <w:rsid w:val="006C64C8"/>
    <w:rsid w:val="006C7B15"/>
    <w:rsid w:val="006D3759"/>
    <w:rsid w:val="006D5846"/>
    <w:rsid w:val="006E00E0"/>
    <w:rsid w:val="006E5FEE"/>
    <w:rsid w:val="006E69D0"/>
    <w:rsid w:val="006F353B"/>
    <w:rsid w:val="007014D8"/>
    <w:rsid w:val="00701DDC"/>
    <w:rsid w:val="00702BCC"/>
    <w:rsid w:val="00707BA2"/>
    <w:rsid w:val="00712A11"/>
    <w:rsid w:val="00714580"/>
    <w:rsid w:val="00717774"/>
    <w:rsid w:val="00720E32"/>
    <w:rsid w:val="007248F7"/>
    <w:rsid w:val="00732DDC"/>
    <w:rsid w:val="00751C0C"/>
    <w:rsid w:val="00756165"/>
    <w:rsid w:val="00756344"/>
    <w:rsid w:val="00757FED"/>
    <w:rsid w:val="00774192"/>
    <w:rsid w:val="00781ABB"/>
    <w:rsid w:val="0078292D"/>
    <w:rsid w:val="00783D23"/>
    <w:rsid w:val="00786EFF"/>
    <w:rsid w:val="007926CB"/>
    <w:rsid w:val="00795F1A"/>
    <w:rsid w:val="007A0409"/>
    <w:rsid w:val="007A6580"/>
    <w:rsid w:val="007A6DC1"/>
    <w:rsid w:val="007A7320"/>
    <w:rsid w:val="007B6657"/>
    <w:rsid w:val="007B69EA"/>
    <w:rsid w:val="007B79EA"/>
    <w:rsid w:val="007C25CC"/>
    <w:rsid w:val="007C5402"/>
    <w:rsid w:val="007C6F08"/>
    <w:rsid w:val="007D2B14"/>
    <w:rsid w:val="007D590C"/>
    <w:rsid w:val="007E1540"/>
    <w:rsid w:val="007E41B7"/>
    <w:rsid w:val="007E4F01"/>
    <w:rsid w:val="007E5731"/>
    <w:rsid w:val="007E7EA7"/>
    <w:rsid w:val="00804168"/>
    <w:rsid w:val="008067C4"/>
    <w:rsid w:val="0081474A"/>
    <w:rsid w:val="00821A73"/>
    <w:rsid w:val="008225D3"/>
    <w:rsid w:val="00822B96"/>
    <w:rsid w:val="00824257"/>
    <w:rsid w:val="00831087"/>
    <w:rsid w:val="008372EE"/>
    <w:rsid w:val="008408F0"/>
    <w:rsid w:val="0085235D"/>
    <w:rsid w:val="00860461"/>
    <w:rsid w:val="0086718A"/>
    <w:rsid w:val="0087754C"/>
    <w:rsid w:val="00884DD1"/>
    <w:rsid w:val="00887866"/>
    <w:rsid w:val="008A2E18"/>
    <w:rsid w:val="008B01D6"/>
    <w:rsid w:val="008B2F53"/>
    <w:rsid w:val="008B7821"/>
    <w:rsid w:val="008C2FCB"/>
    <w:rsid w:val="008C4FEB"/>
    <w:rsid w:val="008C52F6"/>
    <w:rsid w:val="008C5D04"/>
    <w:rsid w:val="008C71B3"/>
    <w:rsid w:val="008D157A"/>
    <w:rsid w:val="008D2919"/>
    <w:rsid w:val="008E0B29"/>
    <w:rsid w:val="008E2D10"/>
    <w:rsid w:val="008E4BBD"/>
    <w:rsid w:val="008E7BED"/>
    <w:rsid w:val="00917EEA"/>
    <w:rsid w:val="009219D9"/>
    <w:rsid w:val="00923C11"/>
    <w:rsid w:val="009247C0"/>
    <w:rsid w:val="0093320C"/>
    <w:rsid w:val="00936EAF"/>
    <w:rsid w:val="009374FA"/>
    <w:rsid w:val="009407CF"/>
    <w:rsid w:val="0094193B"/>
    <w:rsid w:val="00941BC1"/>
    <w:rsid w:val="00944CF6"/>
    <w:rsid w:val="00953301"/>
    <w:rsid w:val="0095630B"/>
    <w:rsid w:val="009566DC"/>
    <w:rsid w:val="00956B98"/>
    <w:rsid w:val="00957E89"/>
    <w:rsid w:val="0096129C"/>
    <w:rsid w:val="0096336F"/>
    <w:rsid w:val="009749B1"/>
    <w:rsid w:val="009811B9"/>
    <w:rsid w:val="00981392"/>
    <w:rsid w:val="00982320"/>
    <w:rsid w:val="00982527"/>
    <w:rsid w:val="0099244F"/>
    <w:rsid w:val="00995709"/>
    <w:rsid w:val="00995AE1"/>
    <w:rsid w:val="009976BD"/>
    <w:rsid w:val="009A683D"/>
    <w:rsid w:val="009D7734"/>
    <w:rsid w:val="009E0EEB"/>
    <w:rsid w:val="009F3410"/>
    <w:rsid w:val="00A0710A"/>
    <w:rsid w:val="00A1386B"/>
    <w:rsid w:val="00A17629"/>
    <w:rsid w:val="00A419DD"/>
    <w:rsid w:val="00A42B4F"/>
    <w:rsid w:val="00A5228D"/>
    <w:rsid w:val="00A53983"/>
    <w:rsid w:val="00A57EA0"/>
    <w:rsid w:val="00A602AF"/>
    <w:rsid w:val="00A62ADE"/>
    <w:rsid w:val="00A80618"/>
    <w:rsid w:val="00A86047"/>
    <w:rsid w:val="00A86A66"/>
    <w:rsid w:val="00A87246"/>
    <w:rsid w:val="00A90376"/>
    <w:rsid w:val="00A936DE"/>
    <w:rsid w:val="00AA07D6"/>
    <w:rsid w:val="00AA331D"/>
    <w:rsid w:val="00AA568C"/>
    <w:rsid w:val="00AA7745"/>
    <w:rsid w:val="00AC1A0A"/>
    <w:rsid w:val="00AC6739"/>
    <w:rsid w:val="00AE0762"/>
    <w:rsid w:val="00AE1D9D"/>
    <w:rsid w:val="00AE6A86"/>
    <w:rsid w:val="00AF3754"/>
    <w:rsid w:val="00B00BA3"/>
    <w:rsid w:val="00B023DA"/>
    <w:rsid w:val="00B05519"/>
    <w:rsid w:val="00B07B21"/>
    <w:rsid w:val="00B131B3"/>
    <w:rsid w:val="00B1507E"/>
    <w:rsid w:val="00B167C6"/>
    <w:rsid w:val="00B201A7"/>
    <w:rsid w:val="00B219F3"/>
    <w:rsid w:val="00B21A02"/>
    <w:rsid w:val="00B23001"/>
    <w:rsid w:val="00B24836"/>
    <w:rsid w:val="00B44529"/>
    <w:rsid w:val="00B45150"/>
    <w:rsid w:val="00B50CE3"/>
    <w:rsid w:val="00B52B91"/>
    <w:rsid w:val="00B53582"/>
    <w:rsid w:val="00B545C4"/>
    <w:rsid w:val="00B609AE"/>
    <w:rsid w:val="00B6531D"/>
    <w:rsid w:val="00B66776"/>
    <w:rsid w:val="00B747E5"/>
    <w:rsid w:val="00B76A4C"/>
    <w:rsid w:val="00B859CB"/>
    <w:rsid w:val="00B97784"/>
    <w:rsid w:val="00BB097C"/>
    <w:rsid w:val="00BB30D4"/>
    <w:rsid w:val="00BC0CB5"/>
    <w:rsid w:val="00BC52BF"/>
    <w:rsid w:val="00BD0635"/>
    <w:rsid w:val="00BE7EA7"/>
    <w:rsid w:val="00BF09DD"/>
    <w:rsid w:val="00C00070"/>
    <w:rsid w:val="00C0682E"/>
    <w:rsid w:val="00C14ABB"/>
    <w:rsid w:val="00C15AC8"/>
    <w:rsid w:val="00C1672D"/>
    <w:rsid w:val="00C34FF1"/>
    <w:rsid w:val="00C3670E"/>
    <w:rsid w:val="00C408ED"/>
    <w:rsid w:val="00C438B2"/>
    <w:rsid w:val="00C459D2"/>
    <w:rsid w:val="00C5365C"/>
    <w:rsid w:val="00C62084"/>
    <w:rsid w:val="00C663A1"/>
    <w:rsid w:val="00C67FEA"/>
    <w:rsid w:val="00C70B99"/>
    <w:rsid w:val="00C76537"/>
    <w:rsid w:val="00C90817"/>
    <w:rsid w:val="00C978BF"/>
    <w:rsid w:val="00CA676E"/>
    <w:rsid w:val="00CC6A1F"/>
    <w:rsid w:val="00CD27AA"/>
    <w:rsid w:val="00CD356F"/>
    <w:rsid w:val="00CD5E00"/>
    <w:rsid w:val="00CE0FF7"/>
    <w:rsid w:val="00CF2F5E"/>
    <w:rsid w:val="00CF52FB"/>
    <w:rsid w:val="00CF56B5"/>
    <w:rsid w:val="00D018A0"/>
    <w:rsid w:val="00D019DB"/>
    <w:rsid w:val="00D05D14"/>
    <w:rsid w:val="00D0752C"/>
    <w:rsid w:val="00D1730B"/>
    <w:rsid w:val="00D30844"/>
    <w:rsid w:val="00D3558D"/>
    <w:rsid w:val="00D53ADD"/>
    <w:rsid w:val="00D679A8"/>
    <w:rsid w:val="00D711A8"/>
    <w:rsid w:val="00D71F4E"/>
    <w:rsid w:val="00D75C0A"/>
    <w:rsid w:val="00D76B14"/>
    <w:rsid w:val="00D80F15"/>
    <w:rsid w:val="00D8216A"/>
    <w:rsid w:val="00D82C09"/>
    <w:rsid w:val="00D84E74"/>
    <w:rsid w:val="00D851CA"/>
    <w:rsid w:val="00D93EB1"/>
    <w:rsid w:val="00DA146A"/>
    <w:rsid w:val="00DA2EE8"/>
    <w:rsid w:val="00DA7DDC"/>
    <w:rsid w:val="00DB4293"/>
    <w:rsid w:val="00DB5F39"/>
    <w:rsid w:val="00DC0E36"/>
    <w:rsid w:val="00DC4074"/>
    <w:rsid w:val="00DC676C"/>
    <w:rsid w:val="00DC6EAF"/>
    <w:rsid w:val="00DC76D8"/>
    <w:rsid w:val="00DD0FA2"/>
    <w:rsid w:val="00DD690D"/>
    <w:rsid w:val="00DD69A0"/>
    <w:rsid w:val="00DF0063"/>
    <w:rsid w:val="00DF5FBE"/>
    <w:rsid w:val="00E061DE"/>
    <w:rsid w:val="00E06956"/>
    <w:rsid w:val="00E278D9"/>
    <w:rsid w:val="00E30B73"/>
    <w:rsid w:val="00E401CE"/>
    <w:rsid w:val="00E4593D"/>
    <w:rsid w:val="00E45EDF"/>
    <w:rsid w:val="00E5528E"/>
    <w:rsid w:val="00E558E6"/>
    <w:rsid w:val="00E5625A"/>
    <w:rsid w:val="00E61098"/>
    <w:rsid w:val="00E615AC"/>
    <w:rsid w:val="00E62152"/>
    <w:rsid w:val="00E72EB8"/>
    <w:rsid w:val="00E92447"/>
    <w:rsid w:val="00E94D18"/>
    <w:rsid w:val="00EB4A76"/>
    <w:rsid w:val="00EC7BDE"/>
    <w:rsid w:val="00ED4181"/>
    <w:rsid w:val="00EE303F"/>
    <w:rsid w:val="00EE6617"/>
    <w:rsid w:val="00EF1B4D"/>
    <w:rsid w:val="00EF4931"/>
    <w:rsid w:val="00F02EE2"/>
    <w:rsid w:val="00F068B1"/>
    <w:rsid w:val="00F07E0F"/>
    <w:rsid w:val="00F10890"/>
    <w:rsid w:val="00F23751"/>
    <w:rsid w:val="00F27A69"/>
    <w:rsid w:val="00F42ABD"/>
    <w:rsid w:val="00F444BE"/>
    <w:rsid w:val="00F44D1E"/>
    <w:rsid w:val="00F65D7C"/>
    <w:rsid w:val="00F66A94"/>
    <w:rsid w:val="00F72385"/>
    <w:rsid w:val="00F72F30"/>
    <w:rsid w:val="00F8365F"/>
    <w:rsid w:val="00F84ECD"/>
    <w:rsid w:val="00FA30C5"/>
    <w:rsid w:val="00FA7FE5"/>
    <w:rsid w:val="00FB0532"/>
    <w:rsid w:val="00FC1C29"/>
    <w:rsid w:val="00FC53E3"/>
    <w:rsid w:val="00FC68A3"/>
    <w:rsid w:val="00FE2444"/>
    <w:rsid w:val="00FE7058"/>
    <w:rsid w:val="00FF739C"/>
    <w:rsid w:val="18D7210F"/>
    <w:rsid w:val="2BFB4BE4"/>
    <w:rsid w:val="3B237C9A"/>
    <w:rsid w:val="45121193"/>
    <w:rsid w:val="64FC3674"/>
    <w:rsid w:val="6D73E600"/>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66B1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6B5"/>
    <w:pPr>
      <w:ind w:left="426"/>
    </w:pPr>
    <w:rPr>
      <w:sz w:val="21"/>
      <w:szCs w:val="21"/>
    </w:rPr>
  </w:style>
  <w:style w:type="paragraph" w:styleId="1">
    <w:name w:val="heading 1"/>
    <w:basedOn w:val="a"/>
    <w:next w:val="a"/>
    <w:link w:val="10"/>
    <w:uiPriority w:val="9"/>
    <w:qFormat/>
    <w:rsid w:val="00677AFA"/>
    <w:pPr>
      <w:numPr>
        <w:numId w:val="1"/>
      </w:numPr>
      <w:outlineLvl w:val="0"/>
    </w:pPr>
    <w:rPr>
      <w:rFonts w:asciiTheme="majorHAnsi" w:hAnsiTheme="majorHAnsi"/>
      <w:color w:val="000000" w:themeColor="accent6"/>
      <w:sz w:val="26"/>
      <w:szCs w:val="26"/>
    </w:rPr>
  </w:style>
  <w:style w:type="paragraph" w:styleId="2">
    <w:name w:val="heading 2"/>
    <w:basedOn w:val="a"/>
    <w:next w:val="a"/>
    <w:link w:val="20"/>
    <w:uiPriority w:val="9"/>
    <w:unhideWhenUsed/>
    <w:qFormat/>
    <w:rsid w:val="00677AFA"/>
    <w:pPr>
      <w:keepNext/>
      <w:numPr>
        <w:ilvl w:val="1"/>
        <w:numId w:val="1"/>
      </w:numPr>
      <w:spacing w:before="240" w:after="60"/>
      <w:ind w:left="1134" w:hanging="708"/>
      <w:outlineLvl w:val="1"/>
    </w:pPr>
    <w:rPr>
      <w:rFonts w:asciiTheme="majorHAnsi" w:eastAsiaTheme="majorEastAsia" w:hAnsiTheme="majorHAnsi" w:cstheme="majorBidi"/>
      <w:bCs/>
      <w:iCs/>
      <w:color w:val="000000" w:themeColor="accent6"/>
    </w:rPr>
  </w:style>
  <w:style w:type="paragraph" w:styleId="3">
    <w:name w:val="heading 3"/>
    <w:basedOn w:val="a"/>
    <w:next w:val="a"/>
    <w:link w:val="30"/>
    <w:uiPriority w:val="9"/>
    <w:unhideWhenUsed/>
    <w:qFormat/>
    <w:rsid w:val="00677AFA"/>
    <w:pPr>
      <w:keepNext/>
      <w:numPr>
        <w:ilvl w:val="2"/>
        <w:numId w:val="1"/>
      </w:numPr>
      <w:spacing w:before="240" w:after="60"/>
      <w:ind w:left="1134" w:hanging="708"/>
      <w:outlineLvl w:val="2"/>
    </w:pPr>
    <w:rPr>
      <w:rFonts w:ascii="Segoe UI Semibold" w:eastAsiaTheme="majorEastAsia" w:hAnsi="Segoe UI Semibold" w:cs="Segoe UI Semibold"/>
      <w:b/>
      <w:bCs/>
      <w:color w:val="000000" w:themeColor="accent6"/>
    </w:rPr>
  </w:style>
  <w:style w:type="paragraph" w:styleId="4">
    <w:name w:val="heading 4"/>
    <w:basedOn w:val="a"/>
    <w:next w:val="a"/>
    <w:link w:val="40"/>
    <w:uiPriority w:val="9"/>
    <w:semiHidden/>
    <w:unhideWhenUsed/>
    <w:qFormat/>
    <w:rsid w:val="00BC0CB5"/>
    <w:pPr>
      <w:keepNext/>
      <w:numPr>
        <w:ilvl w:val="3"/>
        <w:numId w:val="1"/>
      </w:numPr>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BC0CB5"/>
    <w:pPr>
      <w:numPr>
        <w:ilvl w:val="4"/>
        <w:numId w:val="1"/>
      </w:num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BC0CB5"/>
    <w:pPr>
      <w:numPr>
        <w:ilvl w:val="5"/>
        <w:numId w:val="1"/>
      </w:num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BC0CB5"/>
    <w:pPr>
      <w:numPr>
        <w:ilvl w:val="6"/>
        <w:numId w:val="1"/>
      </w:numPr>
      <w:spacing w:before="240" w:after="60"/>
      <w:outlineLvl w:val="6"/>
    </w:pPr>
    <w:rPr>
      <w:rFonts w:cstheme="majorBidi"/>
    </w:rPr>
  </w:style>
  <w:style w:type="paragraph" w:styleId="8">
    <w:name w:val="heading 8"/>
    <w:basedOn w:val="a"/>
    <w:next w:val="a"/>
    <w:link w:val="80"/>
    <w:uiPriority w:val="9"/>
    <w:semiHidden/>
    <w:unhideWhenUsed/>
    <w:qFormat/>
    <w:rsid w:val="00BC0CB5"/>
    <w:pPr>
      <w:numPr>
        <w:ilvl w:val="7"/>
        <w:numId w:val="1"/>
      </w:numPr>
      <w:spacing w:before="240" w:after="60"/>
      <w:outlineLvl w:val="7"/>
    </w:pPr>
    <w:rPr>
      <w:rFonts w:cstheme="majorBidi"/>
      <w:i/>
      <w:iCs/>
    </w:rPr>
  </w:style>
  <w:style w:type="paragraph" w:styleId="9">
    <w:name w:val="heading 9"/>
    <w:basedOn w:val="a"/>
    <w:next w:val="a"/>
    <w:link w:val="90"/>
    <w:uiPriority w:val="9"/>
    <w:semiHidden/>
    <w:unhideWhenUsed/>
    <w:qFormat/>
    <w:rsid w:val="00BC0CB5"/>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77AFA"/>
    <w:rPr>
      <w:rFonts w:asciiTheme="majorHAnsi" w:hAnsiTheme="majorHAnsi"/>
      <w:color w:val="000000" w:themeColor="accent6"/>
      <w:sz w:val="26"/>
      <w:szCs w:val="26"/>
    </w:rPr>
  </w:style>
  <w:style w:type="character" w:customStyle="1" w:styleId="20">
    <w:name w:val="見出し 2 (文字)"/>
    <w:basedOn w:val="a0"/>
    <w:link w:val="2"/>
    <w:uiPriority w:val="9"/>
    <w:rsid w:val="00677AFA"/>
    <w:rPr>
      <w:rFonts w:asciiTheme="majorHAnsi" w:eastAsiaTheme="majorEastAsia" w:hAnsiTheme="majorHAnsi" w:cstheme="majorBidi"/>
      <w:bCs/>
      <w:iCs/>
      <w:color w:val="000000" w:themeColor="accent6"/>
      <w:sz w:val="21"/>
      <w:szCs w:val="21"/>
    </w:rPr>
  </w:style>
  <w:style w:type="character" w:customStyle="1" w:styleId="30">
    <w:name w:val="見出し 3 (文字)"/>
    <w:basedOn w:val="a0"/>
    <w:link w:val="3"/>
    <w:uiPriority w:val="9"/>
    <w:rsid w:val="00677AFA"/>
    <w:rPr>
      <w:rFonts w:ascii="Segoe UI Semibold" w:eastAsiaTheme="majorEastAsia" w:hAnsi="Segoe UI Semibold" w:cs="Segoe UI Semibold"/>
      <w:b/>
      <w:bCs/>
      <w:color w:val="000000" w:themeColor="accent6"/>
      <w:sz w:val="21"/>
      <w:szCs w:val="21"/>
    </w:rPr>
  </w:style>
  <w:style w:type="character" w:customStyle="1" w:styleId="40">
    <w:name w:val="見出し 4 (文字)"/>
    <w:basedOn w:val="a0"/>
    <w:link w:val="4"/>
    <w:uiPriority w:val="9"/>
    <w:semiHidden/>
    <w:rsid w:val="00BC0CB5"/>
    <w:rPr>
      <w:rFonts w:cstheme="majorBidi"/>
      <w:b/>
      <w:bCs/>
      <w:sz w:val="28"/>
      <w:szCs w:val="28"/>
    </w:rPr>
  </w:style>
  <w:style w:type="character" w:customStyle="1" w:styleId="50">
    <w:name w:val="見出し 5 (文字)"/>
    <w:basedOn w:val="a0"/>
    <w:link w:val="5"/>
    <w:uiPriority w:val="9"/>
    <w:semiHidden/>
    <w:rsid w:val="00BC0CB5"/>
    <w:rPr>
      <w:rFonts w:cstheme="majorBidi"/>
      <w:b/>
      <w:bCs/>
      <w:i/>
      <w:iCs/>
      <w:sz w:val="26"/>
      <w:szCs w:val="26"/>
    </w:rPr>
  </w:style>
  <w:style w:type="character" w:customStyle="1" w:styleId="60">
    <w:name w:val="見出し 6 (文字)"/>
    <w:basedOn w:val="a0"/>
    <w:link w:val="6"/>
    <w:uiPriority w:val="9"/>
    <w:semiHidden/>
    <w:rsid w:val="00BC0CB5"/>
    <w:rPr>
      <w:rFonts w:cstheme="majorBidi"/>
      <w:b/>
      <w:bCs/>
    </w:rPr>
  </w:style>
  <w:style w:type="character" w:customStyle="1" w:styleId="70">
    <w:name w:val="見出し 7 (文字)"/>
    <w:basedOn w:val="a0"/>
    <w:link w:val="7"/>
    <w:uiPriority w:val="9"/>
    <w:semiHidden/>
    <w:rsid w:val="00BC0CB5"/>
    <w:rPr>
      <w:rFonts w:cstheme="majorBidi"/>
      <w:sz w:val="24"/>
      <w:szCs w:val="24"/>
    </w:rPr>
  </w:style>
  <w:style w:type="character" w:customStyle="1" w:styleId="80">
    <w:name w:val="見出し 8 (文字)"/>
    <w:basedOn w:val="a0"/>
    <w:link w:val="8"/>
    <w:uiPriority w:val="9"/>
    <w:semiHidden/>
    <w:rsid w:val="00BC0CB5"/>
    <w:rPr>
      <w:rFonts w:cstheme="majorBidi"/>
      <w:i/>
      <w:iCs/>
      <w:sz w:val="24"/>
      <w:szCs w:val="24"/>
    </w:rPr>
  </w:style>
  <w:style w:type="character" w:customStyle="1" w:styleId="90">
    <w:name w:val="見出し 9 (文字)"/>
    <w:basedOn w:val="a0"/>
    <w:link w:val="9"/>
    <w:uiPriority w:val="9"/>
    <w:semiHidden/>
    <w:rsid w:val="00BC0CB5"/>
    <w:rPr>
      <w:rFonts w:asciiTheme="majorHAnsi" w:eastAsiaTheme="majorEastAsia" w:hAnsiTheme="majorHAnsi" w:cstheme="majorBidi"/>
    </w:rPr>
  </w:style>
  <w:style w:type="paragraph" w:styleId="a3">
    <w:name w:val="caption"/>
    <w:basedOn w:val="a"/>
    <w:next w:val="a"/>
    <w:uiPriority w:val="35"/>
    <w:semiHidden/>
    <w:unhideWhenUsed/>
    <w:rsid w:val="00BC0CB5"/>
    <w:pPr>
      <w:spacing w:line="240" w:lineRule="auto"/>
    </w:pPr>
    <w:rPr>
      <w:b/>
      <w:bCs/>
      <w:color w:val="810000" w:themeColor="accent1"/>
      <w:sz w:val="18"/>
      <w:szCs w:val="18"/>
    </w:rPr>
  </w:style>
  <w:style w:type="paragraph" w:styleId="a4">
    <w:name w:val="Title"/>
    <w:basedOn w:val="a"/>
    <w:next w:val="a"/>
    <w:link w:val="a5"/>
    <w:uiPriority w:val="10"/>
    <w:qFormat/>
    <w:rsid w:val="00611987"/>
    <w:pPr>
      <w:ind w:right="-35"/>
    </w:pPr>
    <w:rPr>
      <w:rFonts w:asciiTheme="majorHAnsi" w:hAnsiTheme="majorHAnsi"/>
      <w:color w:val="BE0023" w:themeColor="background1"/>
      <w:sz w:val="43"/>
      <w:szCs w:val="42"/>
      <w:lang w:val="fr-FR"/>
    </w:rPr>
  </w:style>
  <w:style w:type="character" w:customStyle="1" w:styleId="a5">
    <w:name w:val="表題 (文字)"/>
    <w:basedOn w:val="a0"/>
    <w:link w:val="a4"/>
    <w:uiPriority w:val="10"/>
    <w:rsid w:val="00611987"/>
    <w:rPr>
      <w:rFonts w:asciiTheme="majorHAnsi" w:hAnsiTheme="majorHAnsi"/>
      <w:color w:val="BE0023" w:themeColor="background1"/>
      <w:sz w:val="43"/>
      <w:szCs w:val="42"/>
      <w:lang w:val="fr-FR"/>
    </w:rPr>
  </w:style>
  <w:style w:type="paragraph" w:styleId="a6">
    <w:name w:val="Subtitle"/>
    <w:basedOn w:val="a4"/>
    <w:next w:val="a"/>
    <w:link w:val="a7"/>
    <w:uiPriority w:val="11"/>
    <w:qFormat/>
    <w:rsid w:val="0003492E"/>
    <w:pPr>
      <w:ind w:left="0"/>
    </w:pPr>
    <w:rPr>
      <w:color w:val="FFFFFF" w:themeColor="text2"/>
      <w:sz w:val="26"/>
      <w:szCs w:val="26"/>
      <w:shd w:val="clear" w:color="auto" w:fill="1D5674" w:themeFill="background2"/>
    </w:rPr>
  </w:style>
  <w:style w:type="character" w:customStyle="1" w:styleId="a7">
    <w:name w:val="副題 (文字)"/>
    <w:basedOn w:val="a0"/>
    <w:link w:val="a6"/>
    <w:uiPriority w:val="11"/>
    <w:rsid w:val="0003492E"/>
    <w:rPr>
      <w:rFonts w:asciiTheme="majorHAnsi" w:hAnsiTheme="majorHAnsi"/>
      <w:color w:val="FFFFFF" w:themeColor="text2"/>
      <w:sz w:val="26"/>
      <w:szCs w:val="26"/>
      <w:lang w:val="fr-FR"/>
    </w:rPr>
  </w:style>
  <w:style w:type="character" w:styleId="a8">
    <w:name w:val="Strong"/>
    <w:uiPriority w:val="22"/>
    <w:qFormat/>
    <w:rsid w:val="00CF56B5"/>
    <w:rPr>
      <w:rFonts w:ascii="Segoe UI Semibold" w:hAnsi="Segoe UI Semibold" w:cs="Segoe UI Semibold"/>
    </w:rPr>
  </w:style>
  <w:style w:type="character" w:styleId="a9">
    <w:name w:val="Emphasis"/>
    <w:uiPriority w:val="20"/>
    <w:qFormat/>
    <w:rsid w:val="0003492E"/>
    <w:rPr>
      <w:rFonts w:ascii="Segoe UI Semibold" w:hAnsi="Segoe UI Semibold" w:cs="Segoe UI Semibold"/>
      <w:b/>
      <w:color w:val="FFFFFF" w:themeColor="text1"/>
      <w:shd w:val="clear" w:color="auto" w:fill="BE0023" w:themeFill="background1"/>
    </w:rPr>
  </w:style>
  <w:style w:type="paragraph" w:styleId="aa">
    <w:name w:val="No Spacing"/>
    <w:basedOn w:val="a"/>
    <w:uiPriority w:val="1"/>
    <w:qFormat/>
    <w:rsid w:val="00BC0CB5"/>
    <w:rPr>
      <w:szCs w:val="32"/>
    </w:rPr>
  </w:style>
  <w:style w:type="paragraph" w:styleId="ab">
    <w:name w:val="Quote"/>
    <w:basedOn w:val="a"/>
    <w:next w:val="a"/>
    <w:link w:val="ac"/>
    <w:uiPriority w:val="29"/>
    <w:qFormat/>
    <w:rsid w:val="00C67FEA"/>
    <w:pPr>
      <w:spacing w:after="0" w:line="240" w:lineRule="auto"/>
      <w:ind w:left="0"/>
    </w:pPr>
    <w:rPr>
      <w:rFonts w:ascii="Segoe UI Semibold" w:hAnsi="Segoe UI Semibold"/>
      <w:color w:val="414141" w:themeColor="accent3"/>
    </w:rPr>
  </w:style>
  <w:style w:type="character" w:customStyle="1" w:styleId="ac">
    <w:name w:val="引用文 (文字)"/>
    <w:basedOn w:val="a0"/>
    <w:link w:val="ab"/>
    <w:uiPriority w:val="29"/>
    <w:rsid w:val="00C67FEA"/>
    <w:rPr>
      <w:rFonts w:ascii="Segoe UI Semibold" w:hAnsi="Segoe UI Semibold"/>
      <w:color w:val="414141" w:themeColor="accent3"/>
      <w:sz w:val="21"/>
      <w:szCs w:val="21"/>
    </w:rPr>
  </w:style>
  <w:style w:type="paragraph" w:styleId="21">
    <w:name w:val="Intense Quote"/>
    <w:basedOn w:val="ad"/>
    <w:next w:val="a"/>
    <w:link w:val="22"/>
    <w:uiPriority w:val="30"/>
    <w:qFormat/>
    <w:rsid w:val="00097620"/>
    <w:pPr>
      <w:ind w:left="0"/>
    </w:pPr>
    <w:rPr>
      <w:color w:val="949597" w:themeColor="accent5"/>
    </w:rPr>
  </w:style>
  <w:style w:type="character" w:customStyle="1" w:styleId="22">
    <w:name w:val="引用文 2 (文字)"/>
    <w:basedOn w:val="a0"/>
    <w:link w:val="21"/>
    <w:uiPriority w:val="30"/>
    <w:rsid w:val="00097620"/>
    <w:rPr>
      <w:color w:val="949597" w:themeColor="accent5"/>
      <w:sz w:val="21"/>
      <w:szCs w:val="21"/>
    </w:rPr>
  </w:style>
  <w:style w:type="character" w:styleId="ae">
    <w:name w:val="Subtle Emphasis"/>
    <w:uiPriority w:val="19"/>
    <w:qFormat/>
    <w:rsid w:val="00097620"/>
    <w:rPr>
      <w:sz w:val="16"/>
      <w:szCs w:val="16"/>
    </w:rPr>
  </w:style>
  <w:style w:type="character" w:styleId="23">
    <w:name w:val="Intense Emphasis"/>
    <w:basedOn w:val="a0"/>
    <w:uiPriority w:val="21"/>
    <w:rsid w:val="00BC0CB5"/>
    <w:rPr>
      <w:b/>
      <w:i/>
      <w:sz w:val="24"/>
      <w:szCs w:val="24"/>
      <w:u w:val="single"/>
    </w:rPr>
  </w:style>
  <w:style w:type="character" w:styleId="af">
    <w:name w:val="Subtle Reference"/>
    <w:basedOn w:val="a0"/>
    <w:uiPriority w:val="31"/>
    <w:qFormat/>
    <w:rsid w:val="00BC0CB5"/>
    <w:rPr>
      <w:sz w:val="24"/>
      <w:szCs w:val="24"/>
      <w:u w:val="single"/>
    </w:rPr>
  </w:style>
  <w:style w:type="character" w:styleId="24">
    <w:name w:val="Intense Reference"/>
    <w:basedOn w:val="a0"/>
    <w:uiPriority w:val="32"/>
    <w:qFormat/>
    <w:rsid w:val="00BC0CB5"/>
    <w:rPr>
      <w:b/>
      <w:sz w:val="24"/>
      <w:u w:val="single"/>
    </w:rPr>
  </w:style>
  <w:style w:type="character" w:styleId="af0">
    <w:name w:val="Book Title"/>
    <w:uiPriority w:val="33"/>
    <w:qFormat/>
    <w:rsid w:val="00192FB1"/>
    <w:rPr>
      <w:rFonts w:ascii="Segoe UI Black" w:hAnsi="Segoe UI Black"/>
      <w:color w:val="1D5674" w:themeColor="background2"/>
      <w:sz w:val="70"/>
      <w:szCs w:val="70"/>
    </w:rPr>
  </w:style>
  <w:style w:type="paragraph" w:styleId="af1">
    <w:name w:val="TOC Heading"/>
    <w:basedOn w:val="1"/>
    <w:next w:val="a"/>
    <w:uiPriority w:val="39"/>
    <w:semiHidden/>
    <w:unhideWhenUsed/>
    <w:qFormat/>
    <w:rsid w:val="00BC0CB5"/>
    <w:pPr>
      <w:outlineLvl w:val="9"/>
    </w:pPr>
  </w:style>
  <w:style w:type="paragraph" w:styleId="af2">
    <w:name w:val="List Paragraph"/>
    <w:basedOn w:val="a"/>
    <w:uiPriority w:val="34"/>
    <w:qFormat/>
    <w:rsid w:val="00BC0CB5"/>
    <w:pPr>
      <w:ind w:left="720"/>
      <w:contextualSpacing/>
    </w:pPr>
  </w:style>
  <w:style w:type="paragraph" w:styleId="ad">
    <w:name w:val="header"/>
    <w:basedOn w:val="a"/>
    <w:link w:val="af3"/>
    <w:unhideWhenUsed/>
    <w:rsid w:val="00641F84"/>
    <w:pPr>
      <w:tabs>
        <w:tab w:val="center" w:pos="4513"/>
        <w:tab w:val="right" w:pos="9026"/>
      </w:tabs>
      <w:spacing w:after="0" w:line="240" w:lineRule="auto"/>
    </w:pPr>
  </w:style>
  <w:style w:type="character" w:customStyle="1" w:styleId="af3">
    <w:name w:val="ヘッダー (文字)"/>
    <w:basedOn w:val="a0"/>
    <w:link w:val="ad"/>
    <w:uiPriority w:val="99"/>
    <w:rsid w:val="00641F84"/>
    <w:rPr>
      <w:sz w:val="24"/>
      <w:szCs w:val="24"/>
    </w:rPr>
  </w:style>
  <w:style w:type="paragraph" w:styleId="af4">
    <w:name w:val="footer"/>
    <w:basedOn w:val="a"/>
    <w:link w:val="af5"/>
    <w:unhideWhenUsed/>
    <w:rsid w:val="00641F84"/>
    <w:pPr>
      <w:tabs>
        <w:tab w:val="center" w:pos="4513"/>
        <w:tab w:val="right" w:pos="9026"/>
      </w:tabs>
      <w:spacing w:after="0" w:line="240" w:lineRule="auto"/>
    </w:pPr>
  </w:style>
  <w:style w:type="character" w:customStyle="1" w:styleId="af5">
    <w:name w:val="フッター (文字)"/>
    <w:basedOn w:val="a0"/>
    <w:link w:val="af4"/>
    <w:uiPriority w:val="99"/>
    <w:rsid w:val="00641F84"/>
    <w:rPr>
      <w:sz w:val="24"/>
      <w:szCs w:val="24"/>
    </w:rPr>
  </w:style>
  <w:style w:type="character" w:styleId="af6">
    <w:name w:val="Placeholder Text"/>
    <w:basedOn w:val="a0"/>
    <w:uiPriority w:val="99"/>
    <w:semiHidden/>
    <w:rsid w:val="00AE1D9D"/>
    <w:rPr>
      <w:color w:val="808080"/>
    </w:rPr>
  </w:style>
  <w:style w:type="character" w:styleId="af7">
    <w:name w:val="Hyperlink"/>
    <w:basedOn w:val="a0"/>
    <w:rsid w:val="00AE1D9D"/>
    <w:rPr>
      <w:color w:val="0000FF"/>
      <w:u w:val="single"/>
    </w:rPr>
  </w:style>
  <w:style w:type="paragraph" w:styleId="af8">
    <w:name w:val="Balloon Text"/>
    <w:basedOn w:val="a"/>
    <w:link w:val="af9"/>
    <w:uiPriority w:val="99"/>
    <w:semiHidden/>
    <w:unhideWhenUsed/>
    <w:rsid w:val="00AA568C"/>
    <w:pPr>
      <w:spacing w:after="0" w:line="240" w:lineRule="auto"/>
    </w:pPr>
    <w:rPr>
      <w:rFonts w:ascii="Segoe UI" w:hAnsi="Segoe UI" w:cs="Segoe UI"/>
      <w:sz w:val="18"/>
      <w:szCs w:val="18"/>
    </w:rPr>
  </w:style>
  <w:style w:type="character" w:customStyle="1" w:styleId="af9">
    <w:name w:val="吹き出し (文字)"/>
    <w:basedOn w:val="a0"/>
    <w:link w:val="af8"/>
    <w:uiPriority w:val="99"/>
    <w:semiHidden/>
    <w:rsid w:val="00AA568C"/>
    <w:rPr>
      <w:rFonts w:ascii="Segoe UI" w:hAnsi="Segoe UI" w:cs="Segoe UI"/>
      <w:sz w:val="18"/>
      <w:szCs w:val="18"/>
    </w:rPr>
  </w:style>
  <w:style w:type="paragraph" w:customStyle="1" w:styleId="Titlecover">
    <w:name w:val="Title cover"/>
    <w:basedOn w:val="a4"/>
    <w:qFormat/>
    <w:rsid w:val="00BF09DD"/>
    <w:pPr>
      <w:ind w:left="2268" w:right="2091"/>
      <w:jc w:val="center"/>
    </w:pPr>
    <w:rPr>
      <w:color w:val="auto"/>
      <w:lang w:val="en-GB"/>
    </w:rPr>
  </w:style>
  <w:style w:type="table" w:styleId="afa">
    <w:name w:val="Table Grid"/>
    <w:basedOn w:val="a1"/>
    <w:uiPriority w:val="39"/>
    <w:rsid w:val="00423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
    <w:name w:val="AgendaItem"/>
    <w:basedOn w:val="a"/>
    <w:link w:val="AgendaItemChar"/>
    <w:rsid w:val="00E558E6"/>
    <w:pPr>
      <w:numPr>
        <w:numId w:val="4"/>
      </w:numPr>
      <w:spacing w:before="240" w:after="0" w:line="240" w:lineRule="auto"/>
    </w:pPr>
    <w:rPr>
      <w:rFonts w:ascii="Corbel" w:eastAsia="Times New Roman" w:hAnsi="Corbel"/>
      <w:b/>
      <w:sz w:val="20"/>
      <w:szCs w:val="20"/>
      <w:lang w:eastAsia="fr-FR"/>
    </w:rPr>
  </w:style>
  <w:style w:type="character" w:customStyle="1" w:styleId="AgendaItemChar">
    <w:name w:val="AgendaItem Char"/>
    <w:basedOn w:val="a0"/>
    <w:link w:val="AgendaItem"/>
    <w:rsid w:val="00E558E6"/>
    <w:rPr>
      <w:rFonts w:ascii="Corbel" w:eastAsia="Times New Roman" w:hAnsi="Corbel"/>
      <w:b/>
      <w:sz w:val="20"/>
      <w:szCs w:val="20"/>
      <w:lang w:eastAsia="fr-FR"/>
    </w:rPr>
  </w:style>
  <w:style w:type="table" w:customStyle="1" w:styleId="TableGrid1">
    <w:name w:val="Table Grid1"/>
    <w:basedOn w:val="a1"/>
    <w:next w:val="afa"/>
    <w:uiPriority w:val="39"/>
    <w:rsid w:val="0059661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basedOn w:val="a0"/>
    <w:uiPriority w:val="99"/>
    <w:semiHidden/>
    <w:unhideWhenUsed/>
    <w:rsid w:val="00AE0762"/>
    <w:rPr>
      <w:sz w:val="16"/>
      <w:szCs w:val="16"/>
    </w:rPr>
  </w:style>
  <w:style w:type="paragraph" w:styleId="afc">
    <w:name w:val="annotation text"/>
    <w:basedOn w:val="a"/>
    <w:link w:val="afd"/>
    <w:uiPriority w:val="99"/>
    <w:semiHidden/>
    <w:unhideWhenUsed/>
    <w:rsid w:val="00AE0762"/>
    <w:pPr>
      <w:spacing w:after="160" w:line="240" w:lineRule="auto"/>
      <w:ind w:left="0"/>
    </w:pPr>
    <w:rPr>
      <w:rFonts w:eastAsiaTheme="minorHAnsi" w:cstheme="minorBidi"/>
      <w:sz w:val="20"/>
      <w:szCs w:val="20"/>
    </w:rPr>
  </w:style>
  <w:style w:type="character" w:customStyle="1" w:styleId="afd">
    <w:name w:val="コメント文字列 (文字)"/>
    <w:basedOn w:val="a0"/>
    <w:link w:val="afc"/>
    <w:uiPriority w:val="99"/>
    <w:semiHidden/>
    <w:rsid w:val="00AE0762"/>
    <w:rPr>
      <w:rFonts w:eastAsiaTheme="minorHAnsi" w:cstheme="minorBidi"/>
      <w:sz w:val="20"/>
      <w:szCs w:val="20"/>
    </w:rPr>
  </w:style>
  <w:style w:type="paragraph" w:styleId="afe">
    <w:name w:val="annotation subject"/>
    <w:basedOn w:val="afc"/>
    <w:next w:val="afc"/>
    <w:link w:val="aff"/>
    <w:uiPriority w:val="99"/>
    <w:semiHidden/>
    <w:unhideWhenUsed/>
    <w:rsid w:val="008408F0"/>
    <w:pPr>
      <w:spacing w:after="200"/>
      <w:ind w:left="426"/>
    </w:pPr>
    <w:rPr>
      <w:rFonts w:eastAsiaTheme="minorEastAsia" w:cs="Times New Roman"/>
      <w:b/>
      <w:bCs/>
    </w:rPr>
  </w:style>
  <w:style w:type="character" w:customStyle="1" w:styleId="aff">
    <w:name w:val="コメント内容 (文字)"/>
    <w:basedOn w:val="afd"/>
    <w:link w:val="afe"/>
    <w:uiPriority w:val="99"/>
    <w:semiHidden/>
    <w:rsid w:val="008408F0"/>
    <w:rPr>
      <w:rFonts w:eastAsiaTheme="minorHAnsi" w:cstheme="minorBidi"/>
      <w:b/>
      <w:bCs/>
      <w:sz w:val="20"/>
      <w:szCs w:val="20"/>
    </w:rPr>
  </w:style>
  <w:style w:type="paragraph" w:styleId="aff0">
    <w:name w:val="Revision"/>
    <w:hidden/>
    <w:uiPriority w:val="99"/>
    <w:semiHidden/>
    <w:rsid w:val="00757FED"/>
    <w:pPr>
      <w:spacing w:after="0" w:line="240" w:lineRule="auto"/>
    </w:pPr>
    <w:rPr>
      <w:sz w:val="21"/>
      <w:szCs w:val="21"/>
    </w:rPr>
  </w:style>
  <w:style w:type="table" w:customStyle="1" w:styleId="TableGrid11">
    <w:name w:val="Table Grid11"/>
    <w:basedOn w:val="a1"/>
    <w:next w:val="afa"/>
    <w:uiPriority w:val="39"/>
    <w:rsid w:val="00574D8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fa"/>
    <w:uiPriority w:val="39"/>
    <w:rsid w:val="00574D8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6B5"/>
    <w:pPr>
      <w:ind w:left="426"/>
    </w:pPr>
    <w:rPr>
      <w:sz w:val="21"/>
      <w:szCs w:val="21"/>
    </w:rPr>
  </w:style>
  <w:style w:type="paragraph" w:styleId="1">
    <w:name w:val="heading 1"/>
    <w:basedOn w:val="a"/>
    <w:next w:val="a"/>
    <w:link w:val="10"/>
    <w:uiPriority w:val="9"/>
    <w:qFormat/>
    <w:rsid w:val="00677AFA"/>
    <w:pPr>
      <w:numPr>
        <w:numId w:val="1"/>
      </w:numPr>
      <w:outlineLvl w:val="0"/>
    </w:pPr>
    <w:rPr>
      <w:rFonts w:asciiTheme="majorHAnsi" w:hAnsiTheme="majorHAnsi"/>
      <w:color w:val="000000" w:themeColor="accent6"/>
      <w:sz w:val="26"/>
      <w:szCs w:val="26"/>
    </w:rPr>
  </w:style>
  <w:style w:type="paragraph" w:styleId="2">
    <w:name w:val="heading 2"/>
    <w:basedOn w:val="a"/>
    <w:next w:val="a"/>
    <w:link w:val="20"/>
    <w:uiPriority w:val="9"/>
    <w:unhideWhenUsed/>
    <w:qFormat/>
    <w:rsid w:val="00677AFA"/>
    <w:pPr>
      <w:keepNext/>
      <w:numPr>
        <w:ilvl w:val="1"/>
        <w:numId w:val="1"/>
      </w:numPr>
      <w:spacing w:before="240" w:after="60"/>
      <w:ind w:left="1134" w:hanging="708"/>
      <w:outlineLvl w:val="1"/>
    </w:pPr>
    <w:rPr>
      <w:rFonts w:asciiTheme="majorHAnsi" w:eastAsiaTheme="majorEastAsia" w:hAnsiTheme="majorHAnsi" w:cstheme="majorBidi"/>
      <w:bCs/>
      <w:iCs/>
      <w:color w:val="000000" w:themeColor="accent6"/>
    </w:rPr>
  </w:style>
  <w:style w:type="paragraph" w:styleId="3">
    <w:name w:val="heading 3"/>
    <w:basedOn w:val="a"/>
    <w:next w:val="a"/>
    <w:link w:val="30"/>
    <w:uiPriority w:val="9"/>
    <w:unhideWhenUsed/>
    <w:qFormat/>
    <w:rsid w:val="00677AFA"/>
    <w:pPr>
      <w:keepNext/>
      <w:numPr>
        <w:ilvl w:val="2"/>
        <w:numId w:val="1"/>
      </w:numPr>
      <w:spacing w:before="240" w:after="60"/>
      <w:ind w:left="1134" w:hanging="708"/>
      <w:outlineLvl w:val="2"/>
    </w:pPr>
    <w:rPr>
      <w:rFonts w:ascii="Segoe UI Semibold" w:eastAsiaTheme="majorEastAsia" w:hAnsi="Segoe UI Semibold" w:cs="Segoe UI Semibold"/>
      <w:b/>
      <w:bCs/>
      <w:color w:val="000000" w:themeColor="accent6"/>
    </w:rPr>
  </w:style>
  <w:style w:type="paragraph" w:styleId="4">
    <w:name w:val="heading 4"/>
    <w:basedOn w:val="a"/>
    <w:next w:val="a"/>
    <w:link w:val="40"/>
    <w:uiPriority w:val="9"/>
    <w:semiHidden/>
    <w:unhideWhenUsed/>
    <w:qFormat/>
    <w:rsid w:val="00BC0CB5"/>
    <w:pPr>
      <w:keepNext/>
      <w:numPr>
        <w:ilvl w:val="3"/>
        <w:numId w:val="1"/>
      </w:numPr>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BC0CB5"/>
    <w:pPr>
      <w:numPr>
        <w:ilvl w:val="4"/>
        <w:numId w:val="1"/>
      </w:num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BC0CB5"/>
    <w:pPr>
      <w:numPr>
        <w:ilvl w:val="5"/>
        <w:numId w:val="1"/>
      </w:num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BC0CB5"/>
    <w:pPr>
      <w:numPr>
        <w:ilvl w:val="6"/>
        <w:numId w:val="1"/>
      </w:numPr>
      <w:spacing w:before="240" w:after="60"/>
      <w:outlineLvl w:val="6"/>
    </w:pPr>
    <w:rPr>
      <w:rFonts w:cstheme="majorBidi"/>
    </w:rPr>
  </w:style>
  <w:style w:type="paragraph" w:styleId="8">
    <w:name w:val="heading 8"/>
    <w:basedOn w:val="a"/>
    <w:next w:val="a"/>
    <w:link w:val="80"/>
    <w:uiPriority w:val="9"/>
    <w:semiHidden/>
    <w:unhideWhenUsed/>
    <w:qFormat/>
    <w:rsid w:val="00BC0CB5"/>
    <w:pPr>
      <w:numPr>
        <w:ilvl w:val="7"/>
        <w:numId w:val="1"/>
      </w:numPr>
      <w:spacing w:before="240" w:after="60"/>
      <w:outlineLvl w:val="7"/>
    </w:pPr>
    <w:rPr>
      <w:rFonts w:cstheme="majorBidi"/>
      <w:i/>
      <w:iCs/>
    </w:rPr>
  </w:style>
  <w:style w:type="paragraph" w:styleId="9">
    <w:name w:val="heading 9"/>
    <w:basedOn w:val="a"/>
    <w:next w:val="a"/>
    <w:link w:val="90"/>
    <w:uiPriority w:val="9"/>
    <w:semiHidden/>
    <w:unhideWhenUsed/>
    <w:qFormat/>
    <w:rsid w:val="00BC0CB5"/>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77AFA"/>
    <w:rPr>
      <w:rFonts w:asciiTheme="majorHAnsi" w:hAnsiTheme="majorHAnsi"/>
      <w:color w:val="000000" w:themeColor="accent6"/>
      <w:sz w:val="26"/>
      <w:szCs w:val="26"/>
    </w:rPr>
  </w:style>
  <w:style w:type="character" w:customStyle="1" w:styleId="20">
    <w:name w:val="見出し 2 (文字)"/>
    <w:basedOn w:val="a0"/>
    <w:link w:val="2"/>
    <w:uiPriority w:val="9"/>
    <w:rsid w:val="00677AFA"/>
    <w:rPr>
      <w:rFonts w:asciiTheme="majorHAnsi" w:eastAsiaTheme="majorEastAsia" w:hAnsiTheme="majorHAnsi" w:cstheme="majorBidi"/>
      <w:bCs/>
      <w:iCs/>
      <w:color w:val="000000" w:themeColor="accent6"/>
      <w:sz w:val="21"/>
      <w:szCs w:val="21"/>
    </w:rPr>
  </w:style>
  <w:style w:type="character" w:customStyle="1" w:styleId="30">
    <w:name w:val="見出し 3 (文字)"/>
    <w:basedOn w:val="a0"/>
    <w:link w:val="3"/>
    <w:uiPriority w:val="9"/>
    <w:rsid w:val="00677AFA"/>
    <w:rPr>
      <w:rFonts w:ascii="Segoe UI Semibold" w:eastAsiaTheme="majorEastAsia" w:hAnsi="Segoe UI Semibold" w:cs="Segoe UI Semibold"/>
      <w:b/>
      <w:bCs/>
      <w:color w:val="000000" w:themeColor="accent6"/>
      <w:sz w:val="21"/>
      <w:szCs w:val="21"/>
    </w:rPr>
  </w:style>
  <w:style w:type="character" w:customStyle="1" w:styleId="40">
    <w:name w:val="見出し 4 (文字)"/>
    <w:basedOn w:val="a0"/>
    <w:link w:val="4"/>
    <w:uiPriority w:val="9"/>
    <w:semiHidden/>
    <w:rsid w:val="00BC0CB5"/>
    <w:rPr>
      <w:rFonts w:cstheme="majorBidi"/>
      <w:b/>
      <w:bCs/>
      <w:sz w:val="28"/>
      <w:szCs w:val="28"/>
    </w:rPr>
  </w:style>
  <w:style w:type="character" w:customStyle="1" w:styleId="50">
    <w:name w:val="見出し 5 (文字)"/>
    <w:basedOn w:val="a0"/>
    <w:link w:val="5"/>
    <w:uiPriority w:val="9"/>
    <w:semiHidden/>
    <w:rsid w:val="00BC0CB5"/>
    <w:rPr>
      <w:rFonts w:cstheme="majorBidi"/>
      <w:b/>
      <w:bCs/>
      <w:i/>
      <w:iCs/>
      <w:sz w:val="26"/>
      <w:szCs w:val="26"/>
    </w:rPr>
  </w:style>
  <w:style w:type="character" w:customStyle="1" w:styleId="60">
    <w:name w:val="見出し 6 (文字)"/>
    <w:basedOn w:val="a0"/>
    <w:link w:val="6"/>
    <w:uiPriority w:val="9"/>
    <w:semiHidden/>
    <w:rsid w:val="00BC0CB5"/>
    <w:rPr>
      <w:rFonts w:cstheme="majorBidi"/>
      <w:b/>
      <w:bCs/>
    </w:rPr>
  </w:style>
  <w:style w:type="character" w:customStyle="1" w:styleId="70">
    <w:name w:val="見出し 7 (文字)"/>
    <w:basedOn w:val="a0"/>
    <w:link w:val="7"/>
    <w:uiPriority w:val="9"/>
    <w:semiHidden/>
    <w:rsid w:val="00BC0CB5"/>
    <w:rPr>
      <w:rFonts w:cstheme="majorBidi"/>
      <w:sz w:val="24"/>
      <w:szCs w:val="24"/>
    </w:rPr>
  </w:style>
  <w:style w:type="character" w:customStyle="1" w:styleId="80">
    <w:name w:val="見出し 8 (文字)"/>
    <w:basedOn w:val="a0"/>
    <w:link w:val="8"/>
    <w:uiPriority w:val="9"/>
    <w:semiHidden/>
    <w:rsid w:val="00BC0CB5"/>
    <w:rPr>
      <w:rFonts w:cstheme="majorBidi"/>
      <w:i/>
      <w:iCs/>
      <w:sz w:val="24"/>
      <w:szCs w:val="24"/>
    </w:rPr>
  </w:style>
  <w:style w:type="character" w:customStyle="1" w:styleId="90">
    <w:name w:val="見出し 9 (文字)"/>
    <w:basedOn w:val="a0"/>
    <w:link w:val="9"/>
    <w:uiPriority w:val="9"/>
    <w:semiHidden/>
    <w:rsid w:val="00BC0CB5"/>
    <w:rPr>
      <w:rFonts w:asciiTheme="majorHAnsi" w:eastAsiaTheme="majorEastAsia" w:hAnsiTheme="majorHAnsi" w:cstheme="majorBidi"/>
    </w:rPr>
  </w:style>
  <w:style w:type="paragraph" w:styleId="a3">
    <w:name w:val="caption"/>
    <w:basedOn w:val="a"/>
    <w:next w:val="a"/>
    <w:uiPriority w:val="35"/>
    <w:semiHidden/>
    <w:unhideWhenUsed/>
    <w:rsid w:val="00BC0CB5"/>
    <w:pPr>
      <w:spacing w:line="240" w:lineRule="auto"/>
    </w:pPr>
    <w:rPr>
      <w:b/>
      <w:bCs/>
      <w:color w:val="810000" w:themeColor="accent1"/>
      <w:sz w:val="18"/>
      <w:szCs w:val="18"/>
    </w:rPr>
  </w:style>
  <w:style w:type="paragraph" w:styleId="a4">
    <w:name w:val="Title"/>
    <w:basedOn w:val="a"/>
    <w:next w:val="a"/>
    <w:link w:val="a5"/>
    <w:uiPriority w:val="10"/>
    <w:qFormat/>
    <w:rsid w:val="00611987"/>
    <w:pPr>
      <w:ind w:right="-35"/>
    </w:pPr>
    <w:rPr>
      <w:rFonts w:asciiTheme="majorHAnsi" w:hAnsiTheme="majorHAnsi"/>
      <w:color w:val="BE0023" w:themeColor="background1"/>
      <w:sz w:val="43"/>
      <w:szCs w:val="42"/>
      <w:lang w:val="fr-FR"/>
    </w:rPr>
  </w:style>
  <w:style w:type="character" w:customStyle="1" w:styleId="a5">
    <w:name w:val="表題 (文字)"/>
    <w:basedOn w:val="a0"/>
    <w:link w:val="a4"/>
    <w:uiPriority w:val="10"/>
    <w:rsid w:val="00611987"/>
    <w:rPr>
      <w:rFonts w:asciiTheme="majorHAnsi" w:hAnsiTheme="majorHAnsi"/>
      <w:color w:val="BE0023" w:themeColor="background1"/>
      <w:sz w:val="43"/>
      <w:szCs w:val="42"/>
      <w:lang w:val="fr-FR"/>
    </w:rPr>
  </w:style>
  <w:style w:type="paragraph" w:styleId="a6">
    <w:name w:val="Subtitle"/>
    <w:basedOn w:val="a4"/>
    <w:next w:val="a"/>
    <w:link w:val="a7"/>
    <w:uiPriority w:val="11"/>
    <w:qFormat/>
    <w:rsid w:val="0003492E"/>
    <w:pPr>
      <w:ind w:left="0"/>
    </w:pPr>
    <w:rPr>
      <w:color w:val="FFFFFF" w:themeColor="text2"/>
      <w:sz w:val="26"/>
      <w:szCs w:val="26"/>
      <w:shd w:val="clear" w:color="auto" w:fill="1D5674" w:themeFill="background2"/>
    </w:rPr>
  </w:style>
  <w:style w:type="character" w:customStyle="1" w:styleId="a7">
    <w:name w:val="副題 (文字)"/>
    <w:basedOn w:val="a0"/>
    <w:link w:val="a6"/>
    <w:uiPriority w:val="11"/>
    <w:rsid w:val="0003492E"/>
    <w:rPr>
      <w:rFonts w:asciiTheme="majorHAnsi" w:hAnsiTheme="majorHAnsi"/>
      <w:color w:val="FFFFFF" w:themeColor="text2"/>
      <w:sz w:val="26"/>
      <w:szCs w:val="26"/>
      <w:lang w:val="fr-FR"/>
    </w:rPr>
  </w:style>
  <w:style w:type="character" w:styleId="a8">
    <w:name w:val="Strong"/>
    <w:uiPriority w:val="22"/>
    <w:qFormat/>
    <w:rsid w:val="00CF56B5"/>
    <w:rPr>
      <w:rFonts w:ascii="Segoe UI Semibold" w:hAnsi="Segoe UI Semibold" w:cs="Segoe UI Semibold"/>
    </w:rPr>
  </w:style>
  <w:style w:type="character" w:styleId="a9">
    <w:name w:val="Emphasis"/>
    <w:uiPriority w:val="20"/>
    <w:qFormat/>
    <w:rsid w:val="0003492E"/>
    <w:rPr>
      <w:rFonts w:ascii="Segoe UI Semibold" w:hAnsi="Segoe UI Semibold" w:cs="Segoe UI Semibold"/>
      <w:b/>
      <w:color w:val="FFFFFF" w:themeColor="text1"/>
      <w:shd w:val="clear" w:color="auto" w:fill="BE0023" w:themeFill="background1"/>
    </w:rPr>
  </w:style>
  <w:style w:type="paragraph" w:styleId="aa">
    <w:name w:val="No Spacing"/>
    <w:basedOn w:val="a"/>
    <w:uiPriority w:val="1"/>
    <w:qFormat/>
    <w:rsid w:val="00BC0CB5"/>
    <w:rPr>
      <w:szCs w:val="32"/>
    </w:rPr>
  </w:style>
  <w:style w:type="paragraph" w:styleId="ab">
    <w:name w:val="Quote"/>
    <w:basedOn w:val="a"/>
    <w:next w:val="a"/>
    <w:link w:val="ac"/>
    <w:uiPriority w:val="29"/>
    <w:qFormat/>
    <w:rsid w:val="00C67FEA"/>
    <w:pPr>
      <w:spacing w:after="0" w:line="240" w:lineRule="auto"/>
      <w:ind w:left="0"/>
    </w:pPr>
    <w:rPr>
      <w:rFonts w:ascii="Segoe UI Semibold" w:hAnsi="Segoe UI Semibold"/>
      <w:color w:val="414141" w:themeColor="accent3"/>
    </w:rPr>
  </w:style>
  <w:style w:type="character" w:customStyle="1" w:styleId="ac">
    <w:name w:val="引用文 (文字)"/>
    <w:basedOn w:val="a0"/>
    <w:link w:val="ab"/>
    <w:uiPriority w:val="29"/>
    <w:rsid w:val="00C67FEA"/>
    <w:rPr>
      <w:rFonts w:ascii="Segoe UI Semibold" w:hAnsi="Segoe UI Semibold"/>
      <w:color w:val="414141" w:themeColor="accent3"/>
      <w:sz w:val="21"/>
      <w:szCs w:val="21"/>
    </w:rPr>
  </w:style>
  <w:style w:type="paragraph" w:styleId="21">
    <w:name w:val="Intense Quote"/>
    <w:basedOn w:val="ad"/>
    <w:next w:val="a"/>
    <w:link w:val="22"/>
    <w:uiPriority w:val="30"/>
    <w:qFormat/>
    <w:rsid w:val="00097620"/>
    <w:pPr>
      <w:ind w:left="0"/>
    </w:pPr>
    <w:rPr>
      <w:color w:val="949597" w:themeColor="accent5"/>
    </w:rPr>
  </w:style>
  <w:style w:type="character" w:customStyle="1" w:styleId="22">
    <w:name w:val="引用文 2 (文字)"/>
    <w:basedOn w:val="a0"/>
    <w:link w:val="21"/>
    <w:uiPriority w:val="30"/>
    <w:rsid w:val="00097620"/>
    <w:rPr>
      <w:color w:val="949597" w:themeColor="accent5"/>
      <w:sz w:val="21"/>
      <w:szCs w:val="21"/>
    </w:rPr>
  </w:style>
  <w:style w:type="character" w:styleId="ae">
    <w:name w:val="Subtle Emphasis"/>
    <w:uiPriority w:val="19"/>
    <w:qFormat/>
    <w:rsid w:val="00097620"/>
    <w:rPr>
      <w:sz w:val="16"/>
      <w:szCs w:val="16"/>
    </w:rPr>
  </w:style>
  <w:style w:type="character" w:styleId="23">
    <w:name w:val="Intense Emphasis"/>
    <w:basedOn w:val="a0"/>
    <w:uiPriority w:val="21"/>
    <w:rsid w:val="00BC0CB5"/>
    <w:rPr>
      <w:b/>
      <w:i/>
      <w:sz w:val="24"/>
      <w:szCs w:val="24"/>
      <w:u w:val="single"/>
    </w:rPr>
  </w:style>
  <w:style w:type="character" w:styleId="af">
    <w:name w:val="Subtle Reference"/>
    <w:basedOn w:val="a0"/>
    <w:uiPriority w:val="31"/>
    <w:qFormat/>
    <w:rsid w:val="00BC0CB5"/>
    <w:rPr>
      <w:sz w:val="24"/>
      <w:szCs w:val="24"/>
      <w:u w:val="single"/>
    </w:rPr>
  </w:style>
  <w:style w:type="character" w:styleId="24">
    <w:name w:val="Intense Reference"/>
    <w:basedOn w:val="a0"/>
    <w:uiPriority w:val="32"/>
    <w:qFormat/>
    <w:rsid w:val="00BC0CB5"/>
    <w:rPr>
      <w:b/>
      <w:sz w:val="24"/>
      <w:u w:val="single"/>
    </w:rPr>
  </w:style>
  <w:style w:type="character" w:styleId="af0">
    <w:name w:val="Book Title"/>
    <w:uiPriority w:val="33"/>
    <w:qFormat/>
    <w:rsid w:val="00192FB1"/>
    <w:rPr>
      <w:rFonts w:ascii="Segoe UI Black" w:hAnsi="Segoe UI Black"/>
      <w:color w:val="1D5674" w:themeColor="background2"/>
      <w:sz w:val="70"/>
      <w:szCs w:val="70"/>
    </w:rPr>
  </w:style>
  <w:style w:type="paragraph" w:styleId="af1">
    <w:name w:val="TOC Heading"/>
    <w:basedOn w:val="1"/>
    <w:next w:val="a"/>
    <w:uiPriority w:val="39"/>
    <w:semiHidden/>
    <w:unhideWhenUsed/>
    <w:qFormat/>
    <w:rsid w:val="00BC0CB5"/>
    <w:pPr>
      <w:outlineLvl w:val="9"/>
    </w:pPr>
  </w:style>
  <w:style w:type="paragraph" w:styleId="af2">
    <w:name w:val="List Paragraph"/>
    <w:basedOn w:val="a"/>
    <w:uiPriority w:val="34"/>
    <w:qFormat/>
    <w:rsid w:val="00BC0CB5"/>
    <w:pPr>
      <w:ind w:left="720"/>
      <w:contextualSpacing/>
    </w:pPr>
  </w:style>
  <w:style w:type="paragraph" w:styleId="ad">
    <w:name w:val="header"/>
    <w:basedOn w:val="a"/>
    <w:link w:val="af3"/>
    <w:unhideWhenUsed/>
    <w:rsid w:val="00641F84"/>
    <w:pPr>
      <w:tabs>
        <w:tab w:val="center" w:pos="4513"/>
        <w:tab w:val="right" w:pos="9026"/>
      </w:tabs>
      <w:spacing w:after="0" w:line="240" w:lineRule="auto"/>
    </w:pPr>
  </w:style>
  <w:style w:type="character" w:customStyle="1" w:styleId="af3">
    <w:name w:val="ヘッダー (文字)"/>
    <w:basedOn w:val="a0"/>
    <w:link w:val="ad"/>
    <w:uiPriority w:val="99"/>
    <w:rsid w:val="00641F84"/>
    <w:rPr>
      <w:sz w:val="24"/>
      <w:szCs w:val="24"/>
    </w:rPr>
  </w:style>
  <w:style w:type="paragraph" w:styleId="af4">
    <w:name w:val="footer"/>
    <w:basedOn w:val="a"/>
    <w:link w:val="af5"/>
    <w:unhideWhenUsed/>
    <w:rsid w:val="00641F84"/>
    <w:pPr>
      <w:tabs>
        <w:tab w:val="center" w:pos="4513"/>
        <w:tab w:val="right" w:pos="9026"/>
      </w:tabs>
      <w:spacing w:after="0" w:line="240" w:lineRule="auto"/>
    </w:pPr>
  </w:style>
  <w:style w:type="character" w:customStyle="1" w:styleId="af5">
    <w:name w:val="フッター (文字)"/>
    <w:basedOn w:val="a0"/>
    <w:link w:val="af4"/>
    <w:uiPriority w:val="99"/>
    <w:rsid w:val="00641F84"/>
    <w:rPr>
      <w:sz w:val="24"/>
      <w:szCs w:val="24"/>
    </w:rPr>
  </w:style>
  <w:style w:type="character" w:styleId="af6">
    <w:name w:val="Placeholder Text"/>
    <w:basedOn w:val="a0"/>
    <w:uiPriority w:val="99"/>
    <w:semiHidden/>
    <w:rsid w:val="00AE1D9D"/>
    <w:rPr>
      <w:color w:val="808080"/>
    </w:rPr>
  </w:style>
  <w:style w:type="character" w:styleId="af7">
    <w:name w:val="Hyperlink"/>
    <w:basedOn w:val="a0"/>
    <w:rsid w:val="00AE1D9D"/>
    <w:rPr>
      <w:color w:val="0000FF"/>
      <w:u w:val="single"/>
    </w:rPr>
  </w:style>
  <w:style w:type="paragraph" w:styleId="af8">
    <w:name w:val="Balloon Text"/>
    <w:basedOn w:val="a"/>
    <w:link w:val="af9"/>
    <w:uiPriority w:val="99"/>
    <w:semiHidden/>
    <w:unhideWhenUsed/>
    <w:rsid w:val="00AA568C"/>
    <w:pPr>
      <w:spacing w:after="0" w:line="240" w:lineRule="auto"/>
    </w:pPr>
    <w:rPr>
      <w:rFonts w:ascii="Segoe UI" w:hAnsi="Segoe UI" w:cs="Segoe UI"/>
      <w:sz w:val="18"/>
      <w:szCs w:val="18"/>
    </w:rPr>
  </w:style>
  <w:style w:type="character" w:customStyle="1" w:styleId="af9">
    <w:name w:val="吹き出し (文字)"/>
    <w:basedOn w:val="a0"/>
    <w:link w:val="af8"/>
    <w:uiPriority w:val="99"/>
    <w:semiHidden/>
    <w:rsid w:val="00AA568C"/>
    <w:rPr>
      <w:rFonts w:ascii="Segoe UI" w:hAnsi="Segoe UI" w:cs="Segoe UI"/>
      <w:sz w:val="18"/>
      <w:szCs w:val="18"/>
    </w:rPr>
  </w:style>
  <w:style w:type="paragraph" w:customStyle="1" w:styleId="Titlecover">
    <w:name w:val="Title cover"/>
    <w:basedOn w:val="a4"/>
    <w:qFormat/>
    <w:rsid w:val="00BF09DD"/>
    <w:pPr>
      <w:ind w:left="2268" w:right="2091"/>
      <w:jc w:val="center"/>
    </w:pPr>
    <w:rPr>
      <w:color w:val="auto"/>
      <w:lang w:val="en-GB"/>
    </w:rPr>
  </w:style>
  <w:style w:type="table" w:styleId="afa">
    <w:name w:val="Table Grid"/>
    <w:basedOn w:val="a1"/>
    <w:uiPriority w:val="39"/>
    <w:rsid w:val="00423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
    <w:name w:val="AgendaItem"/>
    <w:basedOn w:val="a"/>
    <w:link w:val="AgendaItemChar"/>
    <w:rsid w:val="00E558E6"/>
    <w:pPr>
      <w:numPr>
        <w:numId w:val="4"/>
      </w:numPr>
      <w:spacing w:before="240" w:after="0" w:line="240" w:lineRule="auto"/>
    </w:pPr>
    <w:rPr>
      <w:rFonts w:ascii="Corbel" w:eastAsia="Times New Roman" w:hAnsi="Corbel"/>
      <w:b/>
      <w:sz w:val="20"/>
      <w:szCs w:val="20"/>
      <w:lang w:eastAsia="fr-FR"/>
    </w:rPr>
  </w:style>
  <w:style w:type="character" w:customStyle="1" w:styleId="AgendaItemChar">
    <w:name w:val="AgendaItem Char"/>
    <w:basedOn w:val="a0"/>
    <w:link w:val="AgendaItem"/>
    <w:rsid w:val="00E558E6"/>
    <w:rPr>
      <w:rFonts w:ascii="Corbel" w:eastAsia="Times New Roman" w:hAnsi="Corbel"/>
      <w:b/>
      <w:sz w:val="20"/>
      <w:szCs w:val="20"/>
      <w:lang w:eastAsia="fr-FR"/>
    </w:rPr>
  </w:style>
  <w:style w:type="table" w:customStyle="1" w:styleId="TableGrid1">
    <w:name w:val="Table Grid1"/>
    <w:basedOn w:val="a1"/>
    <w:next w:val="afa"/>
    <w:uiPriority w:val="39"/>
    <w:rsid w:val="0059661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basedOn w:val="a0"/>
    <w:uiPriority w:val="99"/>
    <w:semiHidden/>
    <w:unhideWhenUsed/>
    <w:rsid w:val="00AE0762"/>
    <w:rPr>
      <w:sz w:val="16"/>
      <w:szCs w:val="16"/>
    </w:rPr>
  </w:style>
  <w:style w:type="paragraph" w:styleId="afc">
    <w:name w:val="annotation text"/>
    <w:basedOn w:val="a"/>
    <w:link w:val="afd"/>
    <w:uiPriority w:val="99"/>
    <w:semiHidden/>
    <w:unhideWhenUsed/>
    <w:rsid w:val="00AE0762"/>
    <w:pPr>
      <w:spacing w:after="160" w:line="240" w:lineRule="auto"/>
      <w:ind w:left="0"/>
    </w:pPr>
    <w:rPr>
      <w:rFonts w:eastAsiaTheme="minorHAnsi" w:cstheme="minorBidi"/>
      <w:sz w:val="20"/>
      <w:szCs w:val="20"/>
    </w:rPr>
  </w:style>
  <w:style w:type="character" w:customStyle="1" w:styleId="afd">
    <w:name w:val="コメント文字列 (文字)"/>
    <w:basedOn w:val="a0"/>
    <w:link w:val="afc"/>
    <w:uiPriority w:val="99"/>
    <w:semiHidden/>
    <w:rsid w:val="00AE0762"/>
    <w:rPr>
      <w:rFonts w:eastAsiaTheme="minorHAnsi" w:cstheme="minorBidi"/>
      <w:sz w:val="20"/>
      <w:szCs w:val="20"/>
    </w:rPr>
  </w:style>
  <w:style w:type="paragraph" w:styleId="afe">
    <w:name w:val="annotation subject"/>
    <w:basedOn w:val="afc"/>
    <w:next w:val="afc"/>
    <w:link w:val="aff"/>
    <w:uiPriority w:val="99"/>
    <w:semiHidden/>
    <w:unhideWhenUsed/>
    <w:rsid w:val="008408F0"/>
    <w:pPr>
      <w:spacing w:after="200"/>
      <w:ind w:left="426"/>
    </w:pPr>
    <w:rPr>
      <w:rFonts w:eastAsiaTheme="minorEastAsia" w:cs="Times New Roman"/>
      <w:b/>
      <w:bCs/>
    </w:rPr>
  </w:style>
  <w:style w:type="character" w:customStyle="1" w:styleId="aff">
    <w:name w:val="コメント内容 (文字)"/>
    <w:basedOn w:val="afd"/>
    <w:link w:val="afe"/>
    <w:uiPriority w:val="99"/>
    <w:semiHidden/>
    <w:rsid w:val="008408F0"/>
    <w:rPr>
      <w:rFonts w:eastAsiaTheme="minorHAnsi" w:cstheme="minorBidi"/>
      <w:b/>
      <w:bCs/>
      <w:sz w:val="20"/>
      <w:szCs w:val="20"/>
    </w:rPr>
  </w:style>
  <w:style w:type="paragraph" w:styleId="aff0">
    <w:name w:val="Revision"/>
    <w:hidden/>
    <w:uiPriority w:val="99"/>
    <w:semiHidden/>
    <w:rsid w:val="00757FED"/>
    <w:pPr>
      <w:spacing w:after="0" w:line="240" w:lineRule="auto"/>
    </w:pPr>
    <w:rPr>
      <w:sz w:val="21"/>
      <w:szCs w:val="21"/>
    </w:rPr>
  </w:style>
  <w:style w:type="table" w:customStyle="1" w:styleId="TableGrid11">
    <w:name w:val="Table Grid11"/>
    <w:basedOn w:val="a1"/>
    <w:next w:val="afa"/>
    <w:uiPriority w:val="39"/>
    <w:rsid w:val="00574D8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fa"/>
    <w:uiPriority w:val="39"/>
    <w:rsid w:val="00574D8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8628">
      <w:bodyDiv w:val="1"/>
      <w:marLeft w:val="0"/>
      <w:marRight w:val="0"/>
      <w:marTop w:val="0"/>
      <w:marBottom w:val="0"/>
      <w:divBdr>
        <w:top w:val="none" w:sz="0" w:space="0" w:color="auto"/>
        <w:left w:val="none" w:sz="0" w:space="0" w:color="auto"/>
        <w:bottom w:val="none" w:sz="0" w:space="0" w:color="auto"/>
        <w:right w:val="none" w:sz="0" w:space="0" w:color="auto"/>
      </w:divBdr>
    </w:div>
    <w:div w:id="534587835">
      <w:bodyDiv w:val="1"/>
      <w:marLeft w:val="0"/>
      <w:marRight w:val="0"/>
      <w:marTop w:val="0"/>
      <w:marBottom w:val="0"/>
      <w:divBdr>
        <w:top w:val="none" w:sz="0" w:space="0" w:color="auto"/>
        <w:left w:val="none" w:sz="0" w:space="0" w:color="auto"/>
        <w:bottom w:val="none" w:sz="0" w:space="0" w:color="auto"/>
        <w:right w:val="none" w:sz="0" w:space="0" w:color="auto"/>
      </w:divBdr>
      <w:divsChild>
        <w:div w:id="226573327">
          <w:marLeft w:val="0"/>
          <w:marRight w:val="0"/>
          <w:marTop w:val="0"/>
          <w:marBottom w:val="0"/>
          <w:divBdr>
            <w:top w:val="none" w:sz="0" w:space="0" w:color="auto"/>
            <w:left w:val="none" w:sz="0" w:space="0" w:color="auto"/>
            <w:bottom w:val="none" w:sz="0" w:space="0" w:color="auto"/>
            <w:right w:val="none" w:sz="0" w:space="0" w:color="auto"/>
          </w:divBdr>
          <w:divsChild>
            <w:div w:id="2106459910">
              <w:marLeft w:val="0"/>
              <w:marRight w:val="0"/>
              <w:marTop w:val="0"/>
              <w:marBottom w:val="0"/>
              <w:divBdr>
                <w:top w:val="none" w:sz="0" w:space="0" w:color="auto"/>
                <w:left w:val="none" w:sz="0" w:space="0" w:color="auto"/>
                <w:bottom w:val="none" w:sz="0" w:space="0" w:color="auto"/>
                <w:right w:val="none" w:sz="0" w:space="0" w:color="auto"/>
              </w:divBdr>
              <w:divsChild>
                <w:div w:id="1278562510">
                  <w:marLeft w:val="0"/>
                  <w:marRight w:val="0"/>
                  <w:marTop w:val="0"/>
                  <w:marBottom w:val="0"/>
                  <w:divBdr>
                    <w:top w:val="none" w:sz="0" w:space="0" w:color="auto"/>
                    <w:left w:val="none" w:sz="0" w:space="0" w:color="auto"/>
                    <w:bottom w:val="none" w:sz="0" w:space="0" w:color="auto"/>
                    <w:right w:val="none" w:sz="0" w:space="0" w:color="auto"/>
                  </w:divBdr>
                  <w:divsChild>
                    <w:div w:id="1873178674">
                      <w:marLeft w:val="0"/>
                      <w:marRight w:val="0"/>
                      <w:marTop w:val="0"/>
                      <w:marBottom w:val="0"/>
                      <w:divBdr>
                        <w:top w:val="none" w:sz="0" w:space="0" w:color="auto"/>
                        <w:left w:val="none" w:sz="0" w:space="0" w:color="auto"/>
                        <w:bottom w:val="none" w:sz="0" w:space="0" w:color="auto"/>
                        <w:right w:val="none" w:sz="0" w:space="0" w:color="auto"/>
                      </w:divBdr>
                      <w:divsChild>
                        <w:div w:id="1322924906">
                          <w:marLeft w:val="0"/>
                          <w:marRight w:val="0"/>
                          <w:marTop w:val="0"/>
                          <w:marBottom w:val="0"/>
                          <w:divBdr>
                            <w:top w:val="none" w:sz="0" w:space="0" w:color="auto"/>
                            <w:left w:val="none" w:sz="0" w:space="0" w:color="auto"/>
                            <w:bottom w:val="none" w:sz="0" w:space="0" w:color="auto"/>
                            <w:right w:val="none" w:sz="0" w:space="0" w:color="auto"/>
                          </w:divBdr>
                          <w:divsChild>
                            <w:div w:id="2047562299">
                              <w:marLeft w:val="0"/>
                              <w:marRight w:val="0"/>
                              <w:marTop w:val="0"/>
                              <w:marBottom w:val="0"/>
                              <w:divBdr>
                                <w:top w:val="none" w:sz="0" w:space="0" w:color="auto"/>
                                <w:left w:val="none" w:sz="0" w:space="0" w:color="auto"/>
                                <w:bottom w:val="none" w:sz="0" w:space="0" w:color="auto"/>
                                <w:right w:val="none" w:sz="0" w:space="0" w:color="auto"/>
                              </w:divBdr>
                              <w:divsChild>
                                <w:div w:id="1270772320">
                                  <w:marLeft w:val="0"/>
                                  <w:marRight w:val="0"/>
                                  <w:marTop w:val="30"/>
                                  <w:marBottom w:val="2250"/>
                                  <w:divBdr>
                                    <w:top w:val="none" w:sz="0" w:space="0" w:color="auto"/>
                                    <w:left w:val="none" w:sz="0" w:space="0" w:color="auto"/>
                                    <w:bottom w:val="none" w:sz="0" w:space="0" w:color="auto"/>
                                    <w:right w:val="none" w:sz="0" w:space="0" w:color="auto"/>
                                  </w:divBdr>
                                  <w:divsChild>
                                    <w:div w:id="993606722">
                                      <w:marLeft w:val="0"/>
                                      <w:marRight w:val="0"/>
                                      <w:marTop w:val="0"/>
                                      <w:marBottom w:val="0"/>
                                      <w:divBdr>
                                        <w:top w:val="none" w:sz="0" w:space="0" w:color="auto"/>
                                        <w:left w:val="none" w:sz="0" w:space="0" w:color="auto"/>
                                        <w:bottom w:val="none" w:sz="0" w:space="0" w:color="auto"/>
                                        <w:right w:val="none" w:sz="0" w:space="0" w:color="auto"/>
                                      </w:divBdr>
                                      <w:divsChild>
                                        <w:div w:id="1922134325">
                                          <w:marLeft w:val="0"/>
                                          <w:marRight w:val="0"/>
                                          <w:marTop w:val="0"/>
                                          <w:marBottom w:val="0"/>
                                          <w:divBdr>
                                            <w:top w:val="none" w:sz="0" w:space="0" w:color="auto"/>
                                            <w:left w:val="none" w:sz="0" w:space="0" w:color="auto"/>
                                            <w:bottom w:val="none" w:sz="0" w:space="0" w:color="auto"/>
                                            <w:right w:val="none" w:sz="0" w:space="0" w:color="auto"/>
                                          </w:divBdr>
                                          <w:divsChild>
                                            <w:div w:id="1318998955">
                                              <w:marLeft w:val="0"/>
                                              <w:marRight w:val="0"/>
                                              <w:marTop w:val="0"/>
                                              <w:marBottom w:val="0"/>
                                              <w:divBdr>
                                                <w:top w:val="none" w:sz="0" w:space="0" w:color="auto"/>
                                                <w:left w:val="none" w:sz="0" w:space="0" w:color="auto"/>
                                                <w:bottom w:val="none" w:sz="0" w:space="0" w:color="auto"/>
                                                <w:right w:val="none" w:sz="0" w:space="0" w:color="auto"/>
                                              </w:divBdr>
                                              <w:divsChild>
                                                <w:div w:id="1618636179">
                                                  <w:marLeft w:val="0"/>
                                                  <w:marRight w:val="0"/>
                                                  <w:marTop w:val="0"/>
                                                  <w:marBottom w:val="0"/>
                                                  <w:divBdr>
                                                    <w:top w:val="none" w:sz="0" w:space="0" w:color="auto"/>
                                                    <w:left w:val="none" w:sz="0" w:space="0" w:color="auto"/>
                                                    <w:bottom w:val="none" w:sz="0" w:space="0" w:color="auto"/>
                                                    <w:right w:val="none" w:sz="0" w:space="0" w:color="auto"/>
                                                  </w:divBdr>
                                                  <w:divsChild>
                                                    <w:div w:id="9332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mailto:iiw@iiwelding.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run\Desktop\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DD86A0585F4EF29E202649F7892B8B"/>
        <w:category>
          <w:name w:val="General"/>
          <w:gallery w:val="placeholder"/>
        </w:category>
        <w:types>
          <w:type w:val="bbPlcHdr"/>
        </w:types>
        <w:behaviors>
          <w:behavior w:val="content"/>
        </w:behaviors>
        <w:guid w:val="{00D3CD90-DEC0-41D8-B8D1-EF55EE93D318}"/>
      </w:docPartPr>
      <w:docPartBody>
        <w:p w14:paraId="413022B4" w14:textId="77777777" w:rsidR="002D2B5D" w:rsidRDefault="0059678E">
          <w:pPr>
            <w:pStyle w:val="FDDD86A0585F4EF29E202649F7892B8B"/>
          </w:pPr>
          <w:r w:rsidRPr="00CE550D">
            <w:rPr>
              <w:rStyle w:val="a3"/>
            </w:rPr>
            <w:t>[Title]</w:t>
          </w:r>
        </w:p>
      </w:docPartBody>
    </w:docPart>
    <w:docPart>
      <w:docPartPr>
        <w:name w:val="7CF22246AA024F739789D36BD08E6BF1"/>
        <w:category>
          <w:name w:val="General"/>
          <w:gallery w:val="placeholder"/>
        </w:category>
        <w:types>
          <w:type w:val="bbPlcHdr"/>
        </w:types>
        <w:behaviors>
          <w:behavior w:val="content"/>
        </w:behaviors>
        <w:guid w:val="{73A9E7B7-221A-4E24-B8CE-C268B2D10A7E}"/>
      </w:docPartPr>
      <w:docPartBody>
        <w:p w14:paraId="413022B5" w14:textId="77777777" w:rsidR="002D2B5D" w:rsidRDefault="0059678E">
          <w:pPr>
            <w:pStyle w:val="7CF22246AA024F739789D36BD08E6BF1"/>
          </w:pPr>
          <w:r w:rsidRPr="00CE550D">
            <w:rPr>
              <w:rStyle w:val="a3"/>
            </w:rPr>
            <w:t>[Comments]</w:t>
          </w:r>
        </w:p>
      </w:docPartBody>
    </w:docPart>
    <w:docPart>
      <w:docPartPr>
        <w:name w:val="ADBE4C7E269F4ABFBC8ADAC91B34034D"/>
        <w:category>
          <w:name w:val="General"/>
          <w:gallery w:val="placeholder"/>
        </w:category>
        <w:types>
          <w:type w:val="bbPlcHdr"/>
        </w:types>
        <w:behaviors>
          <w:behavior w:val="content"/>
        </w:behaviors>
        <w:guid w:val="{2DDEB14F-39B2-45C5-BC93-F501005F92BF}"/>
      </w:docPartPr>
      <w:docPartBody>
        <w:p w14:paraId="413022B6" w14:textId="77777777" w:rsidR="002D2B5D" w:rsidRDefault="0059678E">
          <w:pPr>
            <w:pStyle w:val="ADBE4C7E269F4ABFBC8ADAC91B34034D"/>
          </w:pPr>
          <w:r w:rsidRPr="00C1799F">
            <w:rPr>
              <w:rStyle w:val="a3"/>
            </w:rPr>
            <w:t>[DocumentDrafting]</w:t>
          </w:r>
        </w:p>
      </w:docPartBody>
    </w:docPart>
    <w:docPart>
      <w:docPartPr>
        <w:name w:val="4B0722F093744C3D8858ECDAB2ECB128"/>
        <w:category>
          <w:name w:val="General"/>
          <w:gallery w:val="placeholder"/>
        </w:category>
        <w:types>
          <w:type w:val="bbPlcHdr"/>
        </w:types>
        <w:behaviors>
          <w:behavior w:val="content"/>
        </w:behaviors>
        <w:guid w:val="{AE8F3FDD-654F-467F-AC95-39C51871DB09}"/>
      </w:docPartPr>
      <w:docPartBody>
        <w:p w14:paraId="413022B7" w14:textId="77777777" w:rsidR="002D2B5D" w:rsidRDefault="0059678E">
          <w:pPr>
            <w:pStyle w:val="4B0722F093744C3D8858ECDAB2ECB128"/>
          </w:pPr>
          <w:r w:rsidRPr="00DC18EF">
            <w:rPr>
              <w:rStyle w:val="a3"/>
            </w:rPr>
            <w:t>[DocumentVerification]</w:t>
          </w:r>
        </w:p>
      </w:docPartBody>
    </w:docPart>
    <w:docPart>
      <w:docPartPr>
        <w:name w:val="3C96FA67F7A0443BA3EFC38283B76272"/>
        <w:category>
          <w:name w:val="General"/>
          <w:gallery w:val="placeholder"/>
        </w:category>
        <w:types>
          <w:type w:val="bbPlcHdr"/>
        </w:types>
        <w:behaviors>
          <w:behavior w:val="content"/>
        </w:behaviors>
        <w:guid w:val="{1A4ACFF7-634F-4BE2-AE0E-572AB056A0E2}"/>
      </w:docPartPr>
      <w:docPartBody>
        <w:p w14:paraId="413022B8" w14:textId="77777777" w:rsidR="002D2B5D" w:rsidRDefault="0059678E">
          <w:pPr>
            <w:pStyle w:val="3C96FA67F7A0443BA3EFC38283B76272"/>
          </w:pPr>
          <w:r w:rsidRPr="00DC18EF">
            <w:rPr>
              <w:rStyle w:val="a3"/>
            </w:rPr>
            <w:t>[DocumentApproval]</w:t>
          </w:r>
        </w:p>
      </w:docPartBody>
    </w:docPart>
    <w:docPart>
      <w:docPartPr>
        <w:name w:val="7E0BD6647DB34C129CD3B01D966C4A4D"/>
        <w:category>
          <w:name w:val="General"/>
          <w:gallery w:val="placeholder"/>
        </w:category>
        <w:types>
          <w:type w:val="bbPlcHdr"/>
        </w:types>
        <w:behaviors>
          <w:behavior w:val="content"/>
        </w:behaviors>
        <w:guid w:val="{20F3FDE5-FDF6-4B43-A7EA-6DF079E9FF79}"/>
      </w:docPartPr>
      <w:docPartBody>
        <w:p w14:paraId="413022B9" w14:textId="77777777" w:rsidR="002D2B5D" w:rsidRDefault="0059678E">
          <w:pPr>
            <w:pStyle w:val="7E0BD6647DB34C129CD3B01D966C4A4D"/>
          </w:pPr>
          <w:r w:rsidRPr="00DC18EF">
            <w:rPr>
              <w:rStyle w:val="a3"/>
            </w:rPr>
            <w:t>[TargetUsers]</w:t>
          </w:r>
        </w:p>
      </w:docPartBody>
    </w:docPart>
    <w:docPart>
      <w:docPartPr>
        <w:name w:val="E5AA0508023D4DCA85611067CDE179C2"/>
        <w:category>
          <w:name w:val="General"/>
          <w:gallery w:val="placeholder"/>
        </w:category>
        <w:types>
          <w:type w:val="bbPlcHdr"/>
        </w:types>
        <w:behaviors>
          <w:behavior w:val="content"/>
        </w:behaviors>
        <w:guid w:val="{8F39F5FC-BCD0-4FBC-BD19-69B6D84257AE}"/>
      </w:docPartPr>
      <w:docPartBody>
        <w:p w14:paraId="413022BA" w14:textId="77777777" w:rsidR="002D2B5D" w:rsidRDefault="0059678E">
          <w:pPr>
            <w:pStyle w:val="E5AA0508023D4DCA85611067CDE179C2"/>
          </w:pPr>
          <w:r w:rsidRPr="009961FA">
            <w:rPr>
              <w:rStyle w:val="a3"/>
            </w:rPr>
            <w:t>[Documents in reference]</w:t>
          </w:r>
        </w:p>
      </w:docPartBody>
    </w:docPart>
    <w:docPart>
      <w:docPartPr>
        <w:name w:val="F5EEFA7FFA574D4588966A2502A49985"/>
        <w:category>
          <w:name w:val="General"/>
          <w:gallery w:val="placeholder"/>
        </w:category>
        <w:types>
          <w:type w:val="bbPlcHdr"/>
        </w:types>
        <w:behaviors>
          <w:behavior w:val="content"/>
        </w:behaviors>
        <w:guid w:val="{B93BF5B1-D286-4D0D-A19A-9B1F91C2B2CB}"/>
      </w:docPartPr>
      <w:docPartBody>
        <w:p w14:paraId="413022BB" w14:textId="77777777" w:rsidR="002D2B5D" w:rsidRDefault="0059678E">
          <w:pPr>
            <w:pStyle w:val="F5EEFA7FFA574D4588966A2502A49985"/>
          </w:pPr>
          <w:r w:rsidRPr="009961FA">
            <w:rPr>
              <w:rStyle w:val="a3"/>
            </w:rPr>
            <w:t>[Appended Documents]</w:t>
          </w:r>
        </w:p>
      </w:docPartBody>
    </w:docPart>
    <w:docPart>
      <w:docPartPr>
        <w:name w:val="77B549C6F54B4518899FEEB828C65065"/>
        <w:category>
          <w:name w:val="General"/>
          <w:gallery w:val="placeholder"/>
        </w:category>
        <w:types>
          <w:type w:val="bbPlcHdr"/>
        </w:types>
        <w:behaviors>
          <w:behavior w:val="content"/>
        </w:behaviors>
        <w:guid w:val="{806B659B-9108-453F-8DC7-FE211961970A}"/>
      </w:docPartPr>
      <w:docPartBody>
        <w:p w14:paraId="413022BC" w14:textId="77777777" w:rsidR="00BA554B" w:rsidRDefault="001E717B">
          <w:r w:rsidRPr="007E6841">
            <w:rPr>
              <w:rStyle w:val="a3"/>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altName w:val="Arial"/>
    <w:charset w:val="00"/>
    <w:family w:val="swiss"/>
    <w:pitch w:val="variable"/>
    <w:sig w:usb0="00000000"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Segoe UI Black">
    <w:altName w:val="Segoe UI Semibold"/>
    <w:charset w:val="00"/>
    <w:family w:val="swiss"/>
    <w:pitch w:val="variable"/>
    <w:sig w:usb0="00000001" w:usb1="4000E47F" w:usb2="0000002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Semibold">
    <w:panose1 w:val="020B07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hyphenationZone w:val="425"/>
  <w:characterSpacingControl w:val="doNotCompress"/>
  <w:compat>
    <w:useFELayout/>
    <w:compatSetting w:name="compatibilityMode" w:uri="http://schemas.microsoft.com/office/word" w:val="12"/>
  </w:compat>
  <w:rsids>
    <w:rsidRoot w:val="002D2B5D"/>
    <w:rsid w:val="00007ADF"/>
    <w:rsid w:val="001E717B"/>
    <w:rsid w:val="00233659"/>
    <w:rsid w:val="00242523"/>
    <w:rsid w:val="002D2B5D"/>
    <w:rsid w:val="00330A77"/>
    <w:rsid w:val="003E1C3E"/>
    <w:rsid w:val="00460C68"/>
    <w:rsid w:val="0059678E"/>
    <w:rsid w:val="005B6E5C"/>
    <w:rsid w:val="00642EE4"/>
    <w:rsid w:val="00990A99"/>
    <w:rsid w:val="00A01DE8"/>
    <w:rsid w:val="00A1095A"/>
    <w:rsid w:val="00AA4B05"/>
    <w:rsid w:val="00AE20AF"/>
    <w:rsid w:val="00B46A49"/>
    <w:rsid w:val="00B9644F"/>
    <w:rsid w:val="00BA554B"/>
    <w:rsid w:val="00E1388D"/>
    <w:rsid w:val="00EA4FF1"/>
    <w:rsid w:val="00FA0EC6"/>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13022B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E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E717B"/>
    <w:rPr>
      <w:color w:val="808080"/>
    </w:rPr>
  </w:style>
  <w:style w:type="paragraph" w:customStyle="1" w:styleId="FDDD86A0585F4EF29E202649F7892B8B">
    <w:name w:val="FDDD86A0585F4EF29E202649F7892B8B"/>
    <w:rsid w:val="00FA0EC6"/>
  </w:style>
  <w:style w:type="paragraph" w:customStyle="1" w:styleId="7CF22246AA024F739789D36BD08E6BF1">
    <w:name w:val="7CF22246AA024F739789D36BD08E6BF1"/>
    <w:rsid w:val="00FA0EC6"/>
  </w:style>
  <w:style w:type="paragraph" w:customStyle="1" w:styleId="ADBE4C7E269F4ABFBC8ADAC91B34034D">
    <w:name w:val="ADBE4C7E269F4ABFBC8ADAC91B34034D"/>
    <w:rsid w:val="00FA0EC6"/>
  </w:style>
  <w:style w:type="paragraph" w:customStyle="1" w:styleId="4B0722F093744C3D8858ECDAB2ECB128">
    <w:name w:val="4B0722F093744C3D8858ECDAB2ECB128"/>
    <w:rsid w:val="00FA0EC6"/>
  </w:style>
  <w:style w:type="paragraph" w:customStyle="1" w:styleId="3C96FA67F7A0443BA3EFC38283B76272">
    <w:name w:val="3C96FA67F7A0443BA3EFC38283B76272"/>
    <w:rsid w:val="00FA0EC6"/>
  </w:style>
  <w:style w:type="paragraph" w:customStyle="1" w:styleId="7E0BD6647DB34C129CD3B01D966C4A4D">
    <w:name w:val="7E0BD6647DB34C129CD3B01D966C4A4D"/>
    <w:rsid w:val="00FA0EC6"/>
  </w:style>
  <w:style w:type="paragraph" w:customStyle="1" w:styleId="E5AA0508023D4DCA85611067CDE179C2">
    <w:name w:val="E5AA0508023D4DCA85611067CDE179C2"/>
    <w:rsid w:val="00FA0EC6"/>
  </w:style>
  <w:style w:type="paragraph" w:customStyle="1" w:styleId="F5EEFA7FFA574D4588966A2502A49985">
    <w:name w:val="F5EEFA7FFA574D4588966A2502A49985"/>
    <w:rsid w:val="00FA0E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IIW">
  <a:themeElements>
    <a:clrScheme name="IIW">
      <a:dk1>
        <a:srgbClr val="FFFFFF"/>
      </a:dk1>
      <a:lt1>
        <a:srgbClr val="BE0023"/>
      </a:lt1>
      <a:dk2>
        <a:srgbClr val="FFFFFF"/>
      </a:dk2>
      <a:lt2>
        <a:srgbClr val="1D5674"/>
      </a:lt2>
      <a:accent1>
        <a:srgbClr val="810000"/>
      </a:accent1>
      <a:accent2>
        <a:srgbClr val="208CD2"/>
      </a:accent2>
      <a:accent3>
        <a:srgbClr val="414141"/>
      </a:accent3>
      <a:accent4>
        <a:srgbClr val="BE0023"/>
      </a:accent4>
      <a:accent5>
        <a:srgbClr val="949597"/>
      </a:accent5>
      <a:accent6>
        <a:srgbClr val="000000"/>
      </a:accent6>
      <a:hlink>
        <a:srgbClr val="000000"/>
      </a:hlink>
      <a:folHlink>
        <a:srgbClr val="BC444F"/>
      </a:folHlink>
    </a:clrScheme>
    <a:fontScheme name="IIW">
      <a:majorFont>
        <a:latin typeface="Segoe UI Black"/>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IIW" id="{8F1399A3-E9B0-436D-ABE0-6C9C809419E4}" vid="{C2E58B74-B3A0-41D1-9CA8-28F4B9BE156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IIW Reference Document" ma:contentTypeID="0x010100EFCC89CF6DADDE45876CC14008C7D89B00BE53FD5C4295F54CBA424C9D71B0B00F" ma:contentTypeVersion="70" ma:contentTypeDescription="Crée un document." ma:contentTypeScope="" ma:versionID="ed5e6a355e729bc237b49bf65e61f5b2">
  <xsd:schema xmlns:xsd="http://www.w3.org/2001/XMLSchema" xmlns:xs="http://www.w3.org/2001/XMLSchema" xmlns:p="http://schemas.microsoft.com/office/2006/metadata/properties" xmlns:ns1="http://schemas.microsoft.com/sharepoint/v3" xmlns:ns2="http://schemas.microsoft.com/sharepoint/v3/fields" xmlns:ns3="e4cceaa2-4f8b-4894-90db-f9e46e0160ab" xmlns:ns4="3f9f0146-d9a0-4461-9175-bae359f22c90" targetNamespace="http://schemas.microsoft.com/office/2006/metadata/properties" ma:root="true" ma:fieldsID="736a524786e9b549cc9006d86cfdabb3" ns1:_="" ns2:_="" ns3:_="" ns4:_="">
    <xsd:import namespace="http://schemas.microsoft.com/sharepoint/v3"/>
    <xsd:import namespace="http://schemas.microsoft.com/sharepoint/v3/fields"/>
    <xsd:import namespace="e4cceaa2-4f8b-4894-90db-f9e46e0160ab"/>
    <xsd:import namespace="3f9f0146-d9a0-4461-9175-bae359f22c90"/>
    <xsd:element name="properties">
      <xsd:complexType>
        <xsd:sequence>
          <xsd:element name="documentManagement">
            <xsd:complexType>
              <xsd:all>
                <xsd:element ref="ns2:_Revision" minOccurs="0"/>
                <xsd:element ref="ns3:DocumentNumber" minOccurs="0"/>
                <xsd:element ref="ns3:DocumentDrafting" minOccurs="0"/>
                <xsd:element ref="ns3:Documents_x0020_in_x0020_reference" minOccurs="0"/>
                <xsd:element ref="ns3:Appended_x0020_Documents" minOccurs="0"/>
                <xsd:element ref="ns3:gebd46c486a44c758e92bfd416ebd613" minOccurs="0"/>
                <xsd:element ref="ns3:e4d5acb3c7ff461594e977d71671cbea" minOccurs="0"/>
                <xsd:element ref="ns3:TaxCatchAllLabel" minOccurs="0"/>
                <xsd:element ref="ns3:md1707a9e1c34defa12e37197bd272d0" minOccurs="0"/>
                <xsd:element ref="ns3:cb4c1ba9dff94dfaa6610afdbd9bf43d" minOccurs="0"/>
                <xsd:element ref="ns3:TaxCatchAll" minOccurs="0"/>
                <xsd:element ref="ns3:afc8bbf21d9b4c33bbc3f9fdd18f67e8" minOccurs="0"/>
                <xsd:element ref="ns3:lb80212441024f1ea0c0cd409e949516" minOccurs="0"/>
                <xsd:element ref="ns2:_Version" minOccurs="0"/>
                <xsd:element ref="ns1:_dlc_Exempt" minOccurs="0"/>
                <xsd:element ref="ns3:DLCPolicyLabelValue" minOccurs="0"/>
                <xsd:element ref="ns3:DLCPolicyLabelClientValue" minOccurs="0"/>
                <xsd:element ref="ns3:DLCPolicyLabelLock"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3" nillable="true" ma:displayName="Revision" ma:internalName="_Revision">
      <xsd:simpleType>
        <xsd:restriction base="dms:Text"/>
      </xsd:simpleType>
    </xsd:element>
    <xsd:element name="_Version" ma:index="2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cceaa2-4f8b-4894-90db-f9e46e0160ab" elementFormDefault="qualified">
    <xsd:import namespace="http://schemas.microsoft.com/office/2006/documentManagement/types"/>
    <xsd:import namespace="http://schemas.microsoft.com/office/infopath/2007/PartnerControls"/>
    <xsd:element name="DocumentNumber" ma:index="7" nillable="true" ma:displayName="DocumentNumber" ma:description="This is the unique IIW document number WU-xxxx-yy, RDxxx" ma:internalName="DocumentNumber">
      <xsd:simpleType>
        <xsd:restriction base="dms:Text">
          <xsd:maxLength value="255"/>
        </xsd:restriction>
      </xsd:simpleType>
    </xsd:element>
    <xsd:element name="DocumentDrafting" ma:index="8" nillable="true" ma:displayName="DocumentDrafting" ma:description="The person or group in charge of drafting or reviewing the document. Any further inquiries and questions about the document will be addressed to this person." ma:list="UserInfo" ma:SearchPeopleOnly="false" ma:SharePointGroup="0" ma:internalName="DocumentDraftin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s_x0020_in_x0020_reference" ma:index="12" nillable="true" ma:displayName="Documents in reference" ma:description="List documents to refer to (separated with semi-column)" ma:internalName="Documents_x0020_in_x0020_reference">
      <xsd:simpleType>
        <xsd:restriction base="dms:Text">
          <xsd:maxLength value="255"/>
        </xsd:restriction>
      </xsd:simpleType>
    </xsd:element>
    <xsd:element name="Appended_x0020_Documents" ma:index="13" nillable="true" ma:displayName="Appended Documents" ma:description="List of Documents (separated by semi-column) appended to the present document." ma:internalName="Appended_x0020_Documents">
      <xsd:simpleType>
        <xsd:restriction base="dms:Text">
          <xsd:maxLength value="255"/>
        </xsd:restriction>
      </xsd:simpleType>
    </xsd:element>
    <xsd:element name="gebd46c486a44c758e92bfd416ebd613" ma:index="14" nillable="true" ma:taxonomy="true" ma:internalName="gebd46c486a44c758e92bfd416ebd613" ma:taxonomyFieldName="Document_x0020_Type" ma:displayName="Document Type" ma:default="" ma:fieldId="{0ebd46c4-86a4-4c75-8e92-bfd416ebd613}" ma:sspId="bc2a792b-eb70-4e06-8201-71b4595eee79" ma:termSetId="d11e3a02-df12-43f0-8cd1-679627867e2d" ma:anchorId="678875ab-4f23-47c2-b7f4-9420697f9f14" ma:open="false" ma:isKeyword="false">
      <xsd:complexType>
        <xsd:sequence>
          <xsd:element ref="pc:Terms" minOccurs="0" maxOccurs="1"/>
        </xsd:sequence>
      </xsd:complexType>
    </xsd:element>
    <xsd:element name="e4d5acb3c7ff461594e977d71671cbea" ma:index="16" nillable="true" ma:taxonomy="true" ma:internalName="e4d5acb3c7ff461594e977d71671cbea" ma:taxonomyFieldName="Document_x0020_Status" ma:displayName="Document Status" ma:default="" ma:fieldId="{e4d5acb3-c7ff-4615-94e9-77d71671cbea}" ma:sspId="bc2a792b-eb70-4e06-8201-71b4595eee79" ma:termSetId="d11e3a02-df12-43f0-8cd1-679627867e2d" ma:anchorId="1cb8196d-1272-49d8-813d-b222e1e4d2d8" ma:open="false" ma:isKeyword="false">
      <xsd:complexType>
        <xsd:sequence>
          <xsd:element ref="pc:Terms" minOccurs="0" maxOccurs="1"/>
        </xsd:sequence>
      </xsd:complexType>
    </xsd:element>
    <xsd:element name="TaxCatchAllLabel" ma:index="19" nillable="true" ma:displayName="Taxonomy Catch All Column1" ma:hidden="true" ma:list="{8b3ddeb1-d0db-48af-bf64-c4fb307408df}" ma:internalName="TaxCatchAllLabel" ma:readOnly="true" ma:showField="CatchAllDataLabel" ma:web="3f9f0146-d9a0-4461-9175-bae359f22c90">
      <xsd:complexType>
        <xsd:complexContent>
          <xsd:extension base="dms:MultiChoiceLookup">
            <xsd:sequence>
              <xsd:element name="Value" type="dms:Lookup" maxOccurs="unbounded" minOccurs="0" nillable="true"/>
            </xsd:sequence>
          </xsd:extension>
        </xsd:complexContent>
      </xsd:complexType>
    </xsd:element>
    <xsd:element name="md1707a9e1c34defa12e37197bd272d0" ma:index="22" nillable="true" ma:taxonomy="true" ma:internalName="md1707a9e1c34defa12e37197bd272d0" ma:taxonomyFieldName="DocumentVerification" ma:displayName="DocumentVerification" ma:default="" ma:fieldId="{6d1707a9-e1c3-4def-a12e-37197bd272d0}" ma:sspId="bc2a792b-eb70-4e06-8201-71b4595eee79" ma:termSetId="bb890c1e-44df-4848-b292-5eeef0528771" ma:anchorId="00000000-0000-0000-0000-000000000000" ma:open="false" ma:isKeyword="false">
      <xsd:complexType>
        <xsd:sequence>
          <xsd:element ref="pc:Terms" minOccurs="0" maxOccurs="1"/>
        </xsd:sequence>
      </xsd:complexType>
    </xsd:element>
    <xsd:element name="cb4c1ba9dff94dfaa6610afdbd9bf43d" ma:index="24" nillable="true" ma:taxonomy="true" ma:internalName="cb4c1ba9dff94dfaa6610afdbd9bf43d" ma:taxonomyFieldName="TargetUsers" ma:displayName="TargetUsers" ma:default="" ma:fieldId="{cb4c1ba9-dff9-4dfa-a661-0afdbd9bf43d}" ma:taxonomyMulti="true" ma:sspId="bc2a792b-eb70-4e06-8201-71b4595eee79" ma:termSetId="bb890c1e-44df-4848-b292-5eeef0528771"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8b3ddeb1-d0db-48af-bf64-c4fb307408df}" ma:internalName="TaxCatchAll" ma:showField="CatchAllData" ma:web="3f9f0146-d9a0-4461-9175-bae359f22c90">
      <xsd:complexType>
        <xsd:complexContent>
          <xsd:extension base="dms:MultiChoiceLookup">
            <xsd:sequence>
              <xsd:element name="Value" type="dms:Lookup" maxOccurs="unbounded" minOccurs="0" nillable="true"/>
            </xsd:sequence>
          </xsd:extension>
        </xsd:complexContent>
      </xsd:complexType>
    </xsd:element>
    <xsd:element name="afc8bbf21d9b4c33bbc3f9fdd18f67e8" ma:index="26" nillable="true" ma:taxonomy="true" ma:internalName="afc8bbf21d9b4c33bbc3f9fdd18f67e8" ma:taxonomyFieldName="DocumentApproval" ma:displayName="DocumentApproval" ma:default="" ma:fieldId="{afc8bbf2-1d9b-4c33-bbc3-f9fdd18f67e8}" ma:sspId="bc2a792b-eb70-4e06-8201-71b4595eee79" ma:termSetId="bb890c1e-44df-4848-b292-5eeef0528771" ma:anchorId="00000000-0000-0000-0000-000000000000" ma:open="false" ma:isKeyword="false">
      <xsd:complexType>
        <xsd:sequence>
          <xsd:element ref="pc:Terms" minOccurs="0" maxOccurs="1"/>
        </xsd:sequence>
      </xsd:complexType>
    </xsd:element>
    <xsd:element name="lb80212441024f1ea0c0cd409e949516" ma:index="27" nillable="true" ma:taxonomy="true" ma:internalName="lb80212441024f1ea0c0cd409e949516" ma:taxonomyFieldName="IIW_x0020_Process" ma:displayName="IIW Process" ma:default="" ma:fieldId="{5b802124-4102-4f1e-a0c0-cd409e949516}" ma:sspId="bc2a792b-eb70-4e06-8201-71b4595eee79" ma:termSetId="daa09031-1da7-428f-8fa9-fd18477f0ce4" ma:anchorId="00000000-0000-0000-0000-000000000000" ma:open="false" ma:isKeyword="false">
      <xsd:complexType>
        <xsd:sequence>
          <xsd:element ref="pc:Terms" minOccurs="0" maxOccurs="1"/>
        </xsd:sequence>
      </xsd:complexType>
    </xsd:element>
    <xsd:element name="DLCPolicyLabelValue" ma:index="3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9f0146-d9a0-4461-9175-bae359f22c90" elementFormDefault="qualified">
    <xsd:import namespace="http://schemas.microsoft.com/office/2006/documentManagement/types"/>
    <xsd:import namespace="http://schemas.microsoft.com/office/infopath/2007/PartnerControls"/>
    <xsd:element name="_dlc_DocId" ma:index="33" nillable="true" ma:displayName="Document ID Value" ma:description="The value of the document ID assigned to this item." ma:internalName="_dlc_DocId" ma:readOnly="true">
      <xsd:simpleType>
        <xsd:restriction base="dms:Text"/>
      </xsd:simple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re"/>
        <xsd:element ref="dc:subject" minOccurs="0" maxOccurs="1"/>
        <xsd:element ref="dc:description" minOccurs="0" maxOccurs="1" ma:index="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c2a792b-eb70-4e06-8201-71b4595eee79" ContentTypeId="0x010100EFCC89CF6DADDE45876CC14008C7D89B" PreviousValue="false"/>
</file>

<file path=customXml/item3.xml><?xml version="1.0" encoding="utf-8"?>
<?mso-contentType ?>
<spe:Receivers xmlns:spe="http://schemas.microsoft.com/sharepoint/events">
  <Receiver>
    <Name>Policy Label Generator</Name>
    <Synchronization>Synchronous</Synchronization>
    <Type>10001</Type>
    <SequenceNumber>1000</SequenceNumber>
    <Url/>
    <Assembly>Microsoft.Office.Policy, Version=16.0.0.0,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Version=16.0.0.0,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Version=16.0.0.0,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Version=16.0.0.0, Culture=neutral, PublicKeyToken=71e9bce111e9429c</Assembly>
    <Class>Microsoft.Office.RecordsManagement.Internal.LabelHandler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e4cceaa2-4f8b-4894-90db-f9e46e0160ab">
      <Value>179</Value>
      <Value>173</Value>
      <Value>172</Value>
      <Value>198</Value>
      <Value>176</Value>
    </TaxCatchAll>
    <lb80212441024f1ea0c0cd409e949516 xmlns="e4cceaa2-4f8b-4894-90db-f9e46e0160ab">
      <Terms xmlns="http://schemas.microsoft.com/office/infopath/2007/PartnerControls">
        <TermInfo xmlns="http://schemas.microsoft.com/office/infopath/2007/PartnerControls">
          <TermName xmlns="http://schemas.microsoft.com/office/infopath/2007/PartnerControls">Awards management</TermName>
          <TermId xmlns="http://schemas.microsoft.com/office/infopath/2007/PartnerControls">b90095cd-f2cd-415d-99ca-849bf405c8ca</TermId>
        </TermInfo>
      </Terms>
    </lb80212441024f1ea0c0cd409e949516>
    <DocumentNumber xmlns="e4cceaa2-4f8b-4894-90db-f9e46e0160ab">RD-753</DocumentNumber>
    <Documents_x0020_in_x0020_reference xmlns="e4cceaa2-4f8b-4894-90db-f9e46e0160ab" xsi:nil="true"/>
    <_Revision xmlns="http://schemas.microsoft.com/sharepoint/v3/fields">1</_Revision>
    <gebd46c486a44c758e92bfd416ebd613 xmlns="e4cceaa2-4f8b-4894-90db-f9e46e0160ab">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ee7e6ce3-5d9c-4598-ae8a-6989d5ad2fdb</TermId>
        </TermInfo>
      </Terms>
    </gebd46c486a44c758e92bfd416ebd613>
    <Appended_x0020_Documents xmlns="e4cceaa2-4f8b-4894-90db-f9e46e0160ab" xsi:nil="true"/>
    <e4d5acb3c7ff461594e977d71671cbea xmlns="e4cceaa2-4f8b-4894-90db-f9e46e0160ab">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80bc77a7-29ea-4a17-9aeb-656e1ac73f94</TermId>
        </TermInfo>
      </Terms>
    </e4d5acb3c7ff461594e977d71671cbea>
    <DocumentDrafting xmlns="e4cceaa2-4f8b-4894-90db-f9e46e0160ab">
      <UserInfo>
        <DisplayName>IIW General Secretariat</DisplayName>
        <AccountId>348</AccountId>
        <AccountType/>
      </UserInfo>
    </DocumentDrafting>
    <afc8bbf21d9b4c33bbc3f9fdd18f67e8 xmlns="e4cceaa2-4f8b-4894-90db-f9e46e0160ab">
      <Terms xmlns="http://schemas.microsoft.com/office/infopath/2007/PartnerControls"/>
    </afc8bbf21d9b4c33bbc3f9fdd18f67e8>
    <cb4c1ba9dff94dfaa6610afdbd9bf43d xmlns="e4cceaa2-4f8b-4894-90db-f9e46e0160ab">
      <Terms xmlns="http://schemas.microsoft.com/office/infopath/2007/PartnerControls">
        <TermInfo xmlns="http://schemas.microsoft.com/office/infopath/2007/PartnerControls">
          <TermName xmlns="http://schemas.microsoft.com/office/infopath/2007/PartnerControls">IIW Member Society Representative</TermName>
          <TermId xmlns="http://schemas.microsoft.com/office/infopath/2007/PartnerControls">c4bd52b0-799b-4abe-a9a7-6813df0897be</TermId>
        </TermInfo>
      </Terms>
    </cb4c1ba9dff94dfaa6610afdbd9bf43d>
    <md1707a9e1c34defa12e37197bd272d0 xmlns="e4cceaa2-4f8b-4894-90db-f9e46e0160ab">
      <Terms xmlns="http://schemas.microsoft.com/office/infopath/2007/PartnerControls">
        <TermInfo xmlns="http://schemas.microsoft.com/office/infopath/2007/PartnerControls">
          <TermName xmlns="http://schemas.microsoft.com/office/infopath/2007/PartnerControls">CEO</TermName>
          <TermId xmlns="http://schemas.microsoft.com/office/infopath/2007/PartnerControls">39e0b646-fb9b-49cd-91b0-df8fc6acc04d</TermId>
        </TermInfo>
      </Terms>
    </md1707a9e1c34defa12e37197bd272d0>
    <_dlc_DocId xmlns="3f9f0146-d9a0-4461-9175-bae359f22c90">CNQEJYUS3E6N-1463385223-74</_dlc_DocId>
    <_dlc_DocIdUrl xmlns="3f9f0146-d9a0-4461-9175-bae359f22c90">
      <Url>https://iiwelding.sharepoint.com/_layouts/15/DocIdRedir.aspx?ID=CNQEJYUS3E6N-1463385223-74</Url>
      <Description>CNQEJYUS3E6N-1463385223-74</Description>
    </_dlc_DocIdUrl>
    <DLCPolicyLabelLock xmlns="e4cceaa2-4f8b-4894-90db-f9e46e0160ab" xsi:nil="true"/>
    <_Version xmlns="http://schemas.microsoft.com/sharepoint/v3/fields" xsi:nil="true"/>
    <DLCPolicyLabelClientValue xmlns="e4cceaa2-4f8b-4894-90db-f9e46e0160ab">{Version}</DLCPolicyLabelClientValue>
    <DLCPolicyLabelValue xmlns="e4cceaa2-4f8b-4894-90db-f9e46e0160ab">{Version}</DLCPolicyLabelValue>
  </documentManagement>
</p:properties>
</file>

<file path=customXml/item5.xml><?xml version="1.0" encoding="utf-8"?>
<?mso-contentType ?>
<p:Policy xmlns:p="office.server.policy" id="" local="true">
  <p:Name>IIW Reference Document</p:Name>
  <p:Description/>
  <p:Statement/>
  <p:PolicyItems>
    <p:PolicyItem featureId="Microsoft.Office.RecordsManagement.PolicyFeatures.PolicyLabel" staticId="0x010100EFCC89CF6DADDE45876CC14008C7D89B|468711434" UniqueId="34284ae0-2c34-4714-bcff-5b80791497c3">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width>0.78740157480315</width>
            <height>0.393700787401575</height>
          </properties>
          <segment type="metadata">_Version</segment>
        </label>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81C62-FE09-4169-B734-B1C873591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e4cceaa2-4f8b-4894-90db-f9e46e0160ab"/>
    <ds:schemaRef ds:uri="3f9f0146-d9a0-4461-9175-bae359f22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89271D-ADA9-447D-BCAD-B187D2E537BF}">
  <ds:schemaRefs>
    <ds:schemaRef ds:uri="Microsoft.SharePoint.Taxonomy.ContentTypeSync"/>
  </ds:schemaRefs>
</ds:datastoreItem>
</file>

<file path=customXml/itemProps3.xml><?xml version="1.0" encoding="utf-8"?>
<ds:datastoreItem xmlns:ds="http://schemas.openxmlformats.org/officeDocument/2006/customXml" ds:itemID="{E6935F7C-AF45-40B8-82AD-8671FE732D04}">
  <ds:schemaRefs>
    <ds:schemaRef ds:uri="http://schemas.microsoft.com/sharepoint/events"/>
  </ds:schemaRefs>
</ds:datastoreItem>
</file>

<file path=customXml/itemProps4.xml><?xml version="1.0" encoding="utf-8"?>
<ds:datastoreItem xmlns:ds="http://schemas.openxmlformats.org/officeDocument/2006/customXml" ds:itemID="{FC6CB22D-F8A5-4970-A1AD-6256F0C1D13C}">
  <ds:schemaRefs>
    <ds:schemaRef ds:uri="http://schemas.microsoft.com/office/2006/metadata/properties"/>
    <ds:schemaRef ds:uri="http://purl.org/dc/dcmitype/"/>
    <ds:schemaRef ds:uri="http://schemas.microsoft.com/office/2006/documentManagement/types"/>
    <ds:schemaRef ds:uri="http://schemas.microsoft.com/sharepoint/v3"/>
    <ds:schemaRef ds:uri="3f9f0146-d9a0-4461-9175-bae359f22c90"/>
    <ds:schemaRef ds:uri="http://purl.org/dc/elements/1.1/"/>
    <ds:schemaRef ds:uri="http://schemas.openxmlformats.org/package/2006/metadata/core-properties"/>
    <ds:schemaRef ds:uri="http://purl.org/dc/terms/"/>
    <ds:schemaRef ds:uri="http://schemas.microsoft.com/sharepoint/v3/fields"/>
    <ds:schemaRef ds:uri="http://schemas.microsoft.com/office/infopath/2007/PartnerControls"/>
    <ds:schemaRef ds:uri="e4cceaa2-4f8b-4894-90db-f9e46e0160ab"/>
    <ds:schemaRef ds:uri="http://www.w3.org/XML/1998/namespace"/>
  </ds:schemaRefs>
</ds:datastoreItem>
</file>

<file path=customXml/itemProps5.xml><?xml version="1.0" encoding="utf-8"?>
<ds:datastoreItem xmlns:ds="http://schemas.openxmlformats.org/officeDocument/2006/customXml" ds:itemID="{B1F442E6-355A-4374-8067-AC8FDEEDAE99}">
  <ds:schemaRefs>
    <ds:schemaRef ds:uri="office.server.policy"/>
  </ds:schemaRefs>
</ds:datastoreItem>
</file>

<file path=customXml/itemProps6.xml><?xml version="1.0" encoding="utf-8"?>
<ds:datastoreItem xmlns:ds="http://schemas.openxmlformats.org/officeDocument/2006/customXml" ds:itemID="{BF155B32-DEA6-477B-B893-7A3EB771992F}">
  <ds:schemaRefs>
    <ds:schemaRef ds:uri="http://schemas.microsoft.com/sharepoint/v3/contenttype/forms"/>
  </ds:schemaRefs>
</ds:datastoreItem>
</file>

<file path=customXml/itemProps7.xml><?xml version="1.0" encoding="utf-8"?>
<ds:datastoreItem xmlns:ds="http://schemas.openxmlformats.org/officeDocument/2006/customXml" ds:itemID="{7EED5BA6-B9AA-45D4-896F-2031D6A7B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 template.dotx</Template>
  <TotalTime>0</TotalTime>
  <Pages>5</Pages>
  <Words>1276</Words>
  <Characters>7277</Characters>
  <Application>Microsoft Office Word</Application>
  <DocSecurity>4</DocSecurity>
  <Lines>60</Lines>
  <Paragraphs>17</Paragraphs>
  <ScaleCrop>false</ScaleCrop>
  <HeadingPairs>
    <vt:vector size="2" baseType="variant">
      <vt:variant>
        <vt:lpstr>タイトル</vt:lpstr>
      </vt:variant>
      <vt:variant>
        <vt:i4>1</vt:i4>
      </vt:variant>
    </vt:vector>
  </HeadingPairs>
  <TitlesOfParts>
    <vt:vector size="1" baseType="lpstr">
      <vt:lpstr>Rules for the Henry Granjon Award</vt:lpstr>
    </vt:vector>
  </TitlesOfParts>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for the Henry Granjon Award</dc:title>
  <dc:creator/>
  <cp:lastModifiedBy/>
  <cp:revision>1</cp:revision>
  <dcterms:created xsi:type="dcterms:W3CDTF">2019-09-13T01:18:00Z</dcterms:created>
  <dcterms:modified xsi:type="dcterms:W3CDTF">2019-09-13T01:18:00Z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0x010100EFCC89CF6DADDE45876CC14008C7D89B00BE53FD5C4295F54CBA424C9D71B0B00F</vt:lpwstr>
  </property>
  <property fmtid="{D5CDD505-2E9C-101B-9397-08002B2CF9AE}" pid="3" name="IIW Process">
    <vt:lpwstr>198;#Awards management|b90095cd-f2cd-415d-99ca-849bf405c8ca</vt:lpwstr>
  </property>
  <property fmtid="{D5CDD505-2E9C-101B-9397-08002B2CF9AE}" pid="4" name="Document Type">
    <vt:lpwstr>172;#Policy|ee7e6ce3-5d9c-4598-ae8a-6989d5ad2fdb</vt:lpwstr>
  </property>
  <property fmtid="{D5CDD505-2E9C-101B-9397-08002B2CF9AE}" pid="5" name="DocumentApproval">
    <vt:lpwstr/>
  </property>
  <property fmtid="{D5CDD505-2E9C-101B-9397-08002B2CF9AE}" pid="6" name="DocumentVerification">
    <vt:lpwstr>176;#CEO|39e0b646-fb9b-49cd-91b0-df8fc6acc04d</vt:lpwstr>
  </property>
  <property fmtid="{D5CDD505-2E9C-101B-9397-08002B2CF9AE}" pid="7" name="TargetUsers">
    <vt:lpwstr>179;#IIW Member Society Representative|c4bd52b0-799b-4abe-a9a7-6813df0897be</vt:lpwstr>
  </property>
  <property fmtid="{D5CDD505-2E9C-101B-9397-08002B2CF9AE}" pid="8" name="Working Unit">
    <vt:lpwstr/>
  </property>
  <property fmtid="{D5CDD505-2E9C-101B-9397-08002B2CF9AE}" pid="9" name="lbc4734df4e443a9ba001da5866bb7ac">
    <vt:lpwstr/>
  </property>
  <property fmtid="{D5CDD505-2E9C-101B-9397-08002B2CF9AE}" pid="10" name="l204dbdbad5e44b6ae41bd5449415133">
    <vt:lpwstr/>
  </property>
  <property fmtid="{D5CDD505-2E9C-101B-9397-08002B2CF9AE}" pid="11" name="j0ba09a17f4f4e748350e9021d8b8444">
    <vt:lpwstr/>
  </property>
  <property fmtid="{D5CDD505-2E9C-101B-9397-08002B2CF9AE}" pid="12" name="Meeting ref.">
    <vt:lpwstr/>
  </property>
  <property fmtid="{D5CDD505-2E9C-101B-9397-08002B2CF9AE}" pid="13" name="Tags (administrative)">
    <vt:lpwstr/>
  </property>
  <property fmtid="{D5CDD505-2E9C-101B-9397-08002B2CF9AE}" pid="14" name="_dlc_DocIdItemGuid">
    <vt:lpwstr>addaf3f1-2c39-474b-9820-725517bd555e</vt:lpwstr>
  </property>
  <property fmtid="{D5CDD505-2E9C-101B-9397-08002B2CF9AE}" pid="15" name="SharedWithUsers">
    <vt:lpwstr>11;#Cecile MAYER</vt:lpwstr>
  </property>
  <property fmtid="{D5CDD505-2E9C-101B-9397-08002B2CF9AE}" pid="16" name="Document Status">
    <vt:lpwstr>173;#Approved|80bc77a7-29ea-4a17-9aeb-656e1ac73f94</vt:lpwstr>
  </property>
</Properties>
</file>